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77C" w:rsidRPr="00B16A70" w:rsidRDefault="00C4377C" w:rsidP="00C4377C">
      <w:pPr>
        <w:pStyle w:val="FR1"/>
        <w:widowControl/>
        <w:rPr>
          <w:snapToGrid/>
          <w:szCs w:val="28"/>
          <w:lang w:val="kk-KZ"/>
        </w:rPr>
      </w:pPr>
      <w:r w:rsidRPr="00B16A70">
        <w:rPr>
          <w:b/>
          <w:szCs w:val="28"/>
          <w:lang w:val="en-US"/>
        </w:rPr>
        <w:t xml:space="preserve">                                                                                                         </w:t>
      </w:r>
      <w:r w:rsidRPr="00B16A70">
        <w:rPr>
          <w:snapToGrid/>
          <w:szCs w:val="28"/>
          <w:lang w:val="kk-KZ"/>
        </w:rPr>
        <w:t>Ф.7.03-03</w:t>
      </w:r>
    </w:p>
    <w:p w:rsidR="00C4377C" w:rsidRPr="00B16A70" w:rsidRDefault="00C4377C" w:rsidP="00C4377C">
      <w:pPr>
        <w:jc w:val="both"/>
        <w:rPr>
          <w:b/>
          <w:sz w:val="28"/>
          <w:szCs w:val="28"/>
          <w:lang w:val="en-US"/>
        </w:rPr>
      </w:pPr>
      <w:r w:rsidRPr="00B16A70">
        <w:rPr>
          <w:b/>
          <w:sz w:val="28"/>
          <w:szCs w:val="28"/>
          <w:lang w:val="en-US"/>
        </w:rPr>
        <w:t xml:space="preserve">  </w:t>
      </w:r>
    </w:p>
    <w:p w:rsidR="00C4377C" w:rsidRPr="00B16A70" w:rsidRDefault="00C4377C" w:rsidP="00C4377C">
      <w:pPr>
        <w:jc w:val="both"/>
        <w:rPr>
          <w:b/>
          <w:sz w:val="28"/>
          <w:szCs w:val="28"/>
          <w:lang w:val="en-US"/>
        </w:rPr>
      </w:pPr>
    </w:p>
    <w:p w:rsidR="00C4377C" w:rsidRPr="00B16A70" w:rsidRDefault="00C4377C" w:rsidP="00C4377C">
      <w:pPr>
        <w:jc w:val="both"/>
        <w:rPr>
          <w:sz w:val="28"/>
          <w:szCs w:val="28"/>
          <w:lang w:val="kk-KZ"/>
        </w:rPr>
      </w:pPr>
    </w:p>
    <w:p w:rsidR="00C4377C" w:rsidRPr="00B16A70" w:rsidRDefault="00C4377C" w:rsidP="00C4377C">
      <w:pPr>
        <w:jc w:val="both"/>
        <w:rPr>
          <w:sz w:val="28"/>
          <w:szCs w:val="28"/>
          <w:lang w:val="kk-KZ"/>
        </w:rPr>
      </w:pPr>
    </w:p>
    <w:p w:rsidR="00C4377C" w:rsidRPr="00B16A70" w:rsidRDefault="00C4377C" w:rsidP="00C4377C">
      <w:pPr>
        <w:jc w:val="center"/>
        <w:rPr>
          <w:sz w:val="28"/>
          <w:szCs w:val="28"/>
          <w:lang w:val="kk-KZ" w:eastAsia="ko-KR"/>
        </w:rPr>
      </w:pPr>
    </w:p>
    <w:p w:rsidR="00C4377C" w:rsidRPr="00B16A70" w:rsidRDefault="00C4377C" w:rsidP="00C4377C">
      <w:pPr>
        <w:jc w:val="center"/>
        <w:rPr>
          <w:b/>
          <w:sz w:val="28"/>
          <w:szCs w:val="28"/>
          <w:lang w:val="kk-KZ" w:eastAsia="ko-KR"/>
        </w:rPr>
      </w:pPr>
      <w:r w:rsidRPr="00B16A70">
        <w:rPr>
          <w:b/>
          <w:sz w:val="28"/>
          <w:szCs w:val="28"/>
          <w:lang w:val="kk-KZ" w:eastAsia="ko-KR"/>
        </w:rPr>
        <w:t>АРЫНБАЕВА Р.А.</w:t>
      </w:r>
    </w:p>
    <w:p w:rsidR="00C4377C" w:rsidRPr="00B16A70" w:rsidRDefault="00C4377C" w:rsidP="00C4377C">
      <w:pPr>
        <w:jc w:val="center"/>
        <w:rPr>
          <w:b/>
          <w:sz w:val="28"/>
          <w:szCs w:val="28"/>
          <w:lang w:val="kk-KZ"/>
        </w:rPr>
      </w:pPr>
    </w:p>
    <w:p w:rsidR="00C4377C" w:rsidRPr="00B16A70" w:rsidRDefault="00C4377C" w:rsidP="00C4377C">
      <w:pPr>
        <w:jc w:val="center"/>
        <w:rPr>
          <w:sz w:val="28"/>
          <w:szCs w:val="28"/>
          <w:lang w:val="kk-KZ"/>
        </w:rPr>
      </w:pPr>
    </w:p>
    <w:p w:rsidR="00D767B7" w:rsidRPr="00B16A70" w:rsidRDefault="00D767B7" w:rsidP="00C4377C">
      <w:pPr>
        <w:jc w:val="center"/>
        <w:rPr>
          <w:sz w:val="28"/>
          <w:szCs w:val="28"/>
          <w:lang w:val="kk-KZ"/>
        </w:rPr>
      </w:pPr>
    </w:p>
    <w:p w:rsidR="00D767B7" w:rsidRPr="00B16A70" w:rsidRDefault="00D767B7" w:rsidP="00C4377C">
      <w:pPr>
        <w:jc w:val="center"/>
        <w:rPr>
          <w:sz w:val="28"/>
          <w:szCs w:val="28"/>
          <w:lang w:val="kk-KZ"/>
        </w:rPr>
      </w:pPr>
    </w:p>
    <w:p w:rsidR="00D767B7" w:rsidRPr="00B16A70" w:rsidRDefault="00D767B7" w:rsidP="00C4377C">
      <w:pPr>
        <w:jc w:val="center"/>
        <w:rPr>
          <w:sz w:val="28"/>
          <w:szCs w:val="28"/>
          <w:lang w:val="kk-KZ"/>
        </w:rPr>
      </w:pPr>
    </w:p>
    <w:p w:rsidR="00D767B7" w:rsidRPr="00B16A70" w:rsidRDefault="00D767B7" w:rsidP="00C4377C">
      <w:pPr>
        <w:jc w:val="center"/>
        <w:rPr>
          <w:sz w:val="28"/>
          <w:szCs w:val="28"/>
          <w:lang w:val="kk-KZ"/>
        </w:rPr>
      </w:pPr>
    </w:p>
    <w:p w:rsidR="00D767B7" w:rsidRPr="00B16A70" w:rsidRDefault="00D767B7" w:rsidP="00C4377C">
      <w:pPr>
        <w:jc w:val="center"/>
        <w:rPr>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b/>
          <w:sz w:val="28"/>
          <w:szCs w:val="28"/>
          <w:lang w:val="kk-KZ"/>
        </w:rPr>
      </w:pPr>
      <w:r w:rsidRPr="00B16A70">
        <w:rPr>
          <w:b/>
          <w:sz w:val="28"/>
          <w:szCs w:val="28"/>
          <w:lang w:val="kk-KZ"/>
        </w:rPr>
        <w:t>Студенттердің оқу-зерттеу жұмыстары</w:t>
      </w:r>
    </w:p>
    <w:p w:rsidR="00C4377C" w:rsidRPr="00B16A70" w:rsidRDefault="00C4377C" w:rsidP="00C4377C">
      <w:pPr>
        <w:jc w:val="center"/>
        <w:rPr>
          <w:sz w:val="28"/>
          <w:szCs w:val="28"/>
          <w:lang w:val="kk-KZ" w:eastAsia="ko-KR"/>
        </w:rPr>
      </w:pPr>
      <w:r w:rsidRPr="00B16A70">
        <w:rPr>
          <w:sz w:val="28"/>
          <w:szCs w:val="28"/>
          <w:lang w:val="kk-KZ" w:eastAsia="ko-KR"/>
        </w:rPr>
        <w:t xml:space="preserve">пәнінен </w:t>
      </w:r>
    </w:p>
    <w:p w:rsidR="00C4377C" w:rsidRPr="00B16A70" w:rsidRDefault="001B5792" w:rsidP="00C4377C">
      <w:pPr>
        <w:jc w:val="center"/>
        <w:rPr>
          <w:sz w:val="28"/>
          <w:szCs w:val="28"/>
          <w:lang w:val="kk-KZ" w:eastAsia="ko-KR"/>
        </w:rPr>
      </w:pPr>
      <w:r w:rsidRPr="00B16A70">
        <w:rPr>
          <w:sz w:val="28"/>
          <w:szCs w:val="28"/>
          <w:lang w:eastAsia="ko-KR"/>
        </w:rPr>
        <w:t>зертханалы</w:t>
      </w:r>
      <w:r w:rsidRPr="00B16A70">
        <w:rPr>
          <w:sz w:val="28"/>
          <w:szCs w:val="28"/>
          <w:lang w:val="kk-KZ" w:eastAsia="ko-KR"/>
        </w:rPr>
        <w:t>қ</w:t>
      </w:r>
      <w:r w:rsidR="00C4377C" w:rsidRPr="00B16A70">
        <w:rPr>
          <w:sz w:val="28"/>
          <w:szCs w:val="28"/>
          <w:lang w:val="kk-KZ" w:eastAsia="ko-KR"/>
        </w:rPr>
        <w:t xml:space="preserve"> жұмыстарды орындауға  арналған </w:t>
      </w:r>
    </w:p>
    <w:p w:rsidR="00D767B7" w:rsidRPr="00B16A70" w:rsidRDefault="00D767B7" w:rsidP="00C4377C">
      <w:pPr>
        <w:jc w:val="center"/>
        <w:rPr>
          <w:i/>
          <w:sz w:val="28"/>
          <w:szCs w:val="28"/>
          <w:lang w:val="kk-KZ" w:eastAsia="ko-KR"/>
        </w:rPr>
      </w:pPr>
    </w:p>
    <w:p w:rsidR="00C4377C" w:rsidRPr="00B16A70" w:rsidRDefault="00D767B7" w:rsidP="00C4377C">
      <w:pPr>
        <w:jc w:val="center"/>
        <w:rPr>
          <w:i/>
          <w:sz w:val="28"/>
          <w:szCs w:val="28"/>
          <w:lang w:val="kk-KZ" w:eastAsia="ko-KR"/>
        </w:rPr>
      </w:pPr>
      <w:r w:rsidRPr="00B16A70">
        <w:rPr>
          <w:i/>
          <w:sz w:val="28"/>
          <w:szCs w:val="28"/>
          <w:lang w:val="kk-KZ" w:eastAsia="ko-KR"/>
        </w:rPr>
        <w:t>ӘДІСТЕМЕЛІК НҰСҚАУЛАР</w:t>
      </w:r>
    </w:p>
    <w:p w:rsidR="00C4377C" w:rsidRPr="00B16A70" w:rsidRDefault="00C4377C" w:rsidP="00C4377C">
      <w:pPr>
        <w:jc w:val="center"/>
        <w:rPr>
          <w:i/>
          <w:sz w:val="28"/>
          <w:szCs w:val="28"/>
          <w:lang w:val="kk-KZ" w:eastAsia="ko-KR"/>
        </w:rPr>
      </w:pPr>
    </w:p>
    <w:p w:rsidR="00C4377C" w:rsidRPr="00B16A70" w:rsidRDefault="00C4377C" w:rsidP="00C4377C">
      <w:pPr>
        <w:jc w:val="center"/>
        <w:rPr>
          <w:sz w:val="28"/>
          <w:szCs w:val="28"/>
          <w:lang w:val="kk-KZ" w:eastAsia="ko-KR"/>
        </w:rPr>
      </w:pPr>
    </w:p>
    <w:p w:rsidR="00C4377C" w:rsidRPr="00B16A70" w:rsidRDefault="00C4377C" w:rsidP="00C4377C">
      <w:pPr>
        <w:jc w:val="center"/>
        <w:rPr>
          <w:sz w:val="28"/>
          <w:szCs w:val="28"/>
          <w:lang w:val="kk-KZ" w:eastAsia="ko-KR"/>
        </w:rPr>
      </w:pPr>
    </w:p>
    <w:p w:rsidR="00C4377C" w:rsidRPr="00B16A70" w:rsidRDefault="00C4377C" w:rsidP="00C4377C">
      <w:pPr>
        <w:jc w:val="center"/>
        <w:rPr>
          <w:sz w:val="28"/>
          <w:szCs w:val="28"/>
          <w:lang w:val="kk-KZ" w:eastAsia="ko-KR"/>
        </w:rPr>
      </w:pPr>
    </w:p>
    <w:p w:rsidR="00C4377C" w:rsidRPr="00B16A70" w:rsidRDefault="00C4377C" w:rsidP="00C4377C">
      <w:pPr>
        <w:jc w:val="center"/>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center"/>
        <w:rPr>
          <w:sz w:val="28"/>
          <w:szCs w:val="28"/>
          <w:lang w:val="kk-KZ" w:eastAsia="ko-KR"/>
        </w:rPr>
      </w:pPr>
    </w:p>
    <w:p w:rsidR="00C4377C" w:rsidRPr="00B16A70" w:rsidRDefault="00C4377C" w:rsidP="00C4377C">
      <w:pPr>
        <w:jc w:val="center"/>
        <w:rPr>
          <w:sz w:val="28"/>
          <w:szCs w:val="28"/>
          <w:lang w:val="kk-KZ"/>
        </w:rPr>
      </w:pPr>
      <w:r w:rsidRPr="00B16A70">
        <w:rPr>
          <w:sz w:val="28"/>
          <w:lang w:val="kk-KZ" w:eastAsia="ko-KR"/>
        </w:rPr>
        <w:t>Шымкент</w:t>
      </w:r>
      <w:r w:rsidR="003A0BBF" w:rsidRPr="00B16A70">
        <w:rPr>
          <w:sz w:val="28"/>
          <w:lang w:val="kk-KZ" w:eastAsia="ko-KR"/>
        </w:rPr>
        <w:t xml:space="preserve"> -</w:t>
      </w:r>
      <w:r w:rsidRPr="00B16A70">
        <w:rPr>
          <w:sz w:val="28"/>
          <w:lang w:val="kk-KZ" w:eastAsia="ko-KR"/>
        </w:rPr>
        <w:t xml:space="preserve"> 20</w:t>
      </w:r>
      <w:r w:rsidR="00CF0246" w:rsidRPr="00B16A70">
        <w:rPr>
          <w:sz w:val="28"/>
          <w:lang w:val="kk-KZ" w:eastAsia="ko-KR"/>
        </w:rPr>
        <w:t>1</w:t>
      </w:r>
      <w:r w:rsidR="001B5792" w:rsidRPr="00B16A70">
        <w:rPr>
          <w:sz w:val="28"/>
          <w:lang w:val="kk-KZ" w:eastAsia="ko-KR"/>
        </w:rPr>
        <w:t>8</w:t>
      </w:r>
      <w:r w:rsidRPr="00B16A70">
        <w:rPr>
          <w:sz w:val="28"/>
          <w:lang w:val="kk-KZ" w:eastAsia="ko-KR"/>
        </w:rPr>
        <w:t>ж</w:t>
      </w:r>
      <w:r w:rsidR="00CF0246" w:rsidRPr="00B16A70">
        <w:rPr>
          <w:sz w:val="28"/>
          <w:lang w:val="kk-KZ" w:eastAsia="ko-KR"/>
        </w:rPr>
        <w:t>.</w:t>
      </w:r>
    </w:p>
    <w:p w:rsidR="00C4377C" w:rsidRPr="00B16A70" w:rsidRDefault="00C4377C" w:rsidP="00C4377C">
      <w:pPr>
        <w:jc w:val="center"/>
        <w:rPr>
          <w:b/>
          <w:sz w:val="28"/>
          <w:szCs w:val="28"/>
          <w:lang w:val="kk-KZ"/>
        </w:rPr>
      </w:pPr>
    </w:p>
    <w:p w:rsidR="00C4377C" w:rsidRPr="00B16A70" w:rsidRDefault="00C4377C" w:rsidP="00C4377C">
      <w:pPr>
        <w:jc w:val="both"/>
        <w:rPr>
          <w:b/>
          <w:sz w:val="28"/>
          <w:szCs w:val="28"/>
          <w:lang w:val="kk-KZ"/>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585F65" w:rsidRPr="00B16A70" w:rsidRDefault="00585F65" w:rsidP="00C4377C">
      <w:pPr>
        <w:jc w:val="center"/>
        <w:rPr>
          <w:caps/>
          <w:lang w:val="kk-KZ" w:eastAsia="ko-KR"/>
        </w:rPr>
      </w:pPr>
    </w:p>
    <w:p w:rsidR="00C4377C" w:rsidRPr="00B16A70" w:rsidRDefault="00C4377C" w:rsidP="00C4377C">
      <w:pPr>
        <w:jc w:val="center"/>
        <w:rPr>
          <w:caps/>
          <w:lang w:val="kk-KZ" w:eastAsia="ko-KR"/>
        </w:rPr>
      </w:pPr>
      <w:r w:rsidRPr="00B16A70">
        <w:rPr>
          <w:caps/>
          <w:lang w:val="kk-KZ" w:eastAsia="ko-KR"/>
        </w:rPr>
        <w:lastRenderedPageBreak/>
        <w:t>ҚАЗАҚСТАН  РЕСПУБЛИКАСЫ БІЛІМ  ЖӘНЕ  ҒЫЛЫМ  МИНИСТРЛІГІ</w:t>
      </w:r>
    </w:p>
    <w:p w:rsidR="00C4377C" w:rsidRPr="00B16A70" w:rsidRDefault="00C4377C" w:rsidP="00C4377C">
      <w:pPr>
        <w:jc w:val="center"/>
        <w:rPr>
          <w:caps/>
          <w:lang w:val="kk-KZ" w:eastAsia="ko-KR"/>
        </w:rPr>
      </w:pPr>
    </w:p>
    <w:p w:rsidR="00C4377C" w:rsidRPr="00B16A70" w:rsidRDefault="00C4377C" w:rsidP="00C4377C">
      <w:pPr>
        <w:jc w:val="center"/>
        <w:rPr>
          <w:caps/>
          <w:sz w:val="28"/>
          <w:szCs w:val="28"/>
          <w:lang w:val="kk-KZ" w:eastAsia="ko-KR"/>
        </w:rPr>
      </w:pPr>
      <w:r w:rsidRPr="00B16A70">
        <w:rPr>
          <w:caps/>
          <w:lang w:val="kk-KZ" w:eastAsia="ko-KR"/>
        </w:rPr>
        <w:t>М.ӘУЕЗОВ АТЫНДАҒЫ ОҢТҮСТІК ҚАЗАҚСТАН МЕМЛЕКЕТТІК УНИВЕРСИТЕТІ</w:t>
      </w:r>
    </w:p>
    <w:p w:rsidR="00C4377C" w:rsidRPr="00B16A70" w:rsidRDefault="00C4377C" w:rsidP="00C4377C">
      <w:pPr>
        <w:jc w:val="center"/>
        <w:rPr>
          <w:sz w:val="28"/>
          <w:szCs w:val="28"/>
          <w:lang w:val="kk-KZ" w:eastAsia="ko-KR"/>
        </w:rPr>
      </w:pPr>
    </w:p>
    <w:p w:rsidR="00C4377C" w:rsidRPr="00B16A70" w:rsidRDefault="00C4377C" w:rsidP="00C4377C">
      <w:pPr>
        <w:jc w:val="center"/>
        <w:rPr>
          <w:sz w:val="28"/>
          <w:szCs w:val="28"/>
          <w:lang w:val="kk-KZ" w:eastAsia="ko-KR"/>
        </w:rPr>
      </w:pPr>
    </w:p>
    <w:p w:rsidR="00C4377C" w:rsidRPr="00B16A70" w:rsidRDefault="00CF0246" w:rsidP="00CF0246">
      <w:pPr>
        <w:jc w:val="center"/>
        <w:rPr>
          <w:sz w:val="28"/>
          <w:szCs w:val="28"/>
          <w:lang w:eastAsia="ko-KR"/>
        </w:rPr>
      </w:pPr>
      <w:r w:rsidRPr="00B16A70">
        <w:rPr>
          <w:b/>
          <w:sz w:val="28"/>
          <w:szCs w:val="28"/>
          <w:lang w:val="kk-KZ" w:eastAsia="ko-KR"/>
        </w:rPr>
        <w:t xml:space="preserve">«Құрылыс материалдары, бұйымдары және конструкцияларының технологиясы» </w:t>
      </w:r>
      <w:r w:rsidR="00C4377C" w:rsidRPr="00B16A70">
        <w:rPr>
          <w:sz w:val="28"/>
          <w:szCs w:val="28"/>
          <w:lang w:val="kk-KZ" w:eastAsia="ko-KR"/>
        </w:rPr>
        <w:t>к</w:t>
      </w:r>
      <w:r w:rsidR="00C4377C" w:rsidRPr="00B16A70">
        <w:rPr>
          <w:sz w:val="28"/>
          <w:szCs w:val="28"/>
          <w:lang w:eastAsia="ko-KR"/>
        </w:rPr>
        <w:t>афедра</w:t>
      </w:r>
      <w:r w:rsidR="00C4377C" w:rsidRPr="00B16A70">
        <w:rPr>
          <w:sz w:val="28"/>
          <w:szCs w:val="28"/>
          <w:lang w:val="kk-KZ" w:eastAsia="ko-KR"/>
        </w:rPr>
        <w:t>сы</w:t>
      </w:r>
    </w:p>
    <w:p w:rsidR="00C4377C" w:rsidRPr="00B16A70" w:rsidRDefault="00C4377C" w:rsidP="00C4377C">
      <w:pPr>
        <w:ind w:left="5760"/>
        <w:jc w:val="center"/>
        <w:rPr>
          <w:sz w:val="28"/>
          <w:szCs w:val="28"/>
          <w:lang w:eastAsia="ko-KR"/>
        </w:rPr>
      </w:pPr>
    </w:p>
    <w:p w:rsidR="00C4377C" w:rsidRPr="00B16A70" w:rsidRDefault="00C4377C" w:rsidP="00C4377C">
      <w:pPr>
        <w:jc w:val="center"/>
        <w:rPr>
          <w:sz w:val="28"/>
          <w:szCs w:val="28"/>
          <w:lang w:eastAsia="ko-KR"/>
        </w:rPr>
      </w:pPr>
    </w:p>
    <w:p w:rsidR="00CF0246" w:rsidRPr="00B16A70" w:rsidRDefault="00CF0246" w:rsidP="00CF0246">
      <w:pPr>
        <w:jc w:val="center"/>
        <w:rPr>
          <w:b/>
          <w:sz w:val="28"/>
          <w:szCs w:val="28"/>
          <w:lang w:val="kk-KZ" w:eastAsia="ko-KR"/>
        </w:rPr>
      </w:pPr>
      <w:r w:rsidRPr="00B16A70">
        <w:rPr>
          <w:b/>
          <w:sz w:val="28"/>
          <w:szCs w:val="28"/>
          <w:lang w:val="kk-KZ" w:eastAsia="ko-KR"/>
        </w:rPr>
        <w:t>АРЫНБАЕВА Р.А.</w:t>
      </w:r>
    </w:p>
    <w:p w:rsidR="00CF0246" w:rsidRPr="00B16A70" w:rsidRDefault="00CF0246" w:rsidP="00CF0246">
      <w:pPr>
        <w:jc w:val="center"/>
        <w:rPr>
          <w:sz w:val="28"/>
          <w:szCs w:val="28"/>
          <w:lang w:val="kk-KZ"/>
        </w:rPr>
      </w:pPr>
    </w:p>
    <w:p w:rsidR="00C4377C" w:rsidRPr="00B16A70" w:rsidRDefault="00C4377C" w:rsidP="00C4377C">
      <w:pPr>
        <w:jc w:val="center"/>
        <w:rPr>
          <w:sz w:val="28"/>
          <w:szCs w:val="28"/>
          <w:lang w:eastAsia="ko-KR"/>
        </w:rPr>
      </w:pPr>
    </w:p>
    <w:p w:rsidR="00C4377C" w:rsidRPr="00B16A70" w:rsidRDefault="00C4377C" w:rsidP="00C4377C">
      <w:pPr>
        <w:jc w:val="both"/>
        <w:rPr>
          <w:b/>
          <w:sz w:val="28"/>
          <w:szCs w:val="28"/>
          <w:lang w:eastAsia="ko-KR"/>
        </w:rPr>
      </w:pPr>
    </w:p>
    <w:p w:rsidR="00C4377C" w:rsidRPr="00B16A70" w:rsidRDefault="00C4377C" w:rsidP="00C4377C">
      <w:pPr>
        <w:jc w:val="both"/>
        <w:rPr>
          <w:b/>
          <w:sz w:val="28"/>
          <w:szCs w:val="28"/>
          <w:lang w:eastAsia="ko-KR"/>
        </w:rPr>
      </w:pPr>
    </w:p>
    <w:p w:rsidR="00CF0246" w:rsidRPr="00B16A70" w:rsidRDefault="00CF0246" w:rsidP="00CF0246">
      <w:pPr>
        <w:jc w:val="center"/>
        <w:rPr>
          <w:b/>
          <w:sz w:val="28"/>
          <w:szCs w:val="28"/>
          <w:lang w:val="kk-KZ"/>
        </w:rPr>
      </w:pPr>
      <w:r w:rsidRPr="00B16A70">
        <w:rPr>
          <w:b/>
          <w:sz w:val="28"/>
          <w:szCs w:val="28"/>
          <w:lang w:val="kk-KZ"/>
        </w:rPr>
        <w:t>Студенттердің оқу-зерттеу жұмыстары</w:t>
      </w:r>
    </w:p>
    <w:p w:rsidR="00CF0246" w:rsidRPr="00B16A70" w:rsidRDefault="00CF0246" w:rsidP="00CF0246">
      <w:pPr>
        <w:jc w:val="center"/>
        <w:rPr>
          <w:sz w:val="28"/>
          <w:szCs w:val="28"/>
          <w:lang w:val="kk-KZ" w:eastAsia="ko-KR"/>
        </w:rPr>
      </w:pPr>
      <w:r w:rsidRPr="00B16A70">
        <w:rPr>
          <w:sz w:val="28"/>
          <w:szCs w:val="28"/>
          <w:lang w:val="kk-KZ" w:eastAsia="ko-KR"/>
        </w:rPr>
        <w:t xml:space="preserve">пәнінен </w:t>
      </w:r>
    </w:p>
    <w:p w:rsidR="00CF0246" w:rsidRPr="00B16A70" w:rsidRDefault="001B5792" w:rsidP="00CF0246">
      <w:pPr>
        <w:jc w:val="center"/>
        <w:rPr>
          <w:sz w:val="28"/>
          <w:szCs w:val="28"/>
          <w:lang w:val="kk-KZ" w:eastAsia="ko-KR"/>
        </w:rPr>
      </w:pPr>
      <w:r w:rsidRPr="00B16A70">
        <w:rPr>
          <w:sz w:val="28"/>
          <w:szCs w:val="28"/>
          <w:lang w:val="kk-KZ" w:eastAsia="ko-KR"/>
        </w:rPr>
        <w:t>зертханалық</w:t>
      </w:r>
      <w:r w:rsidR="00CF0246" w:rsidRPr="00B16A70">
        <w:rPr>
          <w:sz w:val="28"/>
          <w:szCs w:val="28"/>
          <w:lang w:val="kk-KZ" w:eastAsia="ko-KR"/>
        </w:rPr>
        <w:t xml:space="preserve"> жұмыстарды орындауға  арналған </w:t>
      </w:r>
    </w:p>
    <w:p w:rsidR="00CF0246" w:rsidRPr="00B16A70" w:rsidRDefault="00CF0246" w:rsidP="00CF0246">
      <w:pPr>
        <w:jc w:val="center"/>
        <w:rPr>
          <w:i/>
          <w:sz w:val="28"/>
          <w:szCs w:val="28"/>
          <w:lang w:val="kk-KZ" w:eastAsia="ko-KR"/>
        </w:rPr>
      </w:pPr>
    </w:p>
    <w:p w:rsidR="00CF0246" w:rsidRPr="00B16A70" w:rsidRDefault="00D767B7" w:rsidP="00CF0246">
      <w:pPr>
        <w:jc w:val="center"/>
        <w:rPr>
          <w:i/>
          <w:sz w:val="28"/>
          <w:szCs w:val="28"/>
          <w:lang w:val="kk-KZ" w:eastAsia="ko-KR"/>
        </w:rPr>
      </w:pPr>
      <w:r w:rsidRPr="00B16A70">
        <w:rPr>
          <w:i/>
          <w:sz w:val="28"/>
          <w:szCs w:val="28"/>
          <w:lang w:val="kk-KZ" w:eastAsia="ko-KR"/>
        </w:rPr>
        <w:t>ӘДІСТЕМЕЛІК НҰСҚАУЛАР</w:t>
      </w:r>
    </w:p>
    <w:p w:rsidR="00C4377C" w:rsidRPr="00B16A70" w:rsidRDefault="00C4377C" w:rsidP="00C4377C">
      <w:pPr>
        <w:jc w:val="both"/>
        <w:rPr>
          <w:b/>
          <w:sz w:val="28"/>
          <w:szCs w:val="28"/>
          <w:lang w:val="kk-KZ" w:eastAsia="ko-KR"/>
        </w:rPr>
      </w:pPr>
    </w:p>
    <w:p w:rsidR="00C4377C" w:rsidRPr="00B16A70" w:rsidRDefault="00C4377C" w:rsidP="00C4377C">
      <w:pPr>
        <w:jc w:val="center"/>
        <w:rPr>
          <w:i/>
          <w:sz w:val="28"/>
          <w:szCs w:val="28"/>
          <w:lang w:val="kk-KZ" w:eastAsia="ko-KR"/>
        </w:rPr>
      </w:pPr>
    </w:p>
    <w:p w:rsidR="00EB0051" w:rsidRPr="00B16A70" w:rsidRDefault="00D767B7" w:rsidP="00332630">
      <w:pPr>
        <w:jc w:val="center"/>
        <w:rPr>
          <w:b/>
          <w:sz w:val="28"/>
          <w:szCs w:val="28"/>
          <w:lang w:val="kk-KZ" w:eastAsia="ko-KR"/>
        </w:rPr>
      </w:pPr>
      <w:r w:rsidRPr="00B16A70">
        <w:rPr>
          <w:b/>
          <w:sz w:val="28"/>
          <w:szCs w:val="28"/>
          <w:lang w:val="kk-KZ" w:eastAsia="ko-KR"/>
        </w:rPr>
        <w:t>5В073000-</w:t>
      </w:r>
      <w:r w:rsidR="00EB0051" w:rsidRPr="00B16A70">
        <w:rPr>
          <w:b/>
          <w:sz w:val="28"/>
          <w:szCs w:val="28"/>
          <w:lang w:val="kk-KZ" w:eastAsia="ko-KR"/>
        </w:rPr>
        <w:t>«</w:t>
      </w:r>
      <w:r w:rsidRPr="00B16A70">
        <w:rPr>
          <w:b/>
          <w:sz w:val="28"/>
          <w:szCs w:val="28"/>
          <w:lang w:val="kk-KZ" w:eastAsia="ko-KR"/>
        </w:rPr>
        <w:t>Құрылыс материалдары</w:t>
      </w:r>
      <w:r w:rsidR="00EB0051" w:rsidRPr="00B16A70">
        <w:rPr>
          <w:b/>
          <w:sz w:val="28"/>
          <w:szCs w:val="28"/>
          <w:lang w:val="kk-KZ" w:eastAsia="ko-KR"/>
        </w:rPr>
        <w:t>, бұйымдары мен конструкцияларын</w:t>
      </w:r>
      <w:r w:rsidR="00332630" w:rsidRPr="00B16A70">
        <w:rPr>
          <w:b/>
          <w:sz w:val="28"/>
          <w:szCs w:val="28"/>
          <w:lang w:val="kk-KZ" w:eastAsia="ko-KR"/>
        </w:rPr>
        <w:t xml:space="preserve"> өндіру</w:t>
      </w:r>
      <w:r w:rsidR="00EB0051" w:rsidRPr="00B16A70">
        <w:rPr>
          <w:b/>
          <w:sz w:val="28"/>
          <w:szCs w:val="28"/>
          <w:lang w:val="kk-KZ" w:eastAsia="ko-KR"/>
        </w:rPr>
        <w:t>»</w:t>
      </w:r>
    </w:p>
    <w:p w:rsidR="00EB0051" w:rsidRPr="00B16A70" w:rsidRDefault="00EB0051" w:rsidP="00EB0051">
      <w:pPr>
        <w:jc w:val="center"/>
        <w:rPr>
          <w:sz w:val="28"/>
          <w:szCs w:val="28"/>
          <w:lang w:val="kk-KZ" w:eastAsia="ko-KR"/>
        </w:rPr>
      </w:pPr>
    </w:p>
    <w:p w:rsidR="00C4377C" w:rsidRPr="00B16A70" w:rsidRDefault="00C4377C" w:rsidP="00EB0051">
      <w:pPr>
        <w:jc w:val="center"/>
        <w:rPr>
          <w:sz w:val="28"/>
          <w:szCs w:val="28"/>
          <w:lang w:val="kk-KZ" w:eastAsia="ko-KR"/>
        </w:rPr>
      </w:pPr>
      <w:r w:rsidRPr="00B16A70">
        <w:rPr>
          <w:sz w:val="28"/>
          <w:szCs w:val="28"/>
          <w:lang w:val="kk-KZ" w:eastAsia="ko-KR"/>
        </w:rPr>
        <w:t>маманды</w:t>
      </w:r>
      <w:r w:rsidR="00EB0051" w:rsidRPr="00B16A70">
        <w:rPr>
          <w:sz w:val="28"/>
          <w:szCs w:val="28"/>
          <w:lang w:val="kk-KZ" w:eastAsia="ko-KR"/>
        </w:rPr>
        <w:t xml:space="preserve">ғының </w:t>
      </w:r>
      <w:r w:rsidRPr="00B16A70">
        <w:rPr>
          <w:sz w:val="28"/>
          <w:szCs w:val="28"/>
          <w:lang w:val="kk-KZ" w:eastAsia="ko-KR"/>
        </w:rPr>
        <w:t>студенттері үшін</w:t>
      </w:r>
    </w:p>
    <w:p w:rsidR="00C4377C" w:rsidRPr="00B16A70" w:rsidRDefault="00C4377C" w:rsidP="00C4377C">
      <w:pPr>
        <w:jc w:val="center"/>
        <w:rPr>
          <w:sz w:val="28"/>
          <w:szCs w:val="28"/>
          <w:lang w:val="kk-KZ" w:eastAsia="ko-KR"/>
        </w:rPr>
      </w:pPr>
    </w:p>
    <w:p w:rsidR="00C4377C" w:rsidRPr="00B16A70" w:rsidRDefault="00C4377C" w:rsidP="00C4377C">
      <w:pPr>
        <w:jc w:val="center"/>
        <w:rPr>
          <w:sz w:val="28"/>
          <w:szCs w:val="28"/>
          <w:lang w:val="kk-KZ" w:eastAsia="ko-KR"/>
        </w:rPr>
      </w:pPr>
    </w:p>
    <w:p w:rsidR="00C4377C" w:rsidRPr="00B16A70" w:rsidRDefault="00C4377C" w:rsidP="00C4377C">
      <w:pPr>
        <w:jc w:val="both"/>
        <w:rPr>
          <w:b/>
          <w:sz w:val="28"/>
          <w:szCs w:val="28"/>
          <w:lang w:val="kk-KZ" w:eastAsia="ko-KR"/>
        </w:rPr>
      </w:pPr>
    </w:p>
    <w:p w:rsidR="00C4377C" w:rsidRPr="00B16A70" w:rsidRDefault="00C4377C" w:rsidP="00C4377C">
      <w:pPr>
        <w:jc w:val="both"/>
        <w:rPr>
          <w:b/>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266F4B" w:rsidRPr="00B16A70" w:rsidRDefault="00266F4B" w:rsidP="00C4377C">
      <w:pPr>
        <w:jc w:val="both"/>
        <w:rPr>
          <w:sz w:val="28"/>
          <w:szCs w:val="28"/>
          <w:lang w:val="kk-KZ" w:eastAsia="ko-KR"/>
        </w:rPr>
      </w:pPr>
    </w:p>
    <w:p w:rsidR="00266F4B" w:rsidRPr="00B16A70" w:rsidRDefault="00266F4B" w:rsidP="00C4377C">
      <w:pPr>
        <w:jc w:val="both"/>
        <w:rPr>
          <w:sz w:val="28"/>
          <w:szCs w:val="28"/>
          <w:lang w:val="kk-KZ" w:eastAsia="ko-KR"/>
        </w:rPr>
      </w:pPr>
    </w:p>
    <w:p w:rsidR="00266F4B" w:rsidRPr="00B16A70" w:rsidRDefault="00266F4B"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BD0FDC" w:rsidRPr="00B16A70" w:rsidRDefault="00BD0FDC" w:rsidP="00C4377C">
      <w:pPr>
        <w:jc w:val="center"/>
        <w:rPr>
          <w:sz w:val="28"/>
          <w:szCs w:val="28"/>
          <w:lang w:val="kk-KZ" w:eastAsia="ko-KR"/>
        </w:rPr>
      </w:pPr>
    </w:p>
    <w:p w:rsidR="00BD0FDC" w:rsidRPr="00B16A70" w:rsidRDefault="00BD0FDC" w:rsidP="00C4377C">
      <w:pPr>
        <w:jc w:val="center"/>
        <w:rPr>
          <w:sz w:val="28"/>
          <w:szCs w:val="28"/>
          <w:lang w:val="kk-KZ" w:eastAsia="ko-KR"/>
        </w:rPr>
      </w:pPr>
    </w:p>
    <w:p w:rsidR="00BD0FDC" w:rsidRPr="00B16A70" w:rsidRDefault="00BD0FDC" w:rsidP="00C4377C">
      <w:pPr>
        <w:jc w:val="center"/>
        <w:rPr>
          <w:sz w:val="28"/>
          <w:szCs w:val="28"/>
          <w:lang w:val="kk-KZ" w:eastAsia="ko-KR"/>
        </w:rPr>
      </w:pPr>
    </w:p>
    <w:p w:rsidR="00BD0FDC" w:rsidRPr="00B16A70" w:rsidRDefault="00BD0FDC" w:rsidP="00C4377C">
      <w:pPr>
        <w:jc w:val="center"/>
        <w:rPr>
          <w:sz w:val="28"/>
          <w:szCs w:val="28"/>
          <w:lang w:val="kk-KZ" w:eastAsia="ko-KR"/>
        </w:rPr>
      </w:pPr>
    </w:p>
    <w:p w:rsidR="00C4377C" w:rsidRPr="00B16A70" w:rsidRDefault="00C4377C" w:rsidP="00C4377C">
      <w:pPr>
        <w:jc w:val="center"/>
        <w:rPr>
          <w:sz w:val="28"/>
          <w:szCs w:val="28"/>
          <w:lang w:val="kk-KZ" w:eastAsia="ko-KR"/>
        </w:rPr>
      </w:pPr>
      <w:r w:rsidRPr="00B16A70">
        <w:rPr>
          <w:sz w:val="28"/>
          <w:szCs w:val="28"/>
          <w:lang w:val="kk-KZ" w:eastAsia="ko-KR"/>
        </w:rPr>
        <w:t>Шымкент-201</w:t>
      </w:r>
      <w:r w:rsidR="00A334DC" w:rsidRPr="00B16A70">
        <w:rPr>
          <w:sz w:val="28"/>
          <w:szCs w:val="28"/>
          <w:lang w:val="kk-KZ" w:eastAsia="ko-KR"/>
        </w:rPr>
        <w:t>8</w:t>
      </w:r>
      <w:r w:rsidRPr="00B16A70">
        <w:rPr>
          <w:sz w:val="28"/>
          <w:szCs w:val="28"/>
          <w:lang w:val="kk-KZ" w:eastAsia="ko-KR"/>
        </w:rPr>
        <w:t>ж</w:t>
      </w:r>
      <w:r w:rsidR="00EB0051" w:rsidRPr="00B16A70">
        <w:rPr>
          <w:sz w:val="28"/>
          <w:szCs w:val="28"/>
          <w:lang w:val="kk-KZ" w:eastAsia="ko-KR"/>
        </w:rPr>
        <w:t>.</w:t>
      </w:r>
    </w:p>
    <w:p w:rsidR="00C4377C" w:rsidRPr="00B16A70" w:rsidRDefault="00C4377C" w:rsidP="00C4377C">
      <w:pPr>
        <w:rPr>
          <w:sz w:val="28"/>
          <w:szCs w:val="28"/>
          <w:lang w:val="kk-KZ" w:eastAsia="ko-KR"/>
        </w:rPr>
        <w:sectPr w:rsidR="00C4377C" w:rsidRPr="00B16A70">
          <w:footerReference w:type="default" r:id="rId8"/>
          <w:pgSz w:w="11909" w:h="16834"/>
          <w:pgMar w:top="851" w:right="851" w:bottom="851" w:left="1440" w:header="720" w:footer="726" w:gutter="0"/>
          <w:cols w:space="720"/>
        </w:sectPr>
      </w:pPr>
    </w:p>
    <w:p w:rsidR="00C4377C" w:rsidRPr="00B16A70" w:rsidRDefault="00C4377C" w:rsidP="00C4377C">
      <w:pPr>
        <w:jc w:val="both"/>
        <w:rPr>
          <w:sz w:val="28"/>
          <w:szCs w:val="28"/>
          <w:lang w:val="kk-KZ" w:eastAsia="ko-KR"/>
        </w:rPr>
      </w:pPr>
      <w:r w:rsidRPr="00B16A70">
        <w:rPr>
          <w:sz w:val="28"/>
          <w:szCs w:val="28"/>
          <w:lang w:val="kk-KZ" w:eastAsia="ko-KR"/>
        </w:rPr>
        <w:lastRenderedPageBreak/>
        <w:t>ОӘЖ</w:t>
      </w:r>
      <w:r w:rsidR="00D218DF" w:rsidRPr="00B16A70">
        <w:rPr>
          <w:sz w:val="28"/>
          <w:szCs w:val="28"/>
          <w:lang w:val="kk-KZ" w:eastAsia="ko-KR"/>
        </w:rPr>
        <w:t xml:space="preserve"> (076.5)</w:t>
      </w:r>
      <w:r w:rsidR="00654342" w:rsidRPr="00B16A70">
        <w:rPr>
          <w:sz w:val="28"/>
          <w:szCs w:val="28"/>
          <w:lang w:val="kk-KZ" w:eastAsia="ko-KR"/>
        </w:rPr>
        <w:t xml:space="preserve"> </w:t>
      </w:r>
    </w:p>
    <w:p w:rsidR="00654342" w:rsidRPr="00B16A70" w:rsidRDefault="00654342" w:rsidP="00C4377C">
      <w:pPr>
        <w:jc w:val="both"/>
        <w:rPr>
          <w:sz w:val="28"/>
          <w:szCs w:val="28"/>
          <w:lang w:val="kk-KZ" w:eastAsia="ko-KR"/>
        </w:rPr>
      </w:pPr>
    </w:p>
    <w:p w:rsidR="00EB0051" w:rsidRPr="00B16A70" w:rsidRDefault="00C4377C" w:rsidP="00EB0051">
      <w:pPr>
        <w:rPr>
          <w:sz w:val="28"/>
          <w:lang w:val="kk-KZ" w:eastAsia="ko-KR"/>
        </w:rPr>
      </w:pPr>
      <w:r w:rsidRPr="00B16A70">
        <w:rPr>
          <w:sz w:val="28"/>
          <w:lang w:val="kk-KZ" w:eastAsia="ko-KR"/>
        </w:rPr>
        <w:t xml:space="preserve">Құрастырушы: </w:t>
      </w:r>
      <w:r w:rsidR="00EB0051" w:rsidRPr="00B16A70">
        <w:rPr>
          <w:sz w:val="28"/>
          <w:lang w:val="kk-KZ" w:eastAsia="ko-KR"/>
        </w:rPr>
        <w:t>Арынбаева Р.А.</w:t>
      </w:r>
    </w:p>
    <w:p w:rsidR="00EB0051" w:rsidRPr="00B16A70" w:rsidRDefault="00EB0051" w:rsidP="00EB0051">
      <w:pPr>
        <w:rPr>
          <w:sz w:val="28"/>
          <w:lang w:val="kk-KZ" w:eastAsia="ko-KR"/>
        </w:rPr>
      </w:pPr>
    </w:p>
    <w:p w:rsidR="00C4377C" w:rsidRPr="00B16A70" w:rsidRDefault="00EB0051" w:rsidP="007D6B5C">
      <w:pPr>
        <w:jc w:val="both"/>
        <w:rPr>
          <w:sz w:val="28"/>
          <w:szCs w:val="28"/>
          <w:lang w:val="kk-KZ" w:eastAsia="ko-KR"/>
        </w:rPr>
      </w:pPr>
      <w:r w:rsidRPr="00B16A70">
        <w:rPr>
          <w:sz w:val="28"/>
          <w:szCs w:val="28"/>
          <w:lang w:val="kk-KZ"/>
        </w:rPr>
        <w:t xml:space="preserve">Студенттердің оқу-зерттеу жұмыстары </w:t>
      </w:r>
      <w:r w:rsidRPr="00B16A70">
        <w:rPr>
          <w:sz w:val="28"/>
          <w:szCs w:val="28"/>
          <w:lang w:val="kk-KZ" w:eastAsia="ko-KR"/>
        </w:rPr>
        <w:t xml:space="preserve">пәнінен </w:t>
      </w:r>
      <w:r w:rsidR="00A334DC" w:rsidRPr="00B16A70">
        <w:rPr>
          <w:sz w:val="28"/>
          <w:szCs w:val="28"/>
          <w:lang w:val="kk-KZ" w:eastAsia="ko-KR"/>
        </w:rPr>
        <w:t>зертханалық</w:t>
      </w:r>
      <w:r w:rsidRPr="00B16A70">
        <w:rPr>
          <w:sz w:val="28"/>
          <w:szCs w:val="28"/>
          <w:lang w:val="kk-KZ" w:eastAsia="ko-KR"/>
        </w:rPr>
        <w:t xml:space="preserve"> жұмыстарды орындауға  арналған </w:t>
      </w:r>
      <w:r w:rsidR="00C4377C" w:rsidRPr="00B16A70">
        <w:rPr>
          <w:sz w:val="28"/>
          <w:szCs w:val="28"/>
          <w:lang w:val="kk-KZ" w:eastAsia="ko-KR"/>
        </w:rPr>
        <w:t xml:space="preserve">әдістемелік нұсқаулар. - Шымкент: </w:t>
      </w:r>
      <w:r w:rsidR="00C4377C" w:rsidRPr="00B16A70">
        <w:rPr>
          <w:sz w:val="28"/>
          <w:lang w:val="kk-KZ" w:eastAsia="ko-KR"/>
        </w:rPr>
        <w:t xml:space="preserve">М.Әуезов атындағы </w:t>
      </w:r>
      <w:r w:rsidR="00C4377C" w:rsidRPr="00B16A70">
        <w:rPr>
          <w:sz w:val="28"/>
          <w:szCs w:val="28"/>
          <w:lang w:val="kk-KZ" w:eastAsia="ko-KR"/>
        </w:rPr>
        <w:t>ОҚМУ,  201</w:t>
      </w:r>
      <w:r w:rsidR="00A334DC" w:rsidRPr="00B16A70">
        <w:rPr>
          <w:sz w:val="28"/>
          <w:szCs w:val="28"/>
          <w:lang w:val="kk-KZ" w:eastAsia="ko-KR"/>
        </w:rPr>
        <w:t>8</w:t>
      </w:r>
      <w:r w:rsidR="00C4377C" w:rsidRPr="00B16A70">
        <w:rPr>
          <w:sz w:val="28"/>
          <w:szCs w:val="28"/>
          <w:lang w:val="kk-KZ" w:eastAsia="ko-KR"/>
        </w:rPr>
        <w:t>.</w:t>
      </w:r>
      <w:r w:rsidR="00585F65" w:rsidRPr="00B16A70">
        <w:rPr>
          <w:sz w:val="28"/>
          <w:szCs w:val="28"/>
          <w:lang w:val="kk-KZ" w:eastAsia="ko-KR"/>
        </w:rPr>
        <w:t xml:space="preserve"> - </w:t>
      </w:r>
      <w:r w:rsidR="00F72DF3" w:rsidRPr="00B16A70">
        <w:rPr>
          <w:sz w:val="28"/>
          <w:szCs w:val="28"/>
          <w:lang w:val="kk-KZ" w:eastAsia="ko-KR"/>
        </w:rPr>
        <w:t>28</w:t>
      </w:r>
      <w:r w:rsidR="008E438F" w:rsidRPr="00B16A70">
        <w:rPr>
          <w:sz w:val="28"/>
          <w:szCs w:val="28"/>
          <w:lang w:val="kk-KZ" w:eastAsia="ko-KR"/>
        </w:rPr>
        <w:t xml:space="preserve"> </w:t>
      </w:r>
      <w:r w:rsidR="00C4377C" w:rsidRPr="00B16A70">
        <w:rPr>
          <w:sz w:val="28"/>
          <w:szCs w:val="28"/>
          <w:lang w:val="kk-KZ" w:eastAsia="ko-KR"/>
        </w:rPr>
        <w:t>бет.</w:t>
      </w:r>
    </w:p>
    <w:p w:rsidR="00C4377C" w:rsidRPr="00B16A70" w:rsidRDefault="00C4377C" w:rsidP="00C4377C">
      <w:pPr>
        <w:jc w:val="both"/>
        <w:rPr>
          <w:sz w:val="28"/>
          <w:szCs w:val="28"/>
          <w:lang w:val="kk-KZ" w:eastAsia="ko-KR"/>
        </w:rPr>
      </w:pPr>
      <w:r w:rsidRPr="00B16A70">
        <w:rPr>
          <w:sz w:val="28"/>
          <w:szCs w:val="28"/>
          <w:lang w:val="kk-KZ" w:eastAsia="ko-KR"/>
        </w:rPr>
        <w:tab/>
      </w:r>
    </w:p>
    <w:p w:rsidR="00C4377C" w:rsidRPr="00B16A70" w:rsidRDefault="00C4377C" w:rsidP="007D6B5C">
      <w:pPr>
        <w:jc w:val="both"/>
        <w:rPr>
          <w:sz w:val="28"/>
          <w:szCs w:val="28"/>
          <w:lang w:val="kk-KZ" w:eastAsia="ko-KR"/>
        </w:rPr>
      </w:pPr>
      <w:r w:rsidRPr="00B16A70">
        <w:rPr>
          <w:sz w:val="28"/>
          <w:szCs w:val="28"/>
          <w:lang w:val="kk-KZ" w:eastAsia="ko-KR"/>
        </w:rPr>
        <w:t>Әдістемелік нұсқаулар</w:t>
      </w:r>
      <w:r w:rsidR="00EB0051" w:rsidRPr="00B16A70">
        <w:rPr>
          <w:sz w:val="28"/>
          <w:szCs w:val="28"/>
          <w:lang w:val="kk-KZ"/>
        </w:rPr>
        <w:t xml:space="preserve"> Студенттердің оқу-зерттеу жұмыстары </w:t>
      </w:r>
      <w:r w:rsidRPr="00B16A70">
        <w:rPr>
          <w:sz w:val="28"/>
          <w:szCs w:val="28"/>
          <w:lang w:val="kk-KZ" w:eastAsia="ko-KR"/>
        </w:rPr>
        <w:t>пән</w:t>
      </w:r>
      <w:r w:rsidR="00EB0051" w:rsidRPr="00B16A70">
        <w:rPr>
          <w:sz w:val="28"/>
          <w:szCs w:val="28"/>
          <w:lang w:val="kk-KZ" w:eastAsia="ko-KR"/>
        </w:rPr>
        <w:t>і</w:t>
      </w:r>
      <w:r w:rsidRPr="00B16A70">
        <w:rPr>
          <w:sz w:val="28"/>
          <w:szCs w:val="28"/>
          <w:lang w:val="kk-KZ" w:eastAsia="ko-KR"/>
        </w:rPr>
        <w:t xml:space="preserve">нің бағдарламасы мен оқу жоспарының талаптарына сәйкес жасалынған және оған </w:t>
      </w:r>
      <w:r w:rsidR="007D6B5C" w:rsidRPr="00B16A70">
        <w:rPr>
          <w:sz w:val="28"/>
          <w:szCs w:val="28"/>
          <w:lang w:val="kk-KZ" w:eastAsia="ko-KR"/>
        </w:rPr>
        <w:t xml:space="preserve">пән бойынша </w:t>
      </w:r>
      <w:r w:rsidR="00A334DC" w:rsidRPr="00B16A70">
        <w:rPr>
          <w:sz w:val="28"/>
          <w:szCs w:val="28"/>
          <w:lang w:val="kk-KZ" w:eastAsia="ko-KR"/>
        </w:rPr>
        <w:t xml:space="preserve">зертханалық </w:t>
      </w:r>
      <w:r w:rsidR="007D6B5C" w:rsidRPr="00B16A70">
        <w:rPr>
          <w:sz w:val="28"/>
          <w:szCs w:val="28"/>
          <w:lang w:val="kk-KZ" w:eastAsia="ko-KR"/>
        </w:rPr>
        <w:t xml:space="preserve">жұмыстарды орындау үшін  </w:t>
      </w:r>
      <w:r w:rsidRPr="00B16A70">
        <w:rPr>
          <w:sz w:val="28"/>
          <w:szCs w:val="28"/>
          <w:lang w:val="kk-KZ" w:eastAsia="ko-KR"/>
        </w:rPr>
        <w:t>қажетті деректер енгізілген.</w:t>
      </w:r>
    </w:p>
    <w:p w:rsidR="00C4377C" w:rsidRPr="00B16A70" w:rsidRDefault="00C4377C" w:rsidP="00C4377C">
      <w:pPr>
        <w:jc w:val="both"/>
        <w:rPr>
          <w:sz w:val="28"/>
          <w:szCs w:val="28"/>
          <w:lang w:val="kk-KZ" w:eastAsia="ko-KR"/>
        </w:rPr>
      </w:pPr>
      <w:r w:rsidRPr="00B16A70">
        <w:rPr>
          <w:sz w:val="28"/>
          <w:szCs w:val="28"/>
          <w:lang w:val="kk-KZ" w:eastAsia="ko-KR"/>
        </w:rPr>
        <w:tab/>
      </w:r>
    </w:p>
    <w:p w:rsidR="007D6B5C" w:rsidRPr="00B16A70" w:rsidRDefault="004622D6" w:rsidP="00C4377C">
      <w:pPr>
        <w:jc w:val="both"/>
        <w:rPr>
          <w:sz w:val="28"/>
          <w:szCs w:val="28"/>
          <w:lang w:val="kk-KZ" w:eastAsia="ko-KR"/>
        </w:rPr>
      </w:pPr>
      <w:r w:rsidRPr="00B16A70">
        <w:rPr>
          <w:sz w:val="28"/>
          <w:szCs w:val="28"/>
          <w:lang w:val="kk-KZ"/>
        </w:rPr>
        <w:t xml:space="preserve">Студенттердің оқу-зерттеу жұмыстары </w:t>
      </w:r>
      <w:r w:rsidRPr="00B16A70">
        <w:rPr>
          <w:sz w:val="28"/>
          <w:szCs w:val="28"/>
          <w:lang w:val="kk-KZ" w:eastAsia="ko-KR"/>
        </w:rPr>
        <w:t xml:space="preserve">пәнінен </w:t>
      </w:r>
      <w:r w:rsidR="005E147B" w:rsidRPr="00B16A70">
        <w:rPr>
          <w:sz w:val="28"/>
          <w:szCs w:val="28"/>
          <w:lang w:val="kk-KZ" w:eastAsia="ko-KR"/>
        </w:rPr>
        <w:t xml:space="preserve">зертханалық </w:t>
      </w:r>
      <w:r w:rsidRPr="00B16A70">
        <w:rPr>
          <w:sz w:val="28"/>
          <w:szCs w:val="28"/>
          <w:lang w:val="kk-KZ" w:eastAsia="ko-KR"/>
        </w:rPr>
        <w:t xml:space="preserve"> жұмыст</w:t>
      </w:r>
      <w:r w:rsidR="004A357D" w:rsidRPr="00B16A70">
        <w:rPr>
          <w:sz w:val="28"/>
          <w:szCs w:val="28"/>
          <w:lang w:val="kk-KZ" w:eastAsia="ko-KR"/>
        </w:rPr>
        <w:t xml:space="preserve">арды орындаудың </w:t>
      </w:r>
      <w:r w:rsidRPr="00B16A70">
        <w:rPr>
          <w:sz w:val="28"/>
          <w:szCs w:val="28"/>
          <w:lang w:val="kk-KZ" w:eastAsia="ko-KR"/>
        </w:rPr>
        <w:t xml:space="preserve"> </w:t>
      </w:r>
      <w:r w:rsidR="004A357D" w:rsidRPr="00B16A70">
        <w:rPr>
          <w:sz w:val="28"/>
          <w:szCs w:val="28"/>
          <w:lang w:val="kk-KZ" w:eastAsia="ko-KR"/>
        </w:rPr>
        <w:t xml:space="preserve">мақсаты </w:t>
      </w:r>
      <w:r w:rsidRPr="00B16A70">
        <w:rPr>
          <w:sz w:val="28"/>
          <w:szCs w:val="28"/>
          <w:lang w:val="kk-KZ" w:eastAsia="ko-KR"/>
        </w:rPr>
        <w:t xml:space="preserve"> студенттердің теориялық мәселелерді оқыған кезде  алған білімдерін бекітіп және тереңдете отырып, </w:t>
      </w:r>
      <w:r w:rsidR="00A87DED" w:rsidRPr="00B16A70">
        <w:rPr>
          <w:sz w:val="28"/>
          <w:szCs w:val="28"/>
          <w:lang w:val="kk-KZ" w:eastAsia="ko-KR"/>
        </w:rPr>
        <w:t>қ</w:t>
      </w:r>
      <w:r w:rsidRPr="00B16A70">
        <w:rPr>
          <w:sz w:val="28"/>
          <w:szCs w:val="28"/>
          <w:lang w:val="kk-KZ" w:eastAsia="ko-KR"/>
        </w:rPr>
        <w:t xml:space="preserve">ұрылыс материалдары, бұйымдары </w:t>
      </w:r>
      <w:r w:rsidR="00332630" w:rsidRPr="00B16A70">
        <w:rPr>
          <w:sz w:val="28"/>
          <w:szCs w:val="28"/>
          <w:lang w:val="kk-KZ" w:eastAsia="ko-KR"/>
        </w:rPr>
        <w:t>мен</w:t>
      </w:r>
      <w:r w:rsidRPr="00B16A70">
        <w:rPr>
          <w:sz w:val="28"/>
          <w:szCs w:val="28"/>
          <w:lang w:val="kk-KZ" w:eastAsia="ko-KR"/>
        </w:rPr>
        <w:t xml:space="preserve"> конструкцияларын өндіру жөнінен</w:t>
      </w:r>
      <w:r w:rsidR="004A357D" w:rsidRPr="00B16A70">
        <w:rPr>
          <w:sz w:val="28"/>
          <w:szCs w:val="28"/>
          <w:lang w:val="kk-KZ" w:eastAsia="ko-KR"/>
        </w:rPr>
        <w:t xml:space="preserve"> тәжірибелік зерттеулерді жүргізу саласында студенттердің практикалық дағдылануына бағытталған.</w:t>
      </w:r>
    </w:p>
    <w:p w:rsidR="00C4377C" w:rsidRPr="00B16A70" w:rsidRDefault="00C4377C" w:rsidP="00C4377C">
      <w:pPr>
        <w:jc w:val="both"/>
        <w:rPr>
          <w:sz w:val="28"/>
          <w:szCs w:val="28"/>
          <w:lang w:val="kk-KZ" w:eastAsia="ko-KR"/>
        </w:rPr>
      </w:pPr>
    </w:p>
    <w:p w:rsidR="00C4377C" w:rsidRPr="00B16A70" w:rsidRDefault="00C4377C" w:rsidP="00B87FE0">
      <w:pPr>
        <w:jc w:val="both"/>
        <w:rPr>
          <w:sz w:val="28"/>
          <w:szCs w:val="28"/>
          <w:lang w:val="kk-KZ" w:eastAsia="ko-KR"/>
        </w:rPr>
      </w:pPr>
      <w:r w:rsidRPr="00B16A70">
        <w:rPr>
          <w:sz w:val="28"/>
          <w:lang w:val="kk-KZ" w:eastAsia="ko-KR"/>
        </w:rPr>
        <w:t>Әдістемелік нұсқаулар</w:t>
      </w:r>
      <w:r w:rsidR="00B87FE0" w:rsidRPr="00B16A70">
        <w:rPr>
          <w:sz w:val="28"/>
          <w:lang w:val="kk-KZ" w:eastAsia="ko-KR"/>
        </w:rPr>
        <w:t xml:space="preserve"> </w:t>
      </w:r>
      <w:r w:rsidR="00B87FE0" w:rsidRPr="00B16A70">
        <w:rPr>
          <w:sz w:val="28"/>
          <w:szCs w:val="28"/>
          <w:lang w:val="kk-KZ" w:eastAsia="ko-KR"/>
        </w:rPr>
        <w:t>5В073000-«Құрылыс материалдары, бұйымдары мен конструкцияларын өндір</w:t>
      </w:r>
      <w:r w:rsidR="00A07D0A" w:rsidRPr="00B16A70">
        <w:rPr>
          <w:sz w:val="28"/>
          <w:szCs w:val="28"/>
          <w:lang w:val="kk-KZ" w:eastAsia="ko-KR"/>
        </w:rPr>
        <w:t>у</w:t>
      </w:r>
      <w:r w:rsidR="00B87FE0" w:rsidRPr="00B16A70">
        <w:rPr>
          <w:sz w:val="28"/>
          <w:szCs w:val="28"/>
          <w:lang w:val="kk-KZ" w:eastAsia="ko-KR"/>
        </w:rPr>
        <w:t xml:space="preserve">» </w:t>
      </w:r>
      <w:r w:rsidRPr="00B16A70">
        <w:rPr>
          <w:sz w:val="28"/>
          <w:szCs w:val="28"/>
          <w:lang w:val="kk-KZ" w:eastAsia="ko-KR"/>
        </w:rPr>
        <w:t>маманды</w:t>
      </w:r>
      <w:r w:rsidR="00B87FE0" w:rsidRPr="00B16A70">
        <w:rPr>
          <w:sz w:val="28"/>
          <w:szCs w:val="28"/>
          <w:lang w:val="kk-KZ" w:eastAsia="ko-KR"/>
        </w:rPr>
        <w:t>ғының  студенттеріне  арналған.</w:t>
      </w:r>
    </w:p>
    <w:p w:rsidR="00C4377C" w:rsidRPr="00B16A70" w:rsidRDefault="00C4377C" w:rsidP="00C4377C">
      <w:pPr>
        <w:jc w:val="both"/>
        <w:rPr>
          <w:sz w:val="28"/>
          <w:szCs w:val="28"/>
          <w:lang w:val="kk-KZ" w:eastAsia="ko-KR"/>
        </w:rPr>
      </w:pPr>
    </w:p>
    <w:p w:rsidR="004A357D" w:rsidRPr="00B16A70" w:rsidRDefault="004A357D" w:rsidP="00C4377C">
      <w:pPr>
        <w:jc w:val="both"/>
        <w:rPr>
          <w:sz w:val="28"/>
          <w:szCs w:val="28"/>
          <w:lang w:val="kk-KZ" w:eastAsia="ko-KR"/>
        </w:rPr>
      </w:pPr>
    </w:p>
    <w:p w:rsidR="00C4377C" w:rsidRPr="00B16A70" w:rsidRDefault="00C4377C" w:rsidP="00C4377C">
      <w:pPr>
        <w:ind w:left="5220" w:hanging="5220"/>
        <w:rPr>
          <w:sz w:val="28"/>
          <w:szCs w:val="28"/>
          <w:lang w:val="kk-KZ"/>
        </w:rPr>
      </w:pPr>
      <w:r w:rsidRPr="00B16A70">
        <w:rPr>
          <w:sz w:val="28"/>
          <w:lang w:val="kk-KZ" w:eastAsia="ko-KR"/>
        </w:rPr>
        <w:t xml:space="preserve">Пікір білдіруші: </w:t>
      </w:r>
      <w:r w:rsidR="00FC7E19" w:rsidRPr="00B16A70">
        <w:rPr>
          <w:sz w:val="28"/>
          <w:lang w:val="kk-KZ" w:eastAsia="ko-KR"/>
        </w:rPr>
        <w:t xml:space="preserve"> </w:t>
      </w:r>
      <w:r w:rsidR="0079305C" w:rsidRPr="00B16A70">
        <w:rPr>
          <w:sz w:val="28"/>
          <w:lang w:val="kk-KZ" w:eastAsia="ko-KR"/>
        </w:rPr>
        <w:t>Көпжасаров Б.Т.  -  т.ғ.к.</w:t>
      </w:r>
      <w:r w:rsidR="0079305C" w:rsidRPr="00B16A70">
        <w:rPr>
          <w:sz w:val="28"/>
          <w:szCs w:val="28"/>
          <w:lang w:val="kk-KZ"/>
        </w:rPr>
        <w:t xml:space="preserve"> , доцент, кафедра меңгерушісі</w:t>
      </w:r>
    </w:p>
    <w:p w:rsidR="0079305C" w:rsidRPr="00B16A70" w:rsidRDefault="0079305C" w:rsidP="00C4377C">
      <w:pPr>
        <w:ind w:left="5220" w:hanging="5220"/>
        <w:rPr>
          <w:sz w:val="28"/>
          <w:lang w:val="kk-KZ" w:eastAsia="ko-KR"/>
        </w:rPr>
      </w:pPr>
    </w:p>
    <w:p w:rsidR="00C4377C" w:rsidRPr="00B16A70" w:rsidRDefault="00C4377C" w:rsidP="00C4377C">
      <w:pPr>
        <w:jc w:val="both"/>
        <w:rPr>
          <w:sz w:val="28"/>
          <w:szCs w:val="28"/>
          <w:lang w:val="kk-KZ"/>
        </w:rPr>
      </w:pPr>
    </w:p>
    <w:p w:rsidR="00C4377C" w:rsidRPr="00B16A70" w:rsidRDefault="00B87FE0" w:rsidP="00B87FE0">
      <w:pPr>
        <w:jc w:val="both"/>
        <w:rPr>
          <w:sz w:val="28"/>
          <w:szCs w:val="28"/>
          <w:lang w:val="kk-KZ"/>
        </w:rPr>
      </w:pPr>
      <w:r w:rsidRPr="00B16A70">
        <w:rPr>
          <w:sz w:val="28"/>
          <w:szCs w:val="28"/>
          <w:lang w:val="kk-KZ" w:eastAsia="ko-KR"/>
        </w:rPr>
        <w:t xml:space="preserve">«Құрылыс материалдары, бұйымдары және конструкцияларының технологиясы» </w:t>
      </w:r>
      <w:r w:rsidR="00C4377C" w:rsidRPr="00B16A70">
        <w:rPr>
          <w:sz w:val="28"/>
          <w:szCs w:val="28"/>
          <w:lang w:val="kk-KZ"/>
        </w:rPr>
        <w:t xml:space="preserve"> кафе</w:t>
      </w:r>
      <w:r w:rsidR="00AB3599" w:rsidRPr="00B16A70">
        <w:rPr>
          <w:sz w:val="28"/>
          <w:szCs w:val="28"/>
          <w:lang w:val="kk-KZ"/>
        </w:rPr>
        <w:t>драсының мәжілісінде (</w:t>
      </w:r>
      <w:r w:rsidR="0013763A" w:rsidRPr="00B16A70">
        <w:rPr>
          <w:sz w:val="28"/>
          <w:szCs w:val="28"/>
          <w:lang w:val="kk-KZ"/>
        </w:rPr>
        <w:t>24 қазан</w:t>
      </w:r>
      <w:r w:rsidR="00C4377C" w:rsidRPr="00B16A70">
        <w:rPr>
          <w:sz w:val="28"/>
          <w:szCs w:val="28"/>
          <w:lang w:val="kk-KZ"/>
        </w:rPr>
        <w:t xml:space="preserve"> 201</w:t>
      </w:r>
      <w:r w:rsidR="0013763A" w:rsidRPr="00B16A70">
        <w:rPr>
          <w:sz w:val="28"/>
          <w:szCs w:val="28"/>
          <w:lang w:val="kk-KZ"/>
        </w:rPr>
        <w:t>8</w:t>
      </w:r>
      <w:r w:rsidR="00C4377C" w:rsidRPr="00B16A70">
        <w:rPr>
          <w:sz w:val="28"/>
          <w:szCs w:val="28"/>
          <w:lang w:val="kk-KZ"/>
        </w:rPr>
        <w:t>ж.</w:t>
      </w:r>
      <w:r w:rsidR="006A58A1" w:rsidRPr="00B16A70">
        <w:rPr>
          <w:sz w:val="28"/>
          <w:szCs w:val="28"/>
          <w:lang w:val="kk-KZ"/>
        </w:rPr>
        <w:t xml:space="preserve"> №3 хаттама) </w:t>
      </w:r>
      <w:r w:rsidR="00C4377C" w:rsidRPr="00B16A70">
        <w:rPr>
          <w:sz w:val="28"/>
          <w:szCs w:val="28"/>
          <w:lang w:val="kk-KZ"/>
        </w:rPr>
        <w:t xml:space="preserve"> және </w:t>
      </w:r>
      <w:r w:rsidRPr="00B16A70">
        <w:rPr>
          <w:sz w:val="28"/>
          <w:szCs w:val="28"/>
          <w:lang w:val="kk-KZ"/>
        </w:rPr>
        <w:t xml:space="preserve">Құрылыс және көлік </w:t>
      </w:r>
      <w:r w:rsidR="00C4377C" w:rsidRPr="00B16A70">
        <w:rPr>
          <w:sz w:val="28"/>
          <w:szCs w:val="28"/>
          <w:lang w:val="kk-KZ"/>
        </w:rPr>
        <w:t xml:space="preserve">факультетінің әдістемелік </w:t>
      </w:r>
      <w:r w:rsidR="00BE5B1D" w:rsidRPr="00B16A70">
        <w:rPr>
          <w:sz w:val="28"/>
          <w:szCs w:val="28"/>
          <w:lang w:val="kk-KZ"/>
        </w:rPr>
        <w:t>комиссиясында (</w:t>
      </w:r>
      <w:r w:rsidR="0013763A" w:rsidRPr="00B16A70">
        <w:rPr>
          <w:sz w:val="28"/>
          <w:szCs w:val="28"/>
          <w:lang w:val="kk-KZ"/>
        </w:rPr>
        <w:t xml:space="preserve">29 қазан </w:t>
      </w:r>
      <w:r w:rsidR="00C4377C" w:rsidRPr="00B16A70">
        <w:rPr>
          <w:sz w:val="28"/>
          <w:szCs w:val="28"/>
          <w:lang w:val="kk-KZ"/>
        </w:rPr>
        <w:t>201</w:t>
      </w:r>
      <w:r w:rsidR="0013763A" w:rsidRPr="00B16A70">
        <w:rPr>
          <w:sz w:val="28"/>
          <w:szCs w:val="28"/>
          <w:lang w:val="kk-KZ"/>
        </w:rPr>
        <w:t>8</w:t>
      </w:r>
      <w:r w:rsidR="00C4377C" w:rsidRPr="00B16A70">
        <w:rPr>
          <w:sz w:val="28"/>
          <w:szCs w:val="28"/>
          <w:lang w:val="kk-KZ"/>
        </w:rPr>
        <w:t>ж.</w:t>
      </w:r>
      <w:r w:rsidR="006A58A1" w:rsidRPr="00B16A70">
        <w:rPr>
          <w:sz w:val="28"/>
          <w:szCs w:val="28"/>
          <w:lang w:val="kk-KZ"/>
        </w:rPr>
        <w:t xml:space="preserve"> №3 хаттама</w:t>
      </w:r>
      <w:r w:rsidR="00C4377C" w:rsidRPr="00B16A70">
        <w:rPr>
          <w:sz w:val="28"/>
          <w:szCs w:val="28"/>
          <w:lang w:val="kk-KZ"/>
        </w:rPr>
        <w:t>) қаралған және баспаға ұсынылған.</w:t>
      </w:r>
    </w:p>
    <w:p w:rsidR="00C4377C" w:rsidRPr="00B16A70" w:rsidRDefault="00C4377C" w:rsidP="00C4377C">
      <w:pPr>
        <w:jc w:val="both"/>
        <w:rPr>
          <w:sz w:val="28"/>
          <w:szCs w:val="28"/>
          <w:lang w:val="kk-KZ"/>
        </w:rPr>
      </w:pPr>
    </w:p>
    <w:p w:rsidR="004A357D" w:rsidRPr="00B16A70" w:rsidRDefault="004A357D" w:rsidP="00C4377C">
      <w:pPr>
        <w:jc w:val="both"/>
        <w:rPr>
          <w:sz w:val="28"/>
          <w:szCs w:val="28"/>
          <w:lang w:val="kk-KZ"/>
        </w:rPr>
      </w:pPr>
    </w:p>
    <w:p w:rsidR="00C4377C" w:rsidRPr="00B16A70" w:rsidRDefault="00C4377C" w:rsidP="00C4377C">
      <w:pPr>
        <w:jc w:val="both"/>
        <w:rPr>
          <w:sz w:val="28"/>
          <w:szCs w:val="28"/>
          <w:lang w:val="kk-KZ" w:eastAsia="ko-KR"/>
        </w:rPr>
      </w:pPr>
    </w:p>
    <w:p w:rsidR="00C4377C" w:rsidRPr="00B16A70" w:rsidRDefault="00C4377C" w:rsidP="00B87FE0">
      <w:pPr>
        <w:ind w:firstLine="540"/>
        <w:jc w:val="both"/>
        <w:rPr>
          <w:sz w:val="28"/>
          <w:lang w:val="kk-KZ" w:eastAsia="ko-KR"/>
        </w:rPr>
      </w:pPr>
      <w:r w:rsidRPr="00B16A70">
        <w:rPr>
          <w:sz w:val="28"/>
          <w:szCs w:val="28"/>
          <w:lang w:val="kk-KZ" w:eastAsia="ko-KR"/>
        </w:rPr>
        <w:tab/>
      </w:r>
      <w:r w:rsidRPr="00B16A70">
        <w:rPr>
          <w:sz w:val="28"/>
          <w:lang w:val="kk-KZ" w:eastAsia="ko-KR"/>
        </w:rPr>
        <w:t>М.Әуезов атындағы  ОҚМУ</w:t>
      </w:r>
      <w:r w:rsidR="005B78CD" w:rsidRPr="00B16A70">
        <w:rPr>
          <w:sz w:val="28"/>
          <w:lang w:val="kk-KZ" w:eastAsia="ko-KR"/>
        </w:rPr>
        <w:t xml:space="preserve"> Оқу-ә</w:t>
      </w:r>
      <w:r w:rsidRPr="00B16A70">
        <w:rPr>
          <w:sz w:val="28"/>
          <w:lang w:val="kk-KZ" w:eastAsia="ko-KR"/>
        </w:rPr>
        <w:t xml:space="preserve">дістемелік Кеңесімен </w:t>
      </w:r>
      <w:r w:rsidRPr="00B16A70">
        <w:rPr>
          <w:sz w:val="28"/>
          <w:szCs w:val="28"/>
          <w:lang w:val="kk-KZ"/>
        </w:rPr>
        <w:t>баспадан шығаруға ұсынылған</w:t>
      </w:r>
      <w:r w:rsidRPr="00B16A70">
        <w:rPr>
          <w:sz w:val="28"/>
          <w:lang w:val="kk-KZ" w:eastAsia="ko-KR"/>
        </w:rPr>
        <w:t>,</w:t>
      </w:r>
      <w:r w:rsidR="00B87FE0" w:rsidRPr="00B16A70">
        <w:rPr>
          <w:sz w:val="28"/>
          <w:lang w:val="kk-KZ" w:eastAsia="ko-KR"/>
        </w:rPr>
        <w:t xml:space="preserve"> </w:t>
      </w:r>
      <w:r w:rsidRPr="00B16A70">
        <w:rPr>
          <w:sz w:val="28"/>
          <w:szCs w:val="28"/>
          <w:lang w:val="kk-KZ"/>
        </w:rPr>
        <w:t>хаттама №</w:t>
      </w:r>
      <w:r w:rsidR="0013763A" w:rsidRPr="00B16A70">
        <w:rPr>
          <w:sz w:val="28"/>
          <w:szCs w:val="28"/>
          <w:lang w:val="kk-KZ"/>
        </w:rPr>
        <w:t>___</w:t>
      </w:r>
      <w:r w:rsidRPr="00B16A70">
        <w:rPr>
          <w:i/>
          <w:sz w:val="28"/>
          <w:szCs w:val="28"/>
          <w:lang w:val="kk-KZ"/>
        </w:rPr>
        <w:t xml:space="preserve">, </w:t>
      </w:r>
      <w:r w:rsidR="0013763A" w:rsidRPr="00B16A70">
        <w:rPr>
          <w:i/>
          <w:sz w:val="28"/>
          <w:szCs w:val="28"/>
          <w:lang w:val="kk-KZ"/>
        </w:rPr>
        <w:t>_______</w:t>
      </w:r>
      <w:r w:rsidR="0013763A" w:rsidRPr="00B16A70">
        <w:rPr>
          <w:sz w:val="28"/>
          <w:szCs w:val="28"/>
          <w:lang w:val="kk-KZ"/>
        </w:rPr>
        <w:t>2018</w:t>
      </w:r>
      <w:r w:rsidRPr="00B16A70">
        <w:rPr>
          <w:sz w:val="28"/>
          <w:szCs w:val="28"/>
          <w:lang w:val="kk-KZ"/>
        </w:rPr>
        <w:t>ж.</w:t>
      </w: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p>
    <w:p w:rsidR="004C31ED" w:rsidRPr="00B16A70" w:rsidRDefault="004C31ED" w:rsidP="00C4377C">
      <w:pPr>
        <w:jc w:val="both"/>
        <w:rPr>
          <w:sz w:val="28"/>
          <w:szCs w:val="28"/>
          <w:lang w:val="kk-KZ" w:eastAsia="ko-KR"/>
        </w:rPr>
      </w:pPr>
    </w:p>
    <w:p w:rsidR="004A357D" w:rsidRPr="00B16A70" w:rsidRDefault="004A357D" w:rsidP="00C4377C">
      <w:pPr>
        <w:jc w:val="both"/>
        <w:rPr>
          <w:sz w:val="28"/>
          <w:szCs w:val="28"/>
          <w:lang w:val="kk-KZ" w:eastAsia="ko-KR"/>
        </w:rPr>
      </w:pPr>
    </w:p>
    <w:p w:rsidR="00C4377C" w:rsidRPr="00B16A70" w:rsidRDefault="00C4377C" w:rsidP="00C4377C">
      <w:pPr>
        <w:jc w:val="both"/>
        <w:rPr>
          <w:sz w:val="28"/>
          <w:szCs w:val="28"/>
          <w:lang w:val="kk-KZ" w:eastAsia="ko-KR"/>
        </w:rPr>
      </w:pPr>
      <w:r w:rsidRPr="00B16A70">
        <w:rPr>
          <w:sz w:val="28"/>
          <w:szCs w:val="28"/>
          <w:lang w:val="kk-KZ" w:eastAsia="ko-KR"/>
        </w:rPr>
        <w:t xml:space="preserve">   © </w:t>
      </w:r>
      <w:r w:rsidRPr="00B16A70">
        <w:rPr>
          <w:sz w:val="28"/>
          <w:lang w:val="kk-KZ" w:eastAsia="ko-KR"/>
        </w:rPr>
        <w:t>М.Әуезов атындағы Оңтүстік Қазақстан мемлекеттік университеті</w:t>
      </w:r>
      <w:r w:rsidRPr="00B16A70">
        <w:rPr>
          <w:sz w:val="28"/>
          <w:szCs w:val="28"/>
          <w:lang w:val="kk-KZ" w:eastAsia="ko-KR"/>
        </w:rPr>
        <w:t>, 201</w:t>
      </w:r>
      <w:r w:rsidR="00A334DC" w:rsidRPr="00B16A70">
        <w:rPr>
          <w:sz w:val="28"/>
          <w:szCs w:val="28"/>
          <w:lang w:val="kk-KZ" w:eastAsia="ko-KR"/>
        </w:rPr>
        <w:t>8</w:t>
      </w:r>
      <w:r w:rsidR="00AB3599" w:rsidRPr="00B16A70">
        <w:rPr>
          <w:sz w:val="28"/>
          <w:szCs w:val="28"/>
          <w:lang w:val="kk-KZ" w:eastAsia="ko-KR"/>
        </w:rPr>
        <w:t>ж</w:t>
      </w:r>
      <w:r w:rsidRPr="00B16A70">
        <w:rPr>
          <w:sz w:val="28"/>
          <w:szCs w:val="28"/>
          <w:lang w:val="kk-KZ" w:eastAsia="ko-KR"/>
        </w:rPr>
        <w:t>.</w:t>
      </w:r>
    </w:p>
    <w:p w:rsidR="00C4377C" w:rsidRPr="00B16A70" w:rsidRDefault="00C4377C" w:rsidP="00C4377C">
      <w:pPr>
        <w:jc w:val="both"/>
        <w:rPr>
          <w:sz w:val="28"/>
          <w:szCs w:val="28"/>
          <w:lang w:val="kk-KZ" w:eastAsia="ko-KR"/>
        </w:rPr>
      </w:pPr>
    </w:p>
    <w:p w:rsidR="00C4377C" w:rsidRPr="00B16A70" w:rsidRDefault="00C4377C" w:rsidP="00C4377C">
      <w:pPr>
        <w:jc w:val="both"/>
        <w:rPr>
          <w:sz w:val="28"/>
          <w:szCs w:val="28"/>
          <w:lang w:val="kk-KZ" w:eastAsia="ko-KR"/>
        </w:rPr>
      </w:pPr>
      <w:r w:rsidRPr="00B16A70">
        <w:rPr>
          <w:sz w:val="28"/>
          <w:lang w:val="kk-KZ" w:eastAsia="ko-KR"/>
        </w:rPr>
        <w:t xml:space="preserve">Шығаруға жауапты: </w:t>
      </w:r>
      <w:r w:rsidR="00B87FE0" w:rsidRPr="00B16A70">
        <w:rPr>
          <w:sz w:val="28"/>
          <w:lang w:val="kk-KZ" w:eastAsia="ko-KR"/>
        </w:rPr>
        <w:t>Арынбаева Р.А.</w:t>
      </w:r>
    </w:p>
    <w:p w:rsidR="00C4377C" w:rsidRPr="00B16A70" w:rsidRDefault="00C4377C" w:rsidP="00C4377C">
      <w:pPr>
        <w:jc w:val="both"/>
        <w:rPr>
          <w:sz w:val="28"/>
          <w:szCs w:val="28"/>
          <w:lang w:val="kk-KZ" w:eastAsia="ko-KR"/>
        </w:rPr>
      </w:pPr>
    </w:p>
    <w:p w:rsidR="00265E11" w:rsidRPr="00B16A70" w:rsidRDefault="00265E11" w:rsidP="00265E11">
      <w:pPr>
        <w:jc w:val="center"/>
        <w:rPr>
          <w:b/>
          <w:sz w:val="28"/>
          <w:szCs w:val="28"/>
          <w:lang w:val="kk-KZ"/>
        </w:rPr>
      </w:pPr>
      <w:r w:rsidRPr="00B16A70">
        <w:rPr>
          <w:b/>
          <w:sz w:val="28"/>
          <w:szCs w:val="28"/>
          <w:lang w:val="kk-KZ"/>
        </w:rPr>
        <w:lastRenderedPageBreak/>
        <w:t xml:space="preserve">Мазмұны </w:t>
      </w:r>
    </w:p>
    <w:p w:rsidR="00265E11" w:rsidRPr="00B16A70" w:rsidRDefault="00265E11" w:rsidP="00265E11">
      <w:pPr>
        <w:jc w:val="center"/>
        <w:rPr>
          <w:b/>
          <w:sz w:val="28"/>
          <w:szCs w:val="28"/>
          <w:lang w:val="kk-KZ"/>
        </w:rPr>
      </w:pPr>
    </w:p>
    <w:p w:rsidR="00FE5BA8" w:rsidRPr="00B16A70" w:rsidRDefault="008140BD" w:rsidP="00FE5BA8">
      <w:pPr>
        <w:jc w:val="both"/>
        <w:rPr>
          <w:sz w:val="28"/>
          <w:szCs w:val="28"/>
          <w:lang w:val="kk-KZ"/>
        </w:rPr>
      </w:pPr>
      <w:r w:rsidRPr="00B16A70">
        <w:rPr>
          <w:sz w:val="28"/>
          <w:szCs w:val="28"/>
          <w:lang w:val="kk-KZ"/>
        </w:rPr>
        <w:t xml:space="preserve">                                                                                                </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816"/>
      </w:tblGrid>
      <w:tr w:rsidR="00CD56A2" w:rsidRPr="00B16A70" w:rsidTr="00030821">
        <w:tc>
          <w:tcPr>
            <w:tcW w:w="8755" w:type="dxa"/>
          </w:tcPr>
          <w:p w:rsidR="00CD56A2" w:rsidRPr="00B16A70" w:rsidRDefault="00CD56A2" w:rsidP="00265E11">
            <w:pPr>
              <w:rPr>
                <w:lang w:val="kk-KZ"/>
              </w:rPr>
            </w:pPr>
            <w:r w:rsidRPr="00B16A70">
              <w:rPr>
                <w:sz w:val="28"/>
                <w:szCs w:val="28"/>
                <w:lang w:val="kk-KZ"/>
              </w:rPr>
              <w:t>Кіріспе</w:t>
            </w:r>
          </w:p>
        </w:tc>
        <w:tc>
          <w:tcPr>
            <w:tcW w:w="816" w:type="dxa"/>
          </w:tcPr>
          <w:p w:rsidR="00CD56A2" w:rsidRPr="00B16A70" w:rsidRDefault="00585F65" w:rsidP="00265E11">
            <w:pPr>
              <w:rPr>
                <w:lang w:val="kk-KZ"/>
              </w:rPr>
            </w:pPr>
            <w:r w:rsidRPr="00B16A70">
              <w:rPr>
                <w:lang w:val="kk-KZ"/>
              </w:rPr>
              <w:t>6</w:t>
            </w:r>
          </w:p>
        </w:tc>
      </w:tr>
      <w:tr w:rsidR="00CD56A2" w:rsidRPr="00B16A70" w:rsidTr="00030821">
        <w:tc>
          <w:tcPr>
            <w:tcW w:w="8755" w:type="dxa"/>
          </w:tcPr>
          <w:p w:rsidR="00CD56A2" w:rsidRPr="00B16A70" w:rsidRDefault="00EF6A4F" w:rsidP="00EF6A4F">
            <w:pPr>
              <w:pStyle w:val="af"/>
              <w:numPr>
                <w:ilvl w:val="0"/>
                <w:numId w:val="15"/>
              </w:numPr>
              <w:rPr>
                <w:lang w:val="kk-KZ"/>
              </w:rPr>
            </w:pPr>
            <w:r w:rsidRPr="00B16A70">
              <w:rPr>
                <w:sz w:val="28"/>
                <w:szCs w:val="28"/>
                <w:lang w:val="kk-KZ"/>
              </w:rPr>
              <w:t xml:space="preserve">Зертханалық  </w:t>
            </w:r>
            <w:r w:rsidR="00CD56A2" w:rsidRPr="00B16A70">
              <w:rPr>
                <w:sz w:val="28"/>
                <w:szCs w:val="28"/>
                <w:lang w:val="kk-KZ"/>
              </w:rPr>
              <w:t>жұмыс</w:t>
            </w:r>
            <w:r w:rsidRPr="00B16A70">
              <w:rPr>
                <w:sz w:val="28"/>
                <w:szCs w:val="28"/>
                <w:lang w:val="kk-KZ"/>
              </w:rPr>
              <w:t>тың</w:t>
            </w:r>
            <w:r w:rsidR="00CD56A2" w:rsidRPr="00B16A70">
              <w:rPr>
                <w:sz w:val="28"/>
                <w:szCs w:val="28"/>
                <w:lang w:val="kk-KZ"/>
              </w:rPr>
              <w:t xml:space="preserve"> маңыздылығы                                             </w:t>
            </w:r>
          </w:p>
        </w:tc>
        <w:tc>
          <w:tcPr>
            <w:tcW w:w="816" w:type="dxa"/>
          </w:tcPr>
          <w:p w:rsidR="00CD56A2" w:rsidRPr="00B16A70" w:rsidRDefault="00585F65" w:rsidP="00CD56A2">
            <w:pPr>
              <w:jc w:val="both"/>
              <w:rPr>
                <w:lang w:val="kk-KZ"/>
              </w:rPr>
            </w:pPr>
            <w:r w:rsidRPr="00B16A70">
              <w:rPr>
                <w:sz w:val="28"/>
                <w:szCs w:val="28"/>
                <w:lang w:val="kk-KZ"/>
              </w:rPr>
              <w:t>7</w:t>
            </w:r>
          </w:p>
        </w:tc>
      </w:tr>
      <w:tr w:rsidR="00CD56A2" w:rsidRPr="00B16A70" w:rsidTr="00030821">
        <w:tc>
          <w:tcPr>
            <w:tcW w:w="8755" w:type="dxa"/>
          </w:tcPr>
          <w:p w:rsidR="00CD56A2" w:rsidRPr="00B16A70" w:rsidRDefault="00EF6A4F" w:rsidP="00EF6A4F">
            <w:pPr>
              <w:pStyle w:val="af"/>
              <w:numPr>
                <w:ilvl w:val="0"/>
                <w:numId w:val="15"/>
              </w:numPr>
              <w:rPr>
                <w:lang w:val="kk-KZ"/>
              </w:rPr>
            </w:pPr>
            <w:r w:rsidRPr="00B16A70">
              <w:rPr>
                <w:sz w:val="28"/>
                <w:szCs w:val="28"/>
                <w:lang w:val="kk-KZ"/>
              </w:rPr>
              <w:t>Зертханалық жұмысқа дай</w:t>
            </w:r>
            <w:r w:rsidR="00CD56A2" w:rsidRPr="00B16A70">
              <w:rPr>
                <w:sz w:val="28"/>
                <w:szCs w:val="28"/>
                <w:lang w:val="kk-KZ"/>
              </w:rPr>
              <w:t>ы</w:t>
            </w:r>
            <w:r w:rsidRPr="00B16A70">
              <w:rPr>
                <w:sz w:val="28"/>
                <w:szCs w:val="28"/>
                <w:lang w:val="kk-KZ"/>
              </w:rPr>
              <w:t>ндық</w:t>
            </w:r>
            <w:r w:rsidR="00CD56A2" w:rsidRPr="00B16A70">
              <w:rPr>
                <w:sz w:val="28"/>
                <w:szCs w:val="28"/>
                <w:lang w:val="kk-KZ"/>
              </w:rPr>
              <w:t xml:space="preserve">                                           </w:t>
            </w:r>
          </w:p>
        </w:tc>
        <w:tc>
          <w:tcPr>
            <w:tcW w:w="816" w:type="dxa"/>
          </w:tcPr>
          <w:p w:rsidR="00CD56A2" w:rsidRPr="00B16A70" w:rsidRDefault="00585F65" w:rsidP="00CD56A2">
            <w:pPr>
              <w:jc w:val="both"/>
              <w:rPr>
                <w:sz w:val="28"/>
                <w:szCs w:val="28"/>
                <w:lang w:val="kk-KZ"/>
              </w:rPr>
            </w:pPr>
            <w:r w:rsidRPr="00B16A70">
              <w:rPr>
                <w:sz w:val="28"/>
                <w:szCs w:val="28"/>
                <w:lang w:val="kk-KZ"/>
              </w:rPr>
              <w:t>7</w:t>
            </w:r>
          </w:p>
        </w:tc>
      </w:tr>
      <w:tr w:rsidR="00CD56A2" w:rsidRPr="00B16A70" w:rsidTr="00030821">
        <w:tc>
          <w:tcPr>
            <w:tcW w:w="8755" w:type="dxa"/>
          </w:tcPr>
          <w:p w:rsidR="00CD56A2" w:rsidRPr="00B16A70" w:rsidRDefault="00EF6A4F" w:rsidP="00EF6A4F">
            <w:pPr>
              <w:pStyle w:val="af"/>
              <w:numPr>
                <w:ilvl w:val="0"/>
                <w:numId w:val="15"/>
              </w:numPr>
              <w:rPr>
                <w:lang w:val="kk-KZ"/>
              </w:rPr>
            </w:pPr>
            <w:r w:rsidRPr="00B16A70">
              <w:rPr>
                <w:sz w:val="28"/>
                <w:szCs w:val="28"/>
                <w:lang w:val="kk-KZ"/>
              </w:rPr>
              <w:t xml:space="preserve">Зертханалық жұмыстың тақырыбы « Ауыр бетон құрамын іріктеп алу және оның құрамына әсер етуші факторларды зерттеу» </w:t>
            </w:r>
            <w:r w:rsidR="00CD56A2" w:rsidRPr="00B16A70">
              <w:rPr>
                <w:sz w:val="28"/>
                <w:szCs w:val="28"/>
                <w:lang w:val="kk-KZ"/>
              </w:rPr>
              <w:t xml:space="preserve">                       </w:t>
            </w:r>
          </w:p>
        </w:tc>
        <w:tc>
          <w:tcPr>
            <w:tcW w:w="816" w:type="dxa"/>
          </w:tcPr>
          <w:p w:rsidR="00CD56A2" w:rsidRPr="00B16A70" w:rsidRDefault="00B05B71" w:rsidP="00CD56A2">
            <w:pPr>
              <w:jc w:val="both"/>
              <w:rPr>
                <w:sz w:val="28"/>
                <w:szCs w:val="28"/>
                <w:lang w:val="kk-KZ"/>
              </w:rPr>
            </w:pPr>
            <w:r w:rsidRPr="00B16A70">
              <w:rPr>
                <w:sz w:val="28"/>
                <w:szCs w:val="28"/>
                <w:lang w:val="kk-KZ"/>
              </w:rPr>
              <w:t>8</w:t>
            </w:r>
          </w:p>
        </w:tc>
      </w:tr>
      <w:tr w:rsidR="00CD56A2" w:rsidRPr="00B16A70" w:rsidTr="00030821">
        <w:tc>
          <w:tcPr>
            <w:tcW w:w="8755" w:type="dxa"/>
          </w:tcPr>
          <w:p w:rsidR="00CD56A2" w:rsidRPr="00B16A70" w:rsidRDefault="00EF6A4F" w:rsidP="00EF6A4F">
            <w:pPr>
              <w:pStyle w:val="af"/>
              <w:numPr>
                <w:ilvl w:val="1"/>
                <w:numId w:val="15"/>
              </w:numPr>
              <w:rPr>
                <w:sz w:val="28"/>
                <w:szCs w:val="28"/>
                <w:lang w:val="kk-KZ"/>
              </w:rPr>
            </w:pPr>
            <w:r w:rsidRPr="00B16A70">
              <w:rPr>
                <w:sz w:val="28"/>
                <w:szCs w:val="28"/>
                <w:lang w:val="kk-KZ"/>
              </w:rPr>
              <w:t>Бетонды іріктеп алу жөнінде әдістемелік нұсқаулар</w:t>
            </w:r>
            <w:r w:rsidR="00CD56A2" w:rsidRPr="00B16A70">
              <w:rPr>
                <w:sz w:val="28"/>
                <w:szCs w:val="28"/>
                <w:lang w:val="kk-KZ"/>
              </w:rPr>
              <w:t xml:space="preserve">                                             </w:t>
            </w:r>
          </w:p>
        </w:tc>
        <w:tc>
          <w:tcPr>
            <w:tcW w:w="816" w:type="dxa"/>
          </w:tcPr>
          <w:p w:rsidR="00CD56A2" w:rsidRPr="00B16A70" w:rsidRDefault="00585F65" w:rsidP="00CD56A2">
            <w:pPr>
              <w:jc w:val="both"/>
              <w:rPr>
                <w:sz w:val="28"/>
                <w:szCs w:val="28"/>
                <w:lang w:val="kk-KZ"/>
              </w:rPr>
            </w:pPr>
            <w:r w:rsidRPr="00B16A70">
              <w:rPr>
                <w:sz w:val="28"/>
                <w:szCs w:val="28"/>
                <w:lang w:val="kk-KZ"/>
              </w:rPr>
              <w:t>8</w:t>
            </w:r>
          </w:p>
        </w:tc>
      </w:tr>
      <w:tr w:rsidR="00CD56A2" w:rsidRPr="00B16A70" w:rsidTr="00030821">
        <w:tc>
          <w:tcPr>
            <w:tcW w:w="8755" w:type="dxa"/>
          </w:tcPr>
          <w:p w:rsidR="00CD56A2" w:rsidRPr="00B16A70" w:rsidRDefault="00EF6A4F" w:rsidP="00EF6A4F">
            <w:pPr>
              <w:pStyle w:val="af"/>
              <w:numPr>
                <w:ilvl w:val="1"/>
                <w:numId w:val="15"/>
              </w:numPr>
              <w:rPr>
                <w:sz w:val="28"/>
                <w:szCs w:val="28"/>
                <w:lang w:val="kk-KZ"/>
              </w:rPr>
            </w:pPr>
            <w:r w:rsidRPr="00B16A70">
              <w:rPr>
                <w:sz w:val="28"/>
                <w:szCs w:val="28"/>
                <w:lang w:val="kk-KZ"/>
              </w:rPr>
              <w:t xml:space="preserve"> Жұмысты орындаудың әдістемелік нұсқауы</w:t>
            </w:r>
            <w:r w:rsidR="00CD56A2" w:rsidRPr="00B16A70">
              <w:rPr>
                <w:sz w:val="28"/>
                <w:szCs w:val="28"/>
                <w:lang w:val="kk-KZ"/>
              </w:rPr>
              <w:t xml:space="preserve">                                                </w:t>
            </w:r>
          </w:p>
        </w:tc>
        <w:tc>
          <w:tcPr>
            <w:tcW w:w="816" w:type="dxa"/>
          </w:tcPr>
          <w:p w:rsidR="00CD56A2" w:rsidRPr="00B16A70" w:rsidRDefault="00B05B71" w:rsidP="00CD56A2">
            <w:pPr>
              <w:jc w:val="both"/>
              <w:rPr>
                <w:sz w:val="28"/>
                <w:szCs w:val="28"/>
                <w:lang w:val="kk-KZ"/>
              </w:rPr>
            </w:pPr>
            <w:r w:rsidRPr="00B16A70">
              <w:rPr>
                <w:sz w:val="28"/>
                <w:szCs w:val="28"/>
                <w:lang w:val="kk-KZ"/>
              </w:rPr>
              <w:t>1</w:t>
            </w:r>
            <w:r w:rsidR="00585F65" w:rsidRPr="00B16A70">
              <w:rPr>
                <w:sz w:val="28"/>
                <w:szCs w:val="28"/>
                <w:lang w:val="kk-KZ"/>
              </w:rPr>
              <w:t>9</w:t>
            </w:r>
          </w:p>
        </w:tc>
      </w:tr>
      <w:tr w:rsidR="00CD56A2" w:rsidRPr="00B16A70" w:rsidTr="00030821">
        <w:tc>
          <w:tcPr>
            <w:tcW w:w="8755" w:type="dxa"/>
          </w:tcPr>
          <w:p w:rsidR="00CD56A2" w:rsidRPr="00B16A70" w:rsidRDefault="00EF6A4F" w:rsidP="00EF6A4F">
            <w:pPr>
              <w:rPr>
                <w:sz w:val="28"/>
                <w:szCs w:val="28"/>
                <w:lang w:val="kk-KZ"/>
              </w:rPr>
            </w:pPr>
            <w:r w:rsidRPr="00B16A70">
              <w:rPr>
                <w:sz w:val="28"/>
                <w:szCs w:val="28"/>
                <w:lang w:val="kk-KZ"/>
              </w:rPr>
              <w:t>Қорытынды</w:t>
            </w:r>
            <w:r w:rsidR="00CD56A2" w:rsidRPr="00B16A70">
              <w:rPr>
                <w:sz w:val="28"/>
                <w:szCs w:val="28"/>
                <w:lang w:val="kk-KZ"/>
              </w:rPr>
              <w:t xml:space="preserve">                                             </w:t>
            </w:r>
          </w:p>
        </w:tc>
        <w:tc>
          <w:tcPr>
            <w:tcW w:w="816" w:type="dxa"/>
          </w:tcPr>
          <w:p w:rsidR="00CD56A2" w:rsidRPr="00B16A70" w:rsidRDefault="00B05B71" w:rsidP="00585F65">
            <w:pPr>
              <w:jc w:val="both"/>
              <w:rPr>
                <w:sz w:val="28"/>
                <w:szCs w:val="28"/>
                <w:lang w:val="kk-KZ"/>
              </w:rPr>
            </w:pPr>
            <w:r w:rsidRPr="00B16A70">
              <w:rPr>
                <w:sz w:val="28"/>
                <w:szCs w:val="28"/>
                <w:lang w:val="kk-KZ"/>
              </w:rPr>
              <w:t>22</w:t>
            </w:r>
          </w:p>
        </w:tc>
      </w:tr>
      <w:tr w:rsidR="00CD56A2" w:rsidRPr="00B16A70" w:rsidTr="00030821">
        <w:tc>
          <w:tcPr>
            <w:tcW w:w="8755" w:type="dxa"/>
          </w:tcPr>
          <w:p w:rsidR="00CD56A2" w:rsidRPr="00B16A70" w:rsidRDefault="00EF6A4F" w:rsidP="00EF6A4F">
            <w:pPr>
              <w:rPr>
                <w:sz w:val="28"/>
                <w:szCs w:val="28"/>
                <w:lang w:val="kk-KZ"/>
              </w:rPr>
            </w:pPr>
            <w:r w:rsidRPr="00B16A70">
              <w:rPr>
                <w:sz w:val="28"/>
                <w:szCs w:val="28"/>
                <w:lang w:val="kk-KZ"/>
              </w:rPr>
              <w:t>Бақылау сұрақтары</w:t>
            </w:r>
          </w:p>
        </w:tc>
        <w:tc>
          <w:tcPr>
            <w:tcW w:w="816" w:type="dxa"/>
          </w:tcPr>
          <w:p w:rsidR="00CD56A2" w:rsidRPr="00B16A70" w:rsidRDefault="00B05B71" w:rsidP="00CD56A2">
            <w:pPr>
              <w:jc w:val="both"/>
              <w:rPr>
                <w:sz w:val="28"/>
                <w:szCs w:val="28"/>
                <w:lang w:val="kk-KZ"/>
              </w:rPr>
            </w:pPr>
            <w:r w:rsidRPr="00B16A70">
              <w:rPr>
                <w:sz w:val="28"/>
                <w:szCs w:val="28"/>
                <w:lang w:val="kk-KZ"/>
              </w:rPr>
              <w:t>22</w:t>
            </w:r>
          </w:p>
        </w:tc>
      </w:tr>
      <w:tr w:rsidR="00CD56A2" w:rsidRPr="00B16A70" w:rsidTr="00030821">
        <w:tc>
          <w:tcPr>
            <w:tcW w:w="8755" w:type="dxa"/>
          </w:tcPr>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02"/>
              <w:gridCol w:w="737"/>
            </w:tblGrid>
            <w:tr w:rsidR="00EF6A4F" w:rsidRPr="00B16A70" w:rsidTr="00BD5C2B">
              <w:tc>
                <w:tcPr>
                  <w:tcW w:w="8755" w:type="dxa"/>
                </w:tcPr>
                <w:p w:rsidR="00EF6A4F" w:rsidRPr="00B16A70" w:rsidRDefault="00EF6A4F" w:rsidP="00105FDB">
                  <w:pPr>
                    <w:tabs>
                      <w:tab w:val="left" w:pos="-108"/>
                    </w:tabs>
                    <w:rPr>
                      <w:sz w:val="28"/>
                      <w:szCs w:val="28"/>
                      <w:lang w:val="kk-KZ"/>
                    </w:rPr>
                  </w:pPr>
                  <w:r w:rsidRPr="00B16A70">
                    <w:rPr>
                      <w:sz w:val="28"/>
                      <w:szCs w:val="28"/>
                      <w:lang w:val="kk-KZ"/>
                    </w:rPr>
                    <w:t>Әдебиеттер</w:t>
                  </w:r>
                </w:p>
              </w:tc>
              <w:tc>
                <w:tcPr>
                  <w:tcW w:w="816" w:type="dxa"/>
                </w:tcPr>
                <w:p w:rsidR="00EF6A4F" w:rsidRPr="00B16A70" w:rsidRDefault="00EF6A4F" w:rsidP="00105FDB">
                  <w:pPr>
                    <w:tabs>
                      <w:tab w:val="left" w:pos="0"/>
                    </w:tabs>
                    <w:jc w:val="both"/>
                    <w:rPr>
                      <w:sz w:val="28"/>
                      <w:szCs w:val="28"/>
                      <w:lang w:val="kk-KZ"/>
                    </w:rPr>
                  </w:pPr>
                </w:p>
              </w:tc>
            </w:tr>
          </w:tbl>
          <w:p w:rsidR="00EF6A4F" w:rsidRPr="00B16A70" w:rsidRDefault="00EF6A4F" w:rsidP="00105FDB">
            <w:pPr>
              <w:tabs>
                <w:tab w:val="left" w:pos="0"/>
              </w:tabs>
              <w:rPr>
                <w:lang w:val="kk-KZ"/>
              </w:rPr>
            </w:pPr>
          </w:p>
          <w:p w:rsidR="00CD56A2" w:rsidRPr="00B16A70" w:rsidRDefault="00CD56A2" w:rsidP="00984D7B">
            <w:pPr>
              <w:rPr>
                <w:sz w:val="28"/>
                <w:szCs w:val="28"/>
                <w:lang w:val="kk-KZ"/>
              </w:rPr>
            </w:pPr>
          </w:p>
        </w:tc>
        <w:tc>
          <w:tcPr>
            <w:tcW w:w="816" w:type="dxa"/>
          </w:tcPr>
          <w:p w:rsidR="00CD56A2" w:rsidRPr="00B16A70" w:rsidRDefault="00B05B71" w:rsidP="00CD56A2">
            <w:pPr>
              <w:jc w:val="both"/>
              <w:rPr>
                <w:sz w:val="28"/>
                <w:szCs w:val="28"/>
                <w:lang w:val="kk-KZ"/>
              </w:rPr>
            </w:pPr>
            <w:r w:rsidRPr="00B16A70">
              <w:rPr>
                <w:sz w:val="28"/>
                <w:szCs w:val="28"/>
                <w:lang w:val="kk-KZ"/>
              </w:rPr>
              <w:t>23</w:t>
            </w:r>
          </w:p>
        </w:tc>
      </w:tr>
      <w:tr w:rsidR="00CD56A2" w:rsidRPr="00B16A70" w:rsidTr="00030821">
        <w:tc>
          <w:tcPr>
            <w:tcW w:w="8755" w:type="dxa"/>
          </w:tcPr>
          <w:p w:rsidR="00CD56A2" w:rsidRPr="00B16A70" w:rsidRDefault="00CD56A2" w:rsidP="00984D7B">
            <w:pPr>
              <w:rPr>
                <w:sz w:val="28"/>
                <w:szCs w:val="28"/>
                <w:lang w:val="kk-KZ"/>
              </w:rPr>
            </w:pPr>
          </w:p>
        </w:tc>
        <w:tc>
          <w:tcPr>
            <w:tcW w:w="816" w:type="dxa"/>
          </w:tcPr>
          <w:p w:rsidR="00CD56A2" w:rsidRPr="00B16A70" w:rsidRDefault="00CD56A2" w:rsidP="00CD56A2">
            <w:pPr>
              <w:jc w:val="both"/>
              <w:rPr>
                <w:sz w:val="28"/>
                <w:szCs w:val="28"/>
                <w:lang w:val="kk-KZ"/>
              </w:rPr>
            </w:pPr>
          </w:p>
        </w:tc>
      </w:tr>
    </w:tbl>
    <w:p w:rsidR="00265E11" w:rsidRPr="00B16A70" w:rsidRDefault="00265E11" w:rsidP="00265E11">
      <w:pPr>
        <w:pStyle w:val="aa"/>
        <w:spacing w:line="240" w:lineRule="auto"/>
        <w:rPr>
          <w:b/>
          <w:bCs/>
          <w:lang w:val="kk-KZ"/>
        </w:rPr>
      </w:pPr>
    </w:p>
    <w:p w:rsidR="00265E11" w:rsidRPr="00B16A70" w:rsidRDefault="00265E11" w:rsidP="00265E11">
      <w:pPr>
        <w:pStyle w:val="aa"/>
        <w:spacing w:line="240" w:lineRule="auto"/>
        <w:rPr>
          <w:b/>
          <w:bCs/>
          <w:lang w:val="kk-KZ"/>
        </w:rPr>
      </w:pPr>
    </w:p>
    <w:p w:rsidR="00265E11" w:rsidRPr="00B16A70" w:rsidRDefault="00265E11" w:rsidP="00265E11">
      <w:pPr>
        <w:pStyle w:val="aa"/>
        <w:spacing w:line="240" w:lineRule="auto"/>
        <w:rPr>
          <w:b/>
          <w:bCs/>
          <w:lang w:val="kk-KZ"/>
        </w:rPr>
      </w:pPr>
    </w:p>
    <w:p w:rsidR="00265E11" w:rsidRPr="00B16A70" w:rsidRDefault="00265E11" w:rsidP="00265E11">
      <w:pPr>
        <w:pStyle w:val="aa"/>
        <w:spacing w:line="240" w:lineRule="auto"/>
        <w:rPr>
          <w:b/>
          <w:bCs/>
          <w:lang w:val="kk-KZ"/>
        </w:rPr>
      </w:pPr>
    </w:p>
    <w:p w:rsidR="00265E11" w:rsidRPr="00B16A70" w:rsidRDefault="00265E11" w:rsidP="00265E11">
      <w:pPr>
        <w:pStyle w:val="aa"/>
        <w:spacing w:line="240" w:lineRule="auto"/>
        <w:rPr>
          <w:b/>
          <w:bCs/>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0F1F18" w:rsidRPr="00B16A70" w:rsidRDefault="000F1F1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FE5BA8" w:rsidRPr="00B16A70" w:rsidRDefault="00FE5BA8" w:rsidP="000F1F18">
      <w:pPr>
        <w:jc w:val="both"/>
        <w:rPr>
          <w:lang w:val="kk-KZ"/>
        </w:rPr>
      </w:pPr>
    </w:p>
    <w:p w:rsidR="005F5BA7" w:rsidRPr="00B16A70" w:rsidRDefault="005F5BA7" w:rsidP="000F1F18">
      <w:pPr>
        <w:jc w:val="both"/>
        <w:rPr>
          <w:lang w:val="kk-KZ"/>
        </w:rPr>
      </w:pPr>
    </w:p>
    <w:p w:rsidR="00EE4AA4" w:rsidRPr="00B16A70" w:rsidRDefault="00EE4AA4" w:rsidP="000F1F18">
      <w:pPr>
        <w:jc w:val="both"/>
        <w:rPr>
          <w:lang w:val="kk-KZ"/>
        </w:rPr>
      </w:pPr>
    </w:p>
    <w:p w:rsidR="00FE5BA8" w:rsidRPr="00B16A70" w:rsidRDefault="00FE5BA8" w:rsidP="00FE5BA8">
      <w:pPr>
        <w:jc w:val="center"/>
        <w:rPr>
          <w:b/>
          <w:lang w:val="kk-KZ"/>
        </w:rPr>
      </w:pPr>
      <w:r w:rsidRPr="00B16A70">
        <w:rPr>
          <w:b/>
          <w:lang w:val="kk-KZ"/>
        </w:rPr>
        <w:lastRenderedPageBreak/>
        <w:t>КІРІСПЕ</w:t>
      </w:r>
    </w:p>
    <w:p w:rsidR="00FE5BA8" w:rsidRPr="00B16A70" w:rsidRDefault="00FE5BA8" w:rsidP="00FE5BA8">
      <w:pPr>
        <w:jc w:val="both"/>
        <w:rPr>
          <w:lang w:val="kk-KZ"/>
        </w:rPr>
      </w:pPr>
    </w:p>
    <w:p w:rsidR="000F1F18" w:rsidRPr="00B16A70" w:rsidRDefault="000F1F18" w:rsidP="000F1F18">
      <w:pPr>
        <w:jc w:val="both"/>
        <w:rPr>
          <w:sz w:val="28"/>
          <w:szCs w:val="28"/>
          <w:lang w:val="kk-KZ"/>
        </w:rPr>
      </w:pPr>
    </w:p>
    <w:p w:rsidR="000F1F18" w:rsidRPr="00B16A70" w:rsidRDefault="000F1F18" w:rsidP="00FE5BA8">
      <w:pPr>
        <w:jc w:val="both"/>
        <w:rPr>
          <w:sz w:val="28"/>
          <w:szCs w:val="28"/>
          <w:lang w:val="kk-KZ"/>
        </w:rPr>
      </w:pPr>
      <w:r w:rsidRPr="00B16A70">
        <w:rPr>
          <w:sz w:val="28"/>
          <w:szCs w:val="28"/>
          <w:lang w:val="kk-KZ"/>
        </w:rPr>
        <w:t xml:space="preserve"> </w:t>
      </w:r>
      <w:r w:rsidR="00FE5BA8" w:rsidRPr="00B16A70">
        <w:rPr>
          <w:sz w:val="28"/>
          <w:szCs w:val="28"/>
          <w:lang w:val="kk-KZ"/>
        </w:rPr>
        <w:t xml:space="preserve">         </w:t>
      </w:r>
      <w:r w:rsidRPr="00B16A70">
        <w:rPr>
          <w:sz w:val="28"/>
          <w:szCs w:val="28"/>
          <w:lang w:val="kk-KZ"/>
        </w:rPr>
        <w:t xml:space="preserve">Студенттердің оқу-зерттеу жұмыстары пәні бойынша  жұмыс оқу жоспарына сәйкес  студенттердің </w:t>
      </w:r>
      <w:r w:rsidR="00854A02" w:rsidRPr="00B16A70">
        <w:rPr>
          <w:sz w:val="28"/>
          <w:szCs w:val="28"/>
          <w:lang w:val="kk-KZ"/>
        </w:rPr>
        <w:t>зертханалық</w:t>
      </w:r>
      <w:r w:rsidRPr="00B16A70">
        <w:rPr>
          <w:sz w:val="28"/>
          <w:szCs w:val="28"/>
          <w:lang w:val="kk-KZ"/>
        </w:rPr>
        <w:t xml:space="preserve"> жұмысты орындау</w:t>
      </w:r>
      <w:r w:rsidR="00854A02" w:rsidRPr="00B16A70">
        <w:rPr>
          <w:sz w:val="28"/>
          <w:szCs w:val="28"/>
          <w:lang w:val="kk-KZ"/>
        </w:rPr>
        <w:t xml:space="preserve">ы </w:t>
      </w:r>
      <w:r w:rsidRPr="00B16A70">
        <w:rPr>
          <w:sz w:val="28"/>
          <w:szCs w:val="28"/>
          <w:lang w:val="kk-KZ"/>
        </w:rPr>
        <w:t xml:space="preserve"> қарастырылған.</w:t>
      </w:r>
    </w:p>
    <w:p w:rsidR="000F1F18" w:rsidRPr="00B16A70" w:rsidRDefault="00FE5BA8" w:rsidP="00FE5BA8">
      <w:pPr>
        <w:jc w:val="both"/>
        <w:rPr>
          <w:sz w:val="28"/>
          <w:szCs w:val="28"/>
          <w:lang w:val="kk-KZ"/>
        </w:rPr>
      </w:pPr>
      <w:r w:rsidRPr="00B16A70">
        <w:rPr>
          <w:sz w:val="28"/>
          <w:szCs w:val="28"/>
          <w:lang w:val="kk-KZ"/>
        </w:rPr>
        <w:t xml:space="preserve">         </w:t>
      </w:r>
      <w:r w:rsidR="000F1F18" w:rsidRPr="00B16A70">
        <w:rPr>
          <w:sz w:val="28"/>
          <w:szCs w:val="28"/>
          <w:lang w:val="kk-KZ"/>
        </w:rPr>
        <w:t xml:space="preserve"> </w:t>
      </w:r>
      <w:r w:rsidR="00854A02" w:rsidRPr="00B16A70">
        <w:rPr>
          <w:sz w:val="28"/>
          <w:szCs w:val="28"/>
          <w:lang w:val="kk-KZ"/>
        </w:rPr>
        <w:t xml:space="preserve">Зертханалық жұмыстар оқу бағдарламасына енгізіліп, тақырыпты оқығаннан кейін жүргізіледі. Зертханалық жұмыстарды жүйелі түрде орындау – анализ, синтез, салыстыру, жалпылау, оқытудағы теория мен практиканың байланысы, </w:t>
      </w:r>
      <w:r w:rsidR="000F1F18" w:rsidRPr="00B16A70">
        <w:rPr>
          <w:sz w:val="28"/>
          <w:szCs w:val="28"/>
          <w:lang w:val="kk-KZ"/>
        </w:rPr>
        <w:t>студенттер</w:t>
      </w:r>
      <w:r w:rsidR="00854A02" w:rsidRPr="00B16A70">
        <w:rPr>
          <w:sz w:val="28"/>
          <w:szCs w:val="28"/>
          <w:lang w:val="kk-KZ"/>
        </w:rPr>
        <w:t>дің дербестілігі мен танымдық күшінің дамуы сияқты ойлау амалдарын меңгерудің маңызды құралы. Зертханалық жұмыстар білімді бекітуге және нақтылауға себепші болады. Зертханалық жұмыстарды орындау мазмұны мен тәсілдері оқу пәнінің ерекшелігіне байланысты.</w:t>
      </w:r>
    </w:p>
    <w:p w:rsidR="000F1F18" w:rsidRPr="00B16A70" w:rsidRDefault="000F1F18" w:rsidP="00FE5BA8">
      <w:pPr>
        <w:jc w:val="both"/>
        <w:rPr>
          <w:sz w:val="28"/>
          <w:szCs w:val="28"/>
          <w:lang w:val="kk-KZ"/>
        </w:rPr>
      </w:pPr>
      <w:r w:rsidRPr="00B16A70">
        <w:rPr>
          <w:sz w:val="28"/>
          <w:szCs w:val="28"/>
          <w:lang w:val="kk-KZ"/>
        </w:rPr>
        <w:t xml:space="preserve"> </w:t>
      </w:r>
      <w:r w:rsidR="00FE5BA8" w:rsidRPr="00B16A70">
        <w:rPr>
          <w:sz w:val="28"/>
          <w:szCs w:val="28"/>
          <w:lang w:val="kk-KZ"/>
        </w:rPr>
        <w:t xml:space="preserve">         </w:t>
      </w:r>
      <w:r w:rsidR="00854A02" w:rsidRPr="00B16A70">
        <w:rPr>
          <w:sz w:val="28"/>
          <w:szCs w:val="28"/>
          <w:lang w:val="kk-KZ"/>
        </w:rPr>
        <w:t xml:space="preserve">Зертханалық сабақта ауыр бетон құрамын іріктеп алу және оның құрамына әсер етуші факторларды </w:t>
      </w:r>
      <w:r w:rsidR="00F2432B" w:rsidRPr="00B16A70">
        <w:rPr>
          <w:sz w:val="28"/>
          <w:szCs w:val="28"/>
          <w:lang w:val="kk-KZ"/>
        </w:rPr>
        <w:t>зерттеу қарастырылады.  Бетон құрамын іріктеп алуға берілген үлгілік тапсырмалар  мен технологиялық факторлардың зерттеулері келтірілген.</w:t>
      </w:r>
      <w:r w:rsidRPr="00B16A70">
        <w:rPr>
          <w:sz w:val="28"/>
          <w:szCs w:val="28"/>
          <w:lang w:val="kk-KZ"/>
        </w:rPr>
        <w:t xml:space="preserve"> </w:t>
      </w:r>
    </w:p>
    <w:p w:rsidR="000F1F18" w:rsidRPr="00B16A70" w:rsidRDefault="000F1F1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FC31DF" w:rsidRPr="00B16A70" w:rsidRDefault="00FC31DF" w:rsidP="00FE5BA8">
      <w:pPr>
        <w:jc w:val="both"/>
        <w:rPr>
          <w:sz w:val="28"/>
          <w:szCs w:val="28"/>
          <w:lang w:val="kk-KZ"/>
        </w:rPr>
      </w:pPr>
    </w:p>
    <w:p w:rsidR="00FE5BA8" w:rsidRPr="00B16A70" w:rsidRDefault="00FE5BA8" w:rsidP="00FE5BA8">
      <w:pPr>
        <w:jc w:val="both"/>
        <w:rPr>
          <w:sz w:val="28"/>
          <w:szCs w:val="28"/>
          <w:lang w:val="kk-KZ"/>
        </w:rPr>
      </w:pPr>
    </w:p>
    <w:p w:rsidR="00FE5BA8" w:rsidRPr="00B16A70" w:rsidRDefault="00FE5BA8" w:rsidP="00FE5BA8">
      <w:pPr>
        <w:jc w:val="both"/>
        <w:rPr>
          <w:sz w:val="28"/>
          <w:szCs w:val="28"/>
          <w:lang w:val="kk-KZ"/>
        </w:rPr>
      </w:pPr>
    </w:p>
    <w:p w:rsidR="007C6829" w:rsidRPr="00B16A70" w:rsidRDefault="007C6829" w:rsidP="007C6829">
      <w:pPr>
        <w:pStyle w:val="af"/>
        <w:numPr>
          <w:ilvl w:val="0"/>
          <w:numId w:val="22"/>
        </w:numPr>
        <w:jc w:val="both"/>
        <w:rPr>
          <w:b/>
          <w:sz w:val="28"/>
          <w:szCs w:val="28"/>
          <w:lang w:val="kk-KZ"/>
        </w:rPr>
      </w:pPr>
      <w:r w:rsidRPr="00B16A70">
        <w:rPr>
          <w:b/>
          <w:sz w:val="28"/>
          <w:szCs w:val="28"/>
          <w:lang w:val="kk-KZ"/>
        </w:rPr>
        <w:lastRenderedPageBreak/>
        <w:t>Зертханалық жұмыстың маңыздылығы</w:t>
      </w:r>
    </w:p>
    <w:p w:rsidR="00FC31DF" w:rsidRPr="00B16A70" w:rsidRDefault="00FC31DF" w:rsidP="00FC31DF">
      <w:pPr>
        <w:pStyle w:val="af"/>
        <w:ind w:left="435"/>
        <w:jc w:val="both"/>
        <w:rPr>
          <w:b/>
          <w:sz w:val="28"/>
          <w:szCs w:val="28"/>
          <w:lang w:val="kk-KZ"/>
        </w:rPr>
      </w:pPr>
    </w:p>
    <w:p w:rsidR="00FE5BA8" w:rsidRPr="00B16A70" w:rsidRDefault="007C6829" w:rsidP="00FE5BA8">
      <w:pPr>
        <w:jc w:val="both"/>
        <w:rPr>
          <w:sz w:val="28"/>
          <w:szCs w:val="28"/>
          <w:lang w:val="kk-KZ"/>
        </w:rPr>
      </w:pPr>
      <w:r w:rsidRPr="00B16A70">
        <w:rPr>
          <w:sz w:val="28"/>
          <w:szCs w:val="28"/>
          <w:lang w:val="kk-KZ"/>
        </w:rPr>
        <w:t xml:space="preserve">        </w:t>
      </w:r>
      <w:r w:rsidR="002D79AC" w:rsidRPr="00B16A70">
        <w:rPr>
          <w:sz w:val="28"/>
          <w:szCs w:val="28"/>
          <w:lang w:val="kk-KZ"/>
        </w:rPr>
        <w:t xml:space="preserve"> </w:t>
      </w:r>
      <w:r w:rsidR="00F2432B" w:rsidRPr="00B16A70">
        <w:rPr>
          <w:sz w:val="28"/>
          <w:szCs w:val="28"/>
          <w:lang w:val="kk-KZ"/>
        </w:rPr>
        <w:t>Зертханалық жұмыстардың мақсаты – лекцияда қаралған мәселелерді терең ұғынып, практикалық түрде орындап, олардың маңызын есте қалдыру. Зертханалық жұмыстарды орындай отырып, студент сынау әдістерін меңгеріп, ол үшін қажетті аспаптармен</w:t>
      </w:r>
      <w:r w:rsidR="002D79AC" w:rsidRPr="00B16A70">
        <w:rPr>
          <w:sz w:val="28"/>
          <w:szCs w:val="28"/>
          <w:lang w:val="kk-KZ"/>
        </w:rPr>
        <w:t xml:space="preserve">, машиналармен, аппаратуралармен және құрылыс материалдарының сапасына қойылатын талаптармен танысады. </w:t>
      </w:r>
    </w:p>
    <w:p w:rsidR="002D79AC" w:rsidRPr="00B16A70" w:rsidRDefault="002D79AC" w:rsidP="00FE5BA8">
      <w:pPr>
        <w:jc w:val="both"/>
        <w:rPr>
          <w:sz w:val="28"/>
          <w:szCs w:val="28"/>
          <w:lang w:val="kk-KZ"/>
        </w:rPr>
      </w:pPr>
      <w:r w:rsidRPr="00B16A70">
        <w:rPr>
          <w:sz w:val="28"/>
          <w:szCs w:val="28"/>
          <w:lang w:val="kk-KZ"/>
        </w:rPr>
        <w:t xml:space="preserve">         Жұмысты ойдағыдай орындау үшін студент сабаққа алдын - ала теориялық дайындықпен келіп, онымен қатар орындалатын жұмыстың тәжірибелік негізін білуі қажет. Себебі әрбір зертханалық жұмыстың орындалу техникасының іс жүзінде терең маңызы бар.</w:t>
      </w:r>
    </w:p>
    <w:p w:rsidR="002D79AC" w:rsidRPr="00B16A70" w:rsidRDefault="002D79AC" w:rsidP="00FE5BA8">
      <w:pPr>
        <w:jc w:val="both"/>
        <w:rPr>
          <w:sz w:val="28"/>
          <w:szCs w:val="28"/>
          <w:lang w:val="kk-KZ"/>
        </w:rPr>
      </w:pPr>
      <w:r w:rsidRPr="00B16A70">
        <w:rPr>
          <w:sz w:val="28"/>
          <w:szCs w:val="28"/>
          <w:lang w:val="kk-KZ"/>
        </w:rPr>
        <w:t xml:space="preserve">         Зертханалық жұмыстар мынадай тәртіппен орындалуы тиіс:</w:t>
      </w:r>
    </w:p>
    <w:p w:rsidR="002D79AC" w:rsidRPr="00B16A70" w:rsidRDefault="002D79AC" w:rsidP="002D79AC">
      <w:pPr>
        <w:pStyle w:val="af"/>
        <w:numPr>
          <w:ilvl w:val="0"/>
          <w:numId w:val="16"/>
        </w:numPr>
        <w:jc w:val="both"/>
        <w:rPr>
          <w:sz w:val="28"/>
          <w:szCs w:val="28"/>
          <w:lang w:val="kk-KZ"/>
        </w:rPr>
      </w:pPr>
      <w:r w:rsidRPr="00B16A70">
        <w:rPr>
          <w:sz w:val="28"/>
          <w:szCs w:val="28"/>
          <w:lang w:val="kk-KZ"/>
        </w:rPr>
        <w:t>Жұмысты тиімді жоспарлау;</w:t>
      </w:r>
    </w:p>
    <w:p w:rsidR="002D79AC" w:rsidRPr="00B16A70" w:rsidRDefault="002D79AC" w:rsidP="002D79AC">
      <w:pPr>
        <w:pStyle w:val="af"/>
        <w:numPr>
          <w:ilvl w:val="0"/>
          <w:numId w:val="16"/>
        </w:numPr>
        <w:jc w:val="both"/>
        <w:rPr>
          <w:sz w:val="28"/>
          <w:szCs w:val="28"/>
          <w:lang w:val="kk-KZ"/>
        </w:rPr>
      </w:pPr>
      <w:r w:rsidRPr="00B16A70">
        <w:rPr>
          <w:sz w:val="28"/>
          <w:szCs w:val="28"/>
          <w:lang w:val="kk-KZ"/>
        </w:rPr>
        <w:t>Жұмысты мейлінше дәлдікпен және ұқыптылықпен орындау;</w:t>
      </w:r>
    </w:p>
    <w:p w:rsidR="002D79AC" w:rsidRPr="00B16A70" w:rsidRDefault="002D79AC" w:rsidP="002D79AC">
      <w:pPr>
        <w:pStyle w:val="af"/>
        <w:numPr>
          <w:ilvl w:val="0"/>
          <w:numId w:val="16"/>
        </w:numPr>
        <w:jc w:val="both"/>
        <w:rPr>
          <w:sz w:val="28"/>
          <w:szCs w:val="28"/>
          <w:lang w:val="kk-KZ"/>
        </w:rPr>
      </w:pPr>
      <w:r w:rsidRPr="00B16A70">
        <w:rPr>
          <w:sz w:val="28"/>
          <w:szCs w:val="28"/>
          <w:lang w:val="kk-KZ"/>
        </w:rPr>
        <w:t>Жұмыс үстінде асығыстыққа жол бермеу;</w:t>
      </w:r>
    </w:p>
    <w:p w:rsidR="002D79AC" w:rsidRPr="00B16A70" w:rsidRDefault="0066673C" w:rsidP="002D79AC">
      <w:pPr>
        <w:pStyle w:val="af"/>
        <w:numPr>
          <w:ilvl w:val="0"/>
          <w:numId w:val="16"/>
        </w:numPr>
        <w:jc w:val="both"/>
        <w:rPr>
          <w:sz w:val="28"/>
          <w:szCs w:val="28"/>
          <w:lang w:val="kk-KZ"/>
        </w:rPr>
      </w:pPr>
      <w:r w:rsidRPr="00B16A70">
        <w:rPr>
          <w:sz w:val="28"/>
          <w:szCs w:val="28"/>
          <w:lang w:val="kk-KZ"/>
        </w:rPr>
        <w:t>Жұмыс жүргізген кезде қауіпсіздік ережелерін орындау.</w:t>
      </w:r>
    </w:p>
    <w:p w:rsidR="0066673C" w:rsidRPr="00B16A70" w:rsidRDefault="00D96233" w:rsidP="00373884">
      <w:pPr>
        <w:jc w:val="both"/>
        <w:rPr>
          <w:sz w:val="28"/>
          <w:szCs w:val="28"/>
          <w:lang w:val="kk-KZ"/>
        </w:rPr>
      </w:pPr>
      <w:r w:rsidRPr="00B16A70">
        <w:rPr>
          <w:sz w:val="28"/>
          <w:szCs w:val="28"/>
          <w:lang w:val="kk-KZ"/>
        </w:rPr>
        <w:t xml:space="preserve">         </w:t>
      </w:r>
      <w:r w:rsidR="00373884" w:rsidRPr="00B16A70">
        <w:rPr>
          <w:sz w:val="28"/>
          <w:szCs w:val="28"/>
          <w:lang w:val="kk-KZ"/>
        </w:rPr>
        <w:t>Зертханалық жұмыстың маңызын ұғыну үшін әрбір жұмыстың нәтижесі қорытындымен аяқталып, шыққан нәтиженің мемлекеттік стандартқа сәйкес немесе одан алшақтығы анықталады.</w:t>
      </w:r>
    </w:p>
    <w:p w:rsidR="00036F8B" w:rsidRPr="00B16A70" w:rsidRDefault="00036F8B" w:rsidP="00373884">
      <w:pPr>
        <w:jc w:val="both"/>
        <w:rPr>
          <w:sz w:val="28"/>
          <w:szCs w:val="28"/>
          <w:lang w:val="kk-KZ"/>
        </w:rPr>
      </w:pPr>
    </w:p>
    <w:p w:rsidR="00472BE6" w:rsidRPr="00B16A70" w:rsidRDefault="00472BE6" w:rsidP="00472BE6">
      <w:pPr>
        <w:pStyle w:val="af4"/>
        <w:numPr>
          <w:ilvl w:val="0"/>
          <w:numId w:val="22"/>
        </w:numPr>
        <w:rPr>
          <w:b/>
          <w:sz w:val="28"/>
          <w:szCs w:val="28"/>
          <w:lang w:val="kk-KZ"/>
        </w:rPr>
      </w:pPr>
      <w:r w:rsidRPr="00B16A70">
        <w:rPr>
          <w:b/>
          <w:sz w:val="28"/>
          <w:szCs w:val="28"/>
          <w:lang w:val="kk-KZ"/>
        </w:rPr>
        <w:t>Зертханалық жұмысқа дайындық</w:t>
      </w:r>
    </w:p>
    <w:p w:rsidR="00472BE6" w:rsidRPr="00B16A70" w:rsidRDefault="00472BE6" w:rsidP="00A5695A">
      <w:pPr>
        <w:pStyle w:val="af4"/>
        <w:spacing w:before="0" w:beforeAutospacing="0" w:after="0" w:afterAutospacing="0"/>
        <w:jc w:val="both"/>
        <w:rPr>
          <w:sz w:val="28"/>
          <w:szCs w:val="28"/>
          <w:lang w:val="kk-KZ"/>
        </w:rPr>
      </w:pPr>
      <w:r w:rsidRPr="00B16A70">
        <w:rPr>
          <w:sz w:val="28"/>
          <w:szCs w:val="28"/>
          <w:lang w:val="kk-KZ"/>
        </w:rPr>
        <w:t xml:space="preserve">          Зертханалық жұмыстар - тәжірибелі оқытудың бір түрі болып табылады.  Оның мақсаты - теорияда алған білімді тәжірибе жүзінде </w:t>
      </w:r>
      <w:r w:rsidR="00A5695A" w:rsidRPr="00B16A70">
        <w:rPr>
          <w:sz w:val="28"/>
          <w:szCs w:val="28"/>
          <w:lang w:val="kk-KZ"/>
        </w:rPr>
        <w:t xml:space="preserve"> тексеру.</w:t>
      </w:r>
    </w:p>
    <w:p w:rsidR="00F53213" w:rsidRPr="00B16A70" w:rsidRDefault="00472BE6" w:rsidP="00F53213">
      <w:pPr>
        <w:pStyle w:val="af4"/>
        <w:spacing w:before="0" w:beforeAutospacing="0" w:after="0" w:afterAutospacing="0"/>
        <w:jc w:val="both"/>
        <w:rPr>
          <w:sz w:val="28"/>
          <w:szCs w:val="28"/>
          <w:lang w:val="kk-KZ"/>
        </w:rPr>
      </w:pPr>
      <w:r w:rsidRPr="00B16A70">
        <w:rPr>
          <w:sz w:val="28"/>
          <w:szCs w:val="28"/>
          <w:lang w:val="kk-KZ"/>
        </w:rPr>
        <w:t xml:space="preserve">Зертханалық жұмысқа ойлы көзбен қарау, </w:t>
      </w:r>
      <w:r w:rsidR="005B3768" w:rsidRPr="00B16A70">
        <w:rPr>
          <w:sz w:val="28"/>
          <w:szCs w:val="28"/>
          <w:lang w:val="kk-KZ"/>
        </w:rPr>
        <w:t>алынған нәтиже бойынша дұрыс қорытынды жасап үйрену.</w:t>
      </w:r>
    </w:p>
    <w:p w:rsidR="00472BE6" w:rsidRPr="00B16A70" w:rsidRDefault="00F53213" w:rsidP="00F53213">
      <w:pPr>
        <w:pStyle w:val="af4"/>
        <w:spacing w:before="0" w:beforeAutospacing="0" w:after="0" w:afterAutospacing="0"/>
        <w:jc w:val="both"/>
        <w:rPr>
          <w:sz w:val="28"/>
          <w:szCs w:val="28"/>
          <w:lang w:val="kk-KZ"/>
        </w:rPr>
      </w:pPr>
      <w:r w:rsidRPr="00B16A70">
        <w:rPr>
          <w:sz w:val="28"/>
          <w:szCs w:val="28"/>
          <w:lang w:val="kk-KZ"/>
        </w:rPr>
        <w:t xml:space="preserve">          </w:t>
      </w:r>
      <w:r w:rsidR="005B3768" w:rsidRPr="00B16A70">
        <w:rPr>
          <w:sz w:val="28"/>
          <w:szCs w:val="28"/>
          <w:lang w:val="kk-KZ"/>
        </w:rPr>
        <w:t xml:space="preserve">Зертханалық жұмысты </w:t>
      </w:r>
      <w:r w:rsidR="00472BE6" w:rsidRPr="00B16A70">
        <w:rPr>
          <w:sz w:val="28"/>
          <w:szCs w:val="28"/>
          <w:lang w:val="kk-KZ"/>
        </w:rPr>
        <w:t>дәл орында</w:t>
      </w:r>
      <w:r w:rsidR="005B3768" w:rsidRPr="00B16A70">
        <w:rPr>
          <w:sz w:val="28"/>
          <w:szCs w:val="28"/>
          <w:lang w:val="kk-KZ"/>
        </w:rPr>
        <w:t xml:space="preserve">у үшін </w:t>
      </w:r>
      <w:r w:rsidR="00472BE6" w:rsidRPr="00B16A70">
        <w:rPr>
          <w:sz w:val="28"/>
          <w:szCs w:val="28"/>
          <w:lang w:val="kk-KZ"/>
        </w:rPr>
        <w:t xml:space="preserve">жұмысқа </w:t>
      </w:r>
      <w:r w:rsidR="005B3768" w:rsidRPr="00B16A70">
        <w:rPr>
          <w:sz w:val="28"/>
          <w:szCs w:val="28"/>
          <w:lang w:val="kk-KZ"/>
        </w:rPr>
        <w:t xml:space="preserve">алдын ала </w:t>
      </w:r>
      <w:r w:rsidR="00472BE6" w:rsidRPr="00B16A70">
        <w:rPr>
          <w:sz w:val="28"/>
          <w:szCs w:val="28"/>
          <w:lang w:val="kk-KZ"/>
        </w:rPr>
        <w:t>дайындалу</w:t>
      </w:r>
      <w:r w:rsidR="001514FC" w:rsidRPr="00B16A70">
        <w:rPr>
          <w:sz w:val="28"/>
          <w:szCs w:val="28"/>
          <w:lang w:val="kk-KZ"/>
        </w:rPr>
        <w:t xml:space="preserve"> керек</w:t>
      </w:r>
      <w:r w:rsidR="005B3768" w:rsidRPr="00B16A70">
        <w:rPr>
          <w:sz w:val="28"/>
          <w:szCs w:val="28"/>
          <w:lang w:val="kk-KZ"/>
        </w:rPr>
        <w:t>:</w:t>
      </w:r>
    </w:p>
    <w:p w:rsidR="00472BE6" w:rsidRPr="00B16A70" w:rsidRDefault="00472BE6" w:rsidP="00F53213">
      <w:pPr>
        <w:pStyle w:val="af4"/>
        <w:numPr>
          <w:ilvl w:val="0"/>
          <w:numId w:val="23"/>
        </w:numPr>
        <w:rPr>
          <w:sz w:val="28"/>
          <w:szCs w:val="28"/>
          <w:lang w:val="kk-KZ"/>
        </w:rPr>
      </w:pPr>
      <w:r w:rsidRPr="00B16A70">
        <w:rPr>
          <w:sz w:val="28"/>
          <w:szCs w:val="28"/>
          <w:lang w:val="kk-KZ"/>
        </w:rPr>
        <w:t>Зертханалық жұмыспен танысу. Арнайы жұмыс дәптеріне жұмыстың аты мен нөмірін жазу, аспаптар мен есептеу нәтижелерін жазу үшін кестелер сызу,</w:t>
      </w:r>
      <w:r w:rsidR="001F3A7F" w:rsidRPr="00B16A70">
        <w:rPr>
          <w:sz w:val="28"/>
          <w:szCs w:val="28"/>
          <w:lang w:val="kk-KZ"/>
        </w:rPr>
        <w:t xml:space="preserve"> </w:t>
      </w:r>
      <w:r w:rsidRPr="00B16A70">
        <w:rPr>
          <w:sz w:val="28"/>
          <w:szCs w:val="28"/>
          <w:lang w:val="kk-KZ"/>
        </w:rPr>
        <w:t>графикалық тұрғызулар қажет болған жағдайда, миллиметрлік қағаздар дайындау қажет.</w:t>
      </w:r>
    </w:p>
    <w:p w:rsidR="00472BE6" w:rsidRPr="00B16A70" w:rsidRDefault="00472BE6" w:rsidP="00F53213">
      <w:pPr>
        <w:pStyle w:val="af4"/>
        <w:numPr>
          <w:ilvl w:val="0"/>
          <w:numId w:val="23"/>
        </w:numPr>
        <w:rPr>
          <w:sz w:val="28"/>
          <w:szCs w:val="28"/>
          <w:lang w:val="kk-KZ"/>
        </w:rPr>
      </w:pPr>
      <w:r w:rsidRPr="00B16A70">
        <w:rPr>
          <w:sz w:val="28"/>
          <w:szCs w:val="28"/>
          <w:lang w:val="kk-KZ"/>
        </w:rPr>
        <w:t>Жұмыстың мақсатын біліп, өзіне берілген тапсырманы нақты түсініп, оған жету мақсатын біліп және тексеру нәтижелерін табу керек.</w:t>
      </w:r>
    </w:p>
    <w:p w:rsidR="00472BE6" w:rsidRPr="00B16A70" w:rsidRDefault="005B3768" w:rsidP="00F53213">
      <w:pPr>
        <w:pStyle w:val="af4"/>
        <w:numPr>
          <w:ilvl w:val="0"/>
          <w:numId w:val="23"/>
        </w:numPr>
        <w:rPr>
          <w:sz w:val="28"/>
          <w:szCs w:val="28"/>
        </w:rPr>
      </w:pPr>
      <w:r w:rsidRPr="00B16A70">
        <w:rPr>
          <w:sz w:val="28"/>
          <w:szCs w:val="28"/>
          <w:lang w:val="kk-KZ"/>
        </w:rPr>
        <w:t xml:space="preserve">Алынған нәтижелерді </w:t>
      </w:r>
      <w:r w:rsidR="00472BE6" w:rsidRPr="00B16A70">
        <w:rPr>
          <w:sz w:val="28"/>
          <w:szCs w:val="28"/>
        </w:rPr>
        <w:t>есептеу қажет.</w:t>
      </w:r>
    </w:p>
    <w:p w:rsidR="00472BE6" w:rsidRPr="00B16A70" w:rsidRDefault="00472BE6" w:rsidP="00F53213">
      <w:pPr>
        <w:pStyle w:val="af4"/>
        <w:numPr>
          <w:ilvl w:val="0"/>
          <w:numId w:val="23"/>
        </w:numPr>
        <w:rPr>
          <w:sz w:val="28"/>
          <w:szCs w:val="28"/>
        </w:rPr>
      </w:pPr>
      <w:r w:rsidRPr="00B16A70">
        <w:rPr>
          <w:sz w:val="28"/>
          <w:szCs w:val="28"/>
        </w:rPr>
        <w:t xml:space="preserve">Қорытынды сұрақтарға </w:t>
      </w:r>
      <w:r w:rsidR="005B3768" w:rsidRPr="00B16A70">
        <w:rPr>
          <w:sz w:val="28"/>
          <w:szCs w:val="28"/>
          <w:lang w:val="kk-KZ"/>
        </w:rPr>
        <w:t>жауап</w:t>
      </w:r>
      <w:r w:rsidRPr="00B16A70">
        <w:rPr>
          <w:sz w:val="28"/>
          <w:szCs w:val="28"/>
        </w:rPr>
        <w:t xml:space="preserve"> беру.</w:t>
      </w:r>
    </w:p>
    <w:p w:rsidR="00472BE6" w:rsidRPr="00B16A70" w:rsidRDefault="00472BE6" w:rsidP="00472BE6">
      <w:pPr>
        <w:pStyle w:val="af4"/>
        <w:rPr>
          <w:sz w:val="28"/>
          <w:szCs w:val="28"/>
          <w:lang w:val="kk-KZ"/>
        </w:rPr>
      </w:pPr>
    </w:p>
    <w:p w:rsidR="00276D92" w:rsidRPr="00B16A70" w:rsidRDefault="00276D92" w:rsidP="00472BE6">
      <w:pPr>
        <w:pStyle w:val="af4"/>
        <w:rPr>
          <w:sz w:val="28"/>
          <w:szCs w:val="28"/>
          <w:lang w:val="kk-KZ"/>
        </w:rPr>
      </w:pPr>
    </w:p>
    <w:p w:rsidR="00276D92" w:rsidRPr="00B16A70" w:rsidRDefault="00276D92" w:rsidP="00472BE6">
      <w:pPr>
        <w:pStyle w:val="af4"/>
        <w:rPr>
          <w:sz w:val="28"/>
          <w:szCs w:val="28"/>
          <w:lang w:val="kk-KZ"/>
        </w:rPr>
      </w:pPr>
    </w:p>
    <w:p w:rsidR="00472BE6" w:rsidRPr="00B16A70" w:rsidRDefault="00472BE6" w:rsidP="00373884">
      <w:pPr>
        <w:jc w:val="both"/>
        <w:rPr>
          <w:sz w:val="28"/>
          <w:szCs w:val="28"/>
        </w:rPr>
      </w:pPr>
    </w:p>
    <w:p w:rsidR="00975A87" w:rsidRPr="00B16A70" w:rsidRDefault="00A30717" w:rsidP="00A30717">
      <w:pPr>
        <w:pStyle w:val="af"/>
        <w:numPr>
          <w:ilvl w:val="0"/>
          <w:numId w:val="22"/>
        </w:numPr>
        <w:jc w:val="both"/>
        <w:rPr>
          <w:b/>
          <w:sz w:val="28"/>
          <w:szCs w:val="28"/>
          <w:lang w:val="kk-KZ"/>
        </w:rPr>
      </w:pPr>
      <w:r w:rsidRPr="00B16A70">
        <w:rPr>
          <w:b/>
          <w:sz w:val="28"/>
          <w:szCs w:val="28"/>
          <w:lang w:val="kk-KZ"/>
        </w:rPr>
        <w:t>Зертханалық жұмыстың тақырыбы:</w:t>
      </w:r>
    </w:p>
    <w:p w:rsidR="00FC31DF" w:rsidRPr="00B16A70" w:rsidRDefault="00FC31DF" w:rsidP="00FC31DF">
      <w:pPr>
        <w:pStyle w:val="af"/>
        <w:ind w:left="435"/>
        <w:jc w:val="both"/>
        <w:rPr>
          <w:b/>
          <w:sz w:val="28"/>
          <w:szCs w:val="28"/>
          <w:lang w:val="kk-KZ"/>
        </w:rPr>
      </w:pPr>
    </w:p>
    <w:p w:rsidR="00B524C8" w:rsidRPr="00B16A70" w:rsidRDefault="00A30717" w:rsidP="00B524C8">
      <w:pPr>
        <w:ind w:firstLine="708"/>
        <w:jc w:val="center"/>
        <w:rPr>
          <w:b/>
          <w:sz w:val="28"/>
          <w:szCs w:val="28"/>
          <w:lang w:val="kk-KZ"/>
        </w:rPr>
      </w:pPr>
      <w:r w:rsidRPr="00B16A70">
        <w:rPr>
          <w:b/>
          <w:sz w:val="28"/>
          <w:szCs w:val="28"/>
          <w:lang w:val="kk-KZ"/>
        </w:rPr>
        <w:t>«</w:t>
      </w:r>
      <w:r w:rsidR="00B524C8" w:rsidRPr="00B16A70">
        <w:rPr>
          <w:b/>
          <w:sz w:val="28"/>
          <w:szCs w:val="28"/>
          <w:lang w:val="kk-KZ"/>
        </w:rPr>
        <w:t>Ауыр бетон құрамын іріктеп алу және оның құрамына әсер етуші факторларды зерттеу</w:t>
      </w:r>
      <w:r w:rsidRPr="00B16A70">
        <w:rPr>
          <w:b/>
          <w:sz w:val="28"/>
          <w:szCs w:val="28"/>
          <w:lang w:val="kk-KZ"/>
        </w:rPr>
        <w:t>»</w:t>
      </w:r>
    </w:p>
    <w:p w:rsidR="00A30717" w:rsidRPr="00B16A70" w:rsidRDefault="00B524C8" w:rsidP="00B524C8">
      <w:pPr>
        <w:jc w:val="both"/>
        <w:rPr>
          <w:lang w:val="kk-KZ"/>
        </w:rPr>
      </w:pPr>
      <w:r w:rsidRPr="00B16A70">
        <w:rPr>
          <w:lang w:val="kk-KZ"/>
        </w:rPr>
        <w:t xml:space="preserve">           </w:t>
      </w:r>
    </w:p>
    <w:p w:rsidR="00A30717" w:rsidRPr="00B16A70" w:rsidRDefault="00A30717" w:rsidP="00B524C8">
      <w:pPr>
        <w:jc w:val="both"/>
        <w:rPr>
          <w:rFonts w:eastAsiaTheme="minorEastAsia"/>
          <w:sz w:val="28"/>
          <w:szCs w:val="28"/>
          <w:lang w:val="kk-KZ"/>
        </w:rPr>
      </w:pPr>
      <w:r w:rsidRPr="00B16A70">
        <w:rPr>
          <w:sz w:val="28"/>
          <w:szCs w:val="28"/>
          <w:lang w:val="kk-KZ"/>
        </w:rPr>
        <w:t xml:space="preserve">           </w:t>
      </w:r>
      <w:r w:rsidR="00B524C8" w:rsidRPr="00B16A70">
        <w:rPr>
          <w:sz w:val="28"/>
          <w:szCs w:val="28"/>
          <w:lang w:val="kk-KZ"/>
        </w:rPr>
        <w:t>Жұмыс мақсаты: тығыз толтырғышты бетон құрамын іріктеп алу әдістемесін игеру және</w:t>
      </w:r>
      <m:oMath>
        <m:sSub>
          <m:sSubPr>
            <m:ctrlPr>
              <w:rPr>
                <w:rFonts w:ascii="Cambria Math" w:hAnsi="Cambria Math"/>
                <w:i/>
                <w:sz w:val="28"/>
                <w:szCs w:val="28"/>
                <w:lang w:val="kk-KZ"/>
              </w:rPr>
            </m:ctrlPr>
          </m:sSubPr>
          <m:e>
            <m:r>
              <w:rPr>
                <w:rFonts w:ascii="Cambria Math" w:hAnsi="Cambria Math"/>
                <w:sz w:val="28"/>
                <w:szCs w:val="28"/>
                <w:lang w:val="kk-KZ"/>
              </w:rPr>
              <m:t xml:space="preserve"> R</m:t>
            </m:r>
          </m:e>
          <m:sub>
            <m:r>
              <w:rPr>
                <w:rFonts w:ascii="Cambria Math" w:hAnsi="Cambria Math"/>
                <w:sz w:val="28"/>
                <w:szCs w:val="28"/>
                <w:lang w:val="kk-KZ"/>
              </w:rPr>
              <m:t>б</m:t>
            </m:r>
          </m:sub>
        </m:sSub>
      </m:oMath>
      <w:r w:rsidR="00B524C8" w:rsidRPr="00B16A70">
        <w:rPr>
          <w:rFonts w:eastAsiaTheme="minorEastAsia"/>
          <w:sz w:val="28"/>
          <w:szCs w:val="28"/>
          <w:lang w:val="kk-KZ"/>
        </w:rPr>
        <w:t xml:space="preserve"> бетон беріктігін цемент-су (Ц/Су) қатынасынан экспериментальдық</w:t>
      </w:r>
      <w:r w:rsidRPr="00B16A70">
        <w:rPr>
          <w:rFonts w:eastAsiaTheme="minorEastAsia"/>
          <w:sz w:val="28"/>
          <w:szCs w:val="28"/>
          <w:lang w:val="kk-KZ"/>
        </w:rPr>
        <w:t xml:space="preserve"> тәуелділік </w:t>
      </w:r>
      <w:r w:rsidR="00B524C8" w:rsidRPr="00B16A70">
        <w:rPr>
          <w:rFonts w:eastAsiaTheme="minorEastAsia"/>
          <w:sz w:val="28"/>
          <w:szCs w:val="28"/>
          <w:lang w:val="kk-KZ"/>
        </w:rPr>
        <w:t xml:space="preserve">құру: </w:t>
      </w:r>
    </w:p>
    <w:p w:rsidR="00B524C8" w:rsidRPr="00B16A70" w:rsidRDefault="00166E82" w:rsidP="00B524C8">
      <w:pPr>
        <w:jc w:val="both"/>
        <w:rPr>
          <w:rFonts w:eastAsiaTheme="minorEastAsia"/>
          <w:lang w:val="kk-KZ"/>
        </w:rPr>
      </w:pPr>
      <m:oMathPara>
        <m:oMath>
          <m:sSub>
            <m:sSubPr>
              <m:ctrlPr>
                <w:rPr>
                  <w:rFonts w:ascii="Cambria Math" w:hAnsi="Cambria Math"/>
                  <w:i/>
                  <w:lang w:val="kk-KZ"/>
                </w:rPr>
              </m:ctrlPr>
            </m:sSubPr>
            <m:e>
              <m:r>
                <w:rPr>
                  <w:rFonts w:ascii="Cambria Math" w:hAnsi="Cambria Math"/>
                  <w:lang w:val="kk-KZ"/>
                </w:rPr>
                <m:t>R</m:t>
              </m:r>
            </m:e>
            <m:sub>
              <m:r>
                <w:rPr>
                  <w:rFonts w:ascii="Cambria Math" w:hAnsi="Cambria Math"/>
                  <w:lang w:val="kk-KZ"/>
                </w:rPr>
                <m:t>б</m:t>
              </m:r>
            </m:sub>
          </m:sSub>
          <m:r>
            <w:rPr>
              <w:rFonts w:ascii="Cambria Math" w:hAnsi="Cambria Math"/>
              <w:lang w:val="kk-KZ"/>
            </w:rPr>
            <m:t>=</m:t>
          </m:r>
          <m:nary>
            <m:naryPr>
              <m:limLoc m:val="undOvr"/>
              <m:subHide m:val="on"/>
              <m:supHide m:val="on"/>
              <m:ctrlPr>
                <w:rPr>
                  <w:rFonts w:ascii="Cambria Math" w:hAnsi="Cambria Math"/>
                  <w:i/>
                  <w:lang w:val="kk-KZ"/>
                </w:rPr>
              </m:ctrlPr>
            </m:naryPr>
            <m:sub/>
            <m:sup/>
            <m:e>
              <m:d>
                <m:dPr>
                  <m:ctrlPr>
                    <w:rPr>
                      <w:rFonts w:ascii="Cambria Math" w:hAnsi="Cambria Math"/>
                      <w:i/>
                      <w:lang w:val="kk-KZ"/>
                    </w:rPr>
                  </m:ctrlPr>
                </m:dPr>
                <m:e>
                  <m:f>
                    <m:fPr>
                      <m:type m:val="noBar"/>
                      <m:ctrlPr>
                        <w:rPr>
                          <w:rFonts w:ascii="Cambria Math" w:hAnsi="Cambria Math"/>
                          <w:i/>
                          <w:lang w:val="kk-KZ"/>
                        </w:rPr>
                      </m:ctrlPr>
                    </m:fPr>
                    <m:num>
                      <m:r>
                        <w:rPr>
                          <w:rFonts w:ascii="Cambria Math" w:hAnsi="Cambria Math"/>
                          <w:lang w:val="kk-KZ"/>
                        </w:rPr>
                        <m:t>Ц</m:t>
                      </m:r>
                    </m:num>
                    <m:den>
                      <m:r>
                        <w:rPr>
                          <w:rFonts w:ascii="Cambria Math" w:hAnsi="Cambria Math"/>
                          <w:lang w:val="kk-KZ"/>
                        </w:rPr>
                        <m:t>В</m:t>
                      </m:r>
                    </m:den>
                  </m:f>
                </m:e>
              </m:d>
            </m:e>
          </m:nary>
        </m:oMath>
      </m:oMathPara>
    </w:p>
    <w:p w:rsidR="00B524C8" w:rsidRPr="00B16A70" w:rsidRDefault="00B524C8" w:rsidP="00B524C8">
      <w:pPr>
        <w:jc w:val="both"/>
        <w:rPr>
          <w:rFonts w:eastAsiaTheme="minorEastAsia"/>
          <w:sz w:val="28"/>
          <w:szCs w:val="28"/>
          <w:lang w:val="kk-KZ"/>
        </w:rPr>
      </w:pPr>
      <w:r w:rsidRPr="00B16A70">
        <w:rPr>
          <w:rFonts w:eastAsiaTheme="minorEastAsia"/>
          <w:lang w:val="kk-KZ"/>
        </w:rPr>
        <w:t xml:space="preserve">            </w:t>
      </w:r>
      <w:r w:rsidRPr="00B16A70">
        <w:rPr>
          <w:rFonts w:eastAsiaTheme="minorEastAsia"/>
          <w:sz w:val="28"/>
          <w:szCs w:val="28"/>
          <w:lang w:val="kk-KZ"/>
        </w:rPr>
        <w:t>Бетон және темірбетон бұйымдарын даярлау кезінде маңызды мақсаттардың бірі (1м</w:t>
      </w:r>
      <w:r w:rsidRPr="00B16A70">
        <w:rPr>
          <w:rFonts w:eastAsiaTheme="minorEastAsia"/>
          <w:sz w:val="28"/>
          <w:szCs w:val="28"/>
          <w:vertAlign w:val="superscript"/>
          <w:lang w:val="kk-KZ"/>
        </w:rPr>
        <w:t>3</w:t>
      </w:r>
      <w:r w:rsidRPr="00B16A70">
        <w:rPr>
          <w:rFonts w:eastAsiaTheme="minorEastAsia"/>
          <w:sz w:val="28"/>
          <w:szCs w:val="28"/>
          <w:lang w:val="kk-KZ"/>
        </w:rPr>
        <w:softHyphen/>
      </w:r>
      <w:r w:rsidRPr="00B16A70">
        <w:rPr>
          <w:rFonts w:eastAsiaTheme="minorEastAsia"/>
          <w:sz w:val="28"/>
          <w:szCs w:val="28"/>
          <w:lang w:val="kk-KZ"/>
        </w:rPr>
        <w:softHyphen/>
        <w:t xml:space="preserve"> бетонға жұмсалатын цементтің ең тіимді шығынын қолданғанда) бетонға арналған бетон қоспаларының (жылжымалдылығы, қаттылығы) және дайын бетонның (беріктік мінездемелері) берілген көрсеткіштерін қамтамасыз етуші бастапқы материалдарды дұрыс таңдау және іріктеп алу болып табылады.</w:t>
      </w: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ab/>
        <w:t>Ауыр цементті бетон құрамын іріктеп алу, әдетте, есеп-тәжірибелік әдіспен іске асырылады. Бұл әдіспен, бетонның алдын ала есептелінген бағдарлық құрамы бойынша, қойылатын талап шартқа дейін жеткізуге судың, цементтің, ал кейде құмның мөлшерін дәлдеу үшін тәжір</w:t>
      </w:r>
      <w:r w:rsidR="008603E8" w:rsidRPr="00B16A70">
        <w:rPr>
          <w:rFonts w:eastAsiaTheme="minorEastAsia"/>
          <w:sz w:val="28"/>
          <w:szCs w:val="28"/>
          <w:lang w:val="kk-KZ"/>
        </w:rPr>
        <w:t>и</w:t>
      </w:r>
      <w:r w:rsidRPr="00B16A70">
        <w:rPr>
          <w:rFonts w:eastAsiaTheme="minorEastAsia"/>
          <w:sz w:val="28"/>
          <w:szCs w:val="28"/>
          <w:lang w:val="kk-KZ"/>
        </w:rPr>
        <w:t>белі илеу әзірленеді. Дәлденген илеуден алынған және берілген шарттарда қатқан бетон үлгілері беріктікке сыналған</w:t>
      </w:r>
      <w:r w:rsidR="008603E8" w:rsidRPr="00B16A70">
        <w:rPr>
          <w:rFonts w:eastAsiaTheme="minorEastAsia"/>
          <w:sz w:val="28"/>
          <w:szCs w:val="28"/>
          <w:lang w:val="kk-KZ"/>
        </w:rPr>
        <w:t>нан</w:t>
      </w:r>
      <w:r w:rsidRPr="00B16A70">
        <w:rPr>
          <w:rFonts w:eastAsiaTheme="minorEastAsia"/>
          <w:sz w:val="28"/>
          <w:szCs w:val="28"/>
          <w:lang w:val="kk-KZ"/>
        </w:rPr>
        <w:t xml:space="preserve"> кейін, бетонның ізделініп отырған құрамы нақтыланады.</w:t>
      </w: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ab/>
        <w:t>Тәжірибелі илеуге бетон құрамын тағайындауға, сонымен бірге үйлесімді құрамын таңдауға жеткілікті бастапқы мәліметтер</w:t>
      </w:r>
      <w:r w:rsidR="008603E8" w:rsidRPr="00B16A70">
        <w:rPr>
          <w:rFonts w:eastAsiaTheme="minorEastAsia"/>
          <w:sz w:val="28"/>
          <w:szCs w:val="28"/>
          <w:lang w:val="kk-KZ"/>
        </w:rPr>
        <w:t>і</w:t>
      </w:r>
      <w:r w:rsidRPr="00B16A70">
        <w:rPr>
          <w:rFonts w:eastAsiaTheme="minorEastAsia"/>
          <w:sz w:val="28"/>
          <w:szCs w:val="28"/>
          <w:lang w:val="kk-KZ"/>
        </w:rPr>
        <w:t xml:space="preserve"> жоқ жағдайларды, тәжірибелі илеулердің санын бірден 2-3 дейін арттыру қажет; бұл илеулерде құрамның әртүрлі элементтері (бетондағы цемент өлшемі, қоспадағы құм және толтырғыштар өлшемдері т.б) түрлендіріледі және алынған нәтижелердің салыстырылуы негізінде барлық тәжірибелі илеулер бойынша үйлесімді құрамдар шығарылады. </w:t>
      </w:r>
    </w:p>
    <w:p w:rsidR="008761C7" w:rsidRPr="00B16A70" w:rsidRDefault="008761C7" w:rsidP="00B524C8">
      <w:pPr>
        <w:jc w:val="both"/>
        <w:rPr>
          <w:rFonts w:eastAsiaTheme="minorEastAsia"/>
          <w:sz w:val="28"/>
          <w:szCs w:val="28"/>
          <w:lang w:val="kk-KZ"/>
        </w:rPr>
      </w:pPr>
    </w:p>
    <w:p w:rsidR="00B524C8" w:rsidRPr="00B16A70" w:rsidRDefault="00B524C8" w:rsidP="008761C7">
      <w:pPr>
        <w:pStyle w:val="af"/>
        <w:numPr>
          <w:ilvl w:val="0"/>
          <w:numId w:val="18"/>
        </w:numPr>
        <w:jc w:val="center"/>
        <w:rPr>
          <w:rFonts w:eastAsiaTheme="minorEastAsia"/>
          <w:sz w:val="28"/>
          <w:szCs w:val="28"/>
          <w:lang w:val="kk-KZ"/>
        </w:rPr>
      </w:pPr>
      <w:r w:rsidRPr="00B16A70">
        <w:rPr>
          <w:rFonts w:eastAsiaTheme="minorEastAsia"/>
          <w:sz w:val="28"/>
          <w:szCs w:val="28"/>
          <w:lang w:val="kk-KZ"/>
        </w:rPr>
        <w:t xml:space="preserve">Бетонды іріктеп алу </w:t>
      </w:r>
      <w:r w:rsidR="00D62F74" w:rsidRPr="00B16A70">
        <w:rPr>
          <w:rFonts w:eastAsiaTheme="minorEastAsia"/>
          <w:sz w:val="28"/>
          <w:szCs w:val="28"/>
          <w:lang w:val="kk-KZ"/>
        </w:rPr>
        <w:t>жөнінде</w:t>
      </w:r>
      <w:r w:rsidRPr="00B16A70">
        <w:rPr>
          <w:rFonts w:eastAsiaTheme="minorEastAsia"/>
          <w:sz w:val="28"/>
          <w:szCs w:val="28"/>
          <w:lang w:val="kk-KZ"/>
        </w:rPr>
        <w:t xml:space="preserve"> әдістемелік нұсқаулар</w:t>
      </w:r>
    </w:p>
    <w:p w:rsidR="008761C7" w:rsidRPr="00B16A70" w:rsidRDefault="008761C7" w:rsidP="008761C7">
      <w:pPr>
        <w:pStyle w:val="af"/>
        <w:ind w:left="1080"/>
        <w:rPr>
          <w:rFonts w:eastAsiaTheme="minorEastAsia"/>
          <w:sz w:val="28"/>
          <w:szCs w:val="28"/>
          <w:lang w:val="kk-KZ"/>
        </w:rPr>
      </w:pPr>
    </w:p>
    <w:p w:rsidR="00B524C8" w:rsidRPr="00B16A70" w:rsidRDefault="008761C7" w:rsidP="00B524C8">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Бетон құрамын іріктеп алу жүйелі операциялардың орындалуы арқылы келесі схемамен іске асырылады:</w:t>
      </w:r>
    </w:p>
    <w:p w:rsidR="005219FD" w:rsidRPr="00B16A70" w:rsidRDefault="005219FD" w:rsidP="00B524C8">
      <w:pPr>
        <w:jc w:val="both"/>
        <w:rPr>
          <w:rFonts w:eastAsiaTheme="minorEastAsia"/>
          <w:sz w:val="28"/>
          <w:szCs w:val="28"/>
          <w:lang w:val="kk-KZ"/>
        </w:rPr>
      </w:pPr>
    </w:p>
    <w:p w:rsidR="00B524C8" w:rsidRPr="00B16A70" w:rsidRDefault="005219FD" w:rsidP="005219FD">
      <w:pPr>
        <w:jc w:val="both"/>
        <w:rPr>
          <w:rFonts w:eastAsiaTheme="minorEastAsia"/>
          <w:sz w:val="28"/>
          <w:szCs w:val="28"/>
          <w:lang w:val="kk-KZ"/>
        </w:rPr>
      </w:pPr>
      <w:r w:rsidRPr="00B16A70">
        <w:rPr>
          <w:rFonts w:eastAsiaTheme="minorEastAsia"/>
          <w:sz w:val="28"/>
          <w:szCs w:val="28"/>
          <w:lang w:val="kk-KZ"/>
        </w:rPr>
        <w:t xml:space="preserve">1.1 </w:t>
      </w:r>
      <w:r w:rsidR="00CF2B39" w:rsidRPr="00B16A70">
        <w:rPr>
          <w:rFonts w:eastAsiaTheme="minorEastAsia"/>
          <w:sz w:val="28"/>
          <w:szCs w:val="28"/>
          <w:lang w:val="kk-KZ"/>
        </w:rPr>
        <w:t xml:space="preserve"> </w:t>
      </w:r>
      <w:r w:rsidR="00B524C8" w:rsidRPr="00B16A70">
        <w:rPr>
          <w:rFonts w:eastAsiaTheme="minorEastAsia"/>
          <w:sz w:val="28"/>
          <w:szCs w:val="28"/>
          <w:lang w:val="kk-KZ"/>
        </w:rPr>
        <w:t xml:space="preserve">Бетонды дайындау үшін алдымен құрастырушы материалдың    негізгі </w:t>
      </w:r>
      <w:r w:rsidR="008603E8" w:rsidRPr="00B16A70">
        <w:rPr>
          <w:rFonts w:eastAsiaTheme="minorEastAsia"/>
          <w:sz w:val="28"/>
          <w:szCs w:val="28"/>
          <w:lang w:val="kk-KZ"/>
        </w:rPr>
        <w:t>с</w:t>
      </w:r>
      <w:r w:rsidR="00CF2B39" w:rsidRPr="00B16A70">
        <w:rPr>
          <w:rFonts w:eastAsiaTheme="minorEastAsia"/>
          <w:sz w:val="28"/>
          <w:szCs w:val="28"/>
          <w:lang w:val="kk-KZ"/>
        </w:rPr>
        <w:t>и</w:t>
      </w:r>
      <w:r w:rsidR="008603E8" w:rsidRPr="00B16A70">
        <w:rPr>
          <w:rFonts w:eastAsiaTheme="minorEastAsia"/>
          <w:sz w:val="28"/>
          <w:szCs w:val="28"/>
          <w:lang w:val="kk-KZ"/>
        </w:rPr>
        <w:t>паттамаларымен</w:t>
      </w:r>
      <w:r w:rsidR="00B524C8" w:rsidRPr="00B16A70">
        <w:rPr>
          <w:rFonts w:eastAsiaTheme="minorEastAsia"/>
          <w:sz w:val="28"/>
          <w:szCs w:val="28"/>
          <w:lang w:val="kk-KZ"/>
        </w:rPr>
        <w:t xml:space="preserve"> тікелей сынау жолымен анықтау немесе паспорттық мәліметтерді жинақтау қажет. Атап айтқанда, цемент үшін оның түрі, маркасы немесе белсенділігі, көлемді </w:t>
      </w:r>
      <w:r w:rsidR="00CF2B39" w:rsidRPr="00B16A70">
        <w:rPr>
          <w:rFonts w:eastAsiaTheme="minorEastAsia"/>
          <w:sz w:val="28"/>
          <w:szCs w:val="28"/>
          <w:lang w:val="kk-KZ"/>
        </w:rPr>
        <w:t>ү</w:t>
      </w:r>
      <w:r w:rsidR="00B524C8" w:rsidRPr="00B16A70">
        <w:rPr>
          <w:rFonts w:eastAsiaTheme="minorEastAsia"/>
          <w:sz w:val="28"/>
          <w:szCs w:val="28"/>
          <w:lang w:val="kk-KZ"/>
        </w:rPr>
        <w:t>ю массасы, ірі толтырғыштардың (шағалдың, қиырш</w:t>
      </w:r>
      <w:r w:rsidR="00CF2B39" w:rsidRPr="00B16A70">
        <w:rPr>
          <w:rFonts w:eastAsiaTheme="minorEastAsia"/>
          <w:sz w:val="28"/>
          <w:szCs w:val="28"/>
          <w:lang w:val="kk-KZ"/>
        </w:rPr>
        <w:t>ы</w:t>
      </w:r>
      <w:r w:rsidR="00B524C8" w:rsidRPr="00B16A70">
        <w:rPr>
          <w:rFonts w:eastAsiaTheme="minorEastAsia"/>
          <w:sz w:val="28"/>
          <w:szCs w:val="28"/>
          <w:lang w:val="kk-KZ"/>
        </w:rPr>
        <w:t xml:space="preserve">қ тастардың), құмның көлемдік </w:t>
      </w:r>
      <w:r w:rsidR="00CF2B39" w:rsidRPr="00B16A70">
        <w:rPr>
          <w:rFonts w:eastAsiaTheme="minorEastAsia"/>
          <w:sz w:val="28"/>
          <w:szCs w:val="28"/>
          <w:lang w:val="kk-KZ"/>
        </w:rPr>
        <w:t>нағыз</w:t>
      </w:r>
      <w:r w:rsidR="00B524C8" w:rsidRPr="00B16A70">
        <w:rPr>
          <w:rFonts w:eastAsiaTheme="minorEastAsia"/>
          <w:sz w:val="28"/>
          <w:szCs w:val="28"/>
          <w:lang w:val="kk-KZ"/>
        </w:rPr>
        <w:t xml:space="preserve"> тығыздығы, ірі толтырғыштың кеуектілігі анықталу қажет.</w:t>
      </w:r>
    </w:p>
    <w:p w:rsidR="00CF2B39" w:rsidRPr="00B16A70" w:rsidRDefault="00CF2B39" w:rsidP="005219FD">
      <w:pPr>
        <w:jc w:val="both"/>
        <w:rPr>
          <w:rFonts w:eastAsiaTheme="minorEastAsia"/>
          <w:sz w:val="28"/>
          <w:szCs w:val="28"/>
          <w:lang w:val="kk-KZ"/>
        </w:rPr>
      </w:pPr>
    </w:p>
    <w:p w:rsidR="00B524C8" w:rsidRPr="00B16A70" w:rsidRDefault="00CF2B39" w:rsidP="00CF2B39">
      <w:pPr>
        <w:jc w:val="both"/>
        <w:rPr>
          <w:rFonts w:eastAsiaTheme="minorEastAsia"/>
          <w:sz w:val="28"/>
          <w:szCs w:val="28"/>
          <w:lang w:val="kk-KZ"/>
        </w:rPr>
      </w:pPr>
      <w:r w:rsidRPr="00B16A70">
        <w:rPr>
          <w:rFonts w:eastAsiaTheme="minorEastAsia"/>
          <w:sz w:val="28"/>
          <w:szCs w:val="28"/>
          <w:lang w:val="kk-KZ"/>
        </w:rPr>
        <w:lastRenderedPageBreak/>
        <w:t xml:space="preserve">1.2  </w:t>
      </w:r>
      <w:r w:rsidR="00B524C8" w:rsidRPr="00B16A70">
        <w:rPr>
          <w:rFonts w:eastAsiaTheme="minorEastAsia"/>
          <w:sz w:val="28"/>
          <w:szCs w:val="28"/>
          <w:lang w:val="kk-KZ"/>
        </w:rPr>
        <w:t xml:space="preserve">Егер фракцияларға бөлінген толтырғыштарда, үйлесімді қоспаның алдын ала құрастыру үшін, ең үлкен көлемді </w:t>
      </w:r>
      <w:r w:rsidRPr="00B16A70">
        <w:rPr>
          <w:rFonts w:eastAsiaTheme="minorEastAsia"/>
          <w:sz w:val="28"/>
          <w:szCs w:val="28"/>
          <w:lang w:val="kk-KZ"/>
        </w:rPr>
        <w:t>ү</w:t>
      </w:r>
      <w:r w:rsidR="00B524C8" w:rsidRPr="00B16A70">
        <w:rPr>
          <w:rFonts w:eastAsiaTheme="minorEastAsia"/>
          <w:sz w:val="28"/>
          <w:szCs w:val="28"/>
          <w:lang w:val="kk-KZ"/>
        </w:rPr>
        <w:t>ю массасы бойынша анықталатын, ең үлкен қоспа тығыздығынан шығатын, бөлек фракциялардан үйлесі</w:t>
      </w:r>
      <w:r w:rsidRPr="00B16A70">
        <w:rPr>
          <w:rFonts w:eastAsiaTheme="minorEastAsia"/>
          <w:sz w:val="28"/>
          <w:szCs w:val="28"/>
          <w:lang w:val="kk-KZ"/>
        </w:rPr>
        <w:t>м</w:t>
      </w:r>
      <w:r w:rsidR="00B524C8" w:rsidRPr="00B16A70">
        <w:rPr>
          <w:rFonts w:eastAsiaTheme="minorEastAsia"/>
          <w:sz w:val="28"/>
          <w:szCs w:val="28"/>
          <w:lang w:val="kk-KZ"/>
        </w:rPr>
        <w:t>ді қоспа орнату қажет болған жағдайда, «Бетон және темірбетон технологиясы» курсы бойынша оқулықта, сонымен бірге анықтама әдебиеттерінде келтіріліп</w:t>
      </w:r>
      <w:r w:rsidRPr="00B16A70">
        <w:rPr>
          <w:rFonts w:eastAsiaTheme="minorEastAsia"/>
          <w:sz w:val="28"/>
          <w:szCs w:val="28"/>
          <w:lang w:val="kk-KZ"/>
        </w:rPr>
        <w:t xml:space="preserve"> </w:t>
      </w:r>
      <w:r w:rsidR="00B524C8" w:rsidRPr="00B16A70">
        <w:rPr>
          <w:rFonts w:eastAsiaTheme="minorEastAsia"/>
          <w:sz w:val="28"/>
          <w:szCs w:val="28"/>
          <w:lang w:val="kk-KZ"/>
        </w:rPr>
        <w:t>ұсынылатын фракциялар</w:t>
      </w:r>
      <w:r w:rsidRPr="00B16A70">
        <w:rPr>
          <w:rFonts w:eastAsiaTheme="minorEastAsia"/>
          <w:sz w:val="28"/>
          <w:szCs w:val="28"/>
          <w:lang w:val="kk-KZ"/>
        </w:rPr>
        <w:t xml:space="preserve"> </w:t>
      </w:r>
      <w:r w:rsidR="00B524C8" w:rsidRPr="00B16A70">
        <w:rPr>
          <w:rFonts w:eastAsiaTheme="minorEastAsia"/>
          <w:sz w:val="28"/>
          <w:szCs w:val="28"/>
          <w:lang w:val="kk-KZ"/>
        </w:rPr>
        <w:t>арқылы арақатынастарды қолданса болады.</w:t>
      </w:r>
    </w:p>
    <w:p w:rsidR="00CF2B39" w:rsidRPr="00B16A70" w:rsidRDefault="00CF2B39" w:rsidP="00CF2B39">
      <w:pPr>
        <w:jc w:val="both"/>
        <w:rPr>
          <w:rFonts w:eastAsiaTheme="minorEastAsia"/>
          <w:sz w:val="28"/>
          <w:szCs w:val="28"/>
          <w:lang w:val="kk-KZ"/>
        </w:rPr>
      </w:pPr>
    </w:p>
    <w:p w:rsidR="00B524C8" w:rsidRPr="00B16A70" w:rsidRDefault="00CF2B39" w:rsidP="00AD405F">
      <w:pPr>
        <w:jc w:val="both"/>
        <w:rPr>
          <w:rFonts w:eastAsiaTheme="minorEastAsia"/>
          <w:sz w:val="28"/>
          <w:szCs w:val="28"/>
          <w:lang w:val="kk-KZ"/>
        </w:rPr>
      </w:pPr>
      <w:r w:rsidRPr="00B16A70">
        <w:rPr>
          <w:rFonts w:eastAsiaTheme="minorEastAsia"/>
          <w:sz w:val="28"/>
          <w:szCs w:val="28"/>
          <w:lang w:val="kk-KZ"/>
        </w:rPr>
        <w:t xml:space="preserve">1.3  </w:t>
      </w:r>
      <w:r w:rsidR="00B524C8" w:rsidRPr="00B16A70">
        <w:rPr>
          <w:rFonts w:eastAsiaTheme="minorEastAsia"/>
          <w:sz w:val="28"/>
          <w:szCs w:val="28"/>
          <w:lang w:val="kk-KZ"/>
        </w:rPr>
        <w:t>Бетонға, бетон қоспасына және құрастырушы материа</w:t>
      </w:r>
      <w:r w:rsidR="008603E8" w:rsidRPr="00B16A70">
        <w:rPr>
          <w:rFonts w:eastAsiaTheme="minorEastAsia"/>
          <w:sz w:val="28"/>
          <w:szCs w:val="28"/>
          <w:lang w:val="kk-KZ"/>
        </w:rPr>
        <w:t>лдарға қойылатын талаптарға сәй</w:t>
      </w:r>
      <w:r w:rsidR="00B524C8" w:rsidRPr="00B16A70">
        <w:rPr>
          <w:rFonts w:eastAsiaTheme="minorEastAsia"/>
          <w:sz w:val="28"/>
          <w:szCs w:val="28"/>
          <w:lang w:val="kk-KZ"/>
        </w:rPr>
        <w:t xml:space="preserve">кес берілген </w:t>
      </w:r>
      <m:oMath>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V</m:t>
            </m:r>
          </m:e>
          <m:sub>
            <m:r>
              <w:rPr>
                <w:rFonts w:ascii="Cambria Math" w:eastAsiaTheme="minorEastAsia"/>
                <w:sz w:val="28"/>
                <w:szCs w:val="28"/>
                <w:lang w:val="kk-KZ"/>
              </w:rPr>
              <m:t>л</m:t>
            </m:r>
          </m:sub>
        </m:sSub>
      </m:oMath>
      <w:r w:rsidR="00B524C8" w:rsidRPr="00B16A70">
        <w:rPr>
          <w:rFonts w:eastAsiaTheme="minorEastAsia"/>
          <w:sz w:val="28"/>
          <w:szCs w:val="28"/>
          <w:lang w:val="kk-KZ"/>
        </w:rPr>
        <w:t xml:space="preserve"> көлемді тәжірибелі илеуді дайындау үшін құрастырушы материалдар шығынын қайта есептеп, 1м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 xml:space="preserve"> тығыздалған бетон қоспасына жұмсалатын материалдар шығынын кестелік мәліметтердің, графиктердің және есеп айыру формулалары негізінде анықталады.</w:t>
      </w:r>
      <w:r w:rsidR="00AD405F" w:rsidRPr="00B16A70">
        <w:rPr>
          <w:rFonts w:eastAsiaTheme="minorEastAsia"/>
          <w:sz w:val="28"/>
          <w:szCs w:val="28"/>
          <w:lang w:val="kk-KZ"/>
        </w:rPr>
        <w:t xml:space="preserve">    </w:t>
      </w:r>
      <w:r w:rsidR="00B524C8" w:rsidRPr="00B16A70">
        <w:rPr>
          <w:rFonts w:eastAsiaTheme="minorEastAsia"/>
          <w:sz w:val="28"/>
          <w:szCs w:val="28"/>
          <w:lang w:val="kk-KZ"/>
        </w:rPr>
        <w:t>Алдымен бетон қоспаның 1м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-не судың шамалы шығыны анықталады және бетонның берілген беріктігін қамтамасыз ететін цемент-су қатынасы есептелінеді, одан әрі су шығыны және Ц/Су қатынасы бойынша цемент шығыны бетонның кг/м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 xml:space="preserve"> мөлшерінде а</w:t>
      </w:r>
      <w:r w:rsidR="008603E8" w:rsidRPr="00B16A70">
        <w:rPr>
          <w:rFonts w:eastAsiaTheme="minorEastAsia"/>
          <w:sz w:val="28"/>
          <w:szCs w:val="28"/>
          <w:lang w:val="kk-KZ"/>
        </w:rPr>
        <w:t>н</w:t>
      </w:r>
      <w:r w:rsidR="00B524C8" w:rsidRPr="00B16A70">
        <w:rPr>
          <w:rFonts w:eastAsiaTheme="minorEastAsia"/>
          <w:sz w:val="28"/>
          <w:szCs w:val="28"/>
          <w:lang w:val="kk-KZ"/>
        </w:rPr>
        <w:t xml:space="preserve">ықталады. Толтырғыштар шығыны абсолютті көлемдер әдісімен және тығыз бетон алу шарттарына  сәйкес алынады. </w:t>
      </w:r>
    </w:p>
    <w:p w:rsidR="00675681" w:rsidRPr="00B16A70" w:rsidRDefault="00675681" w:rsidP="00675681">
      <w:pPr>
        <w:jc w:val="both"/>
        <w:rPr>
          <w:rFonts w:eastAsiaTheme="minorEastAsia"/>
          <w:sz w:val="28"/>
          <w:szCs w:val="28"/>
          <w:lang w:val="kk-KZ"/>
        </w:rPr>
      </w:pPr>
    </w:p>
    <w:p w:rsidR="00B524C8" w:rsidRPr="00B16A70" w:rsidRDefault="00675681" w:rsidP="00675681">
      <w:pPr>
        <w:jc w:val="both"/>
        <w:rPr>
          <w:rFonts w:eastAsiaTheme="minorEastAsia"/>
          <w:sz w:val="28"/>
          <w:szCs w:val="28"/>
          <w:lang w:val="kk-KZ"/>
        </w:rPr>
      </w:pPr>
      <w:r w:rsidRPr="00B16A70">
        <w:rPr>
          <w:rFonts w:eastAsiaTheme="minorEastAsia"/>
          <w:sz w:val="28"/>
          <w:szCs w:val="28"/>
          <w:lang w:val="kk-KZ"/>
        </w:rPr>
        <w:t xml:space="preserve">1.4  </w:t>
      </w:r>
      <w:r w:rsidR="00B524C8" w:rsidRPr="00B16A70">
        <w:rPr>
          <w:rFonts w:eastAsiaTheme="minorEastAsia"/>
          <w:sz w:val="28"/>
          <w:szCs w:val="28"/>
          <w:lang w:val="kk-KZ"/>
        </w:rPr>
        <w:t>Қойылатын талапқа немесе қаттылыққа, толықтырғыштардың ең үлкен ірілігіне және түріне сәйкес бетон қоспасы керекті су шығынын шамамен 1.4.1 кесте бойынша анықтауға болады.</w:t>
      </w:r>
    </w:p>
    <w:p w:rsidR="00856886" w:rsidRPr="00B16A70" w:rsidRDefault="00856886" w:rsidP="00856886">
      <w:pPr>
        <w:pStyle w:val="af"/>
        <w:ind w:left="1080"/>
        <w:jc w:val="both"/>
        <w:rPr>
          <w:rFonts w:eastAsiaTheme="minorEastAsia"/>
          <w:sz w:val="28"/>
          <w:szCs w:val="28"/>
          <w:lang w:val="kk-KZ"/>
        </w:rPr>
      </w:pPr>
    </w:p>
    <w:p w:rsidR="00856886" w:rsidRPr="00B16A70" w:rsidRDefault="00675681" w:rsidP="00675681">
      <w:pPr>
        <w:jc w:val="both"/>
        <w:rPr>
          <w:rFonts w:eastAsiaTheme="minorEastAsia"/>
          <w:sz w:val="28"/>
          <w:szCs w:val="28"/>
          <w:vertAlign w:val="superscript"/>
          <w:lang w:val="kk-KZ"/>
        </w:rPr>
      </w:pPr>
      <w:r w:rsidRPr="00B16A70">
        <w:rPr>
          <w:rFonts w:eastAsiaTheme="minorEastAsia"/>
          <w:sz w:val="28"/>
          <w:szCs w:val="28"/>
          <w:lang w:val="kk-KZ"/>
        </w:rPr>
        <w:t xml:space="preserve">       </w:t>
      </w:r>
      <w:r w:rsidR="00856886" w:rsidRPr="00B16A70">
        <w:rPr>
          <w:rFonts w:eastAsiaTheme="minorEastAsia"/>
          <w:sz w:val="28"/>
          <w:szCs w:val="28"/>
          <w:lang w:val="kk-KZ"/>
        </w:rPr>
        <w:t>Кесте 1.4.1 Бетон араласпасындағы су шығыны, л/м</w:t>
      </w:r>
      <w:r w:rsidR="00856886" w:rsidRPr="00B16A70">
        <w:rPr>
          <w:rFonts w:eastAsiaTheme="minorEastAsia"/>
          <w:sz w:val="28"/>
          <w:szCs w:val="28"/>
          <w:vertAlign w:val="superscript"/>
          <w:lang w:val="kk-KZ"/>
        </w:rPr>
        <w:t>3</w:t>
      </w:r>
    </w:p>
    <w:p w:rsidR="00856886" w:rsidRPr="00B16A70" w:rsidRDefault="00856886" w:rsidP="00856886">
      <w:pPr>
        <w:pStyle w:val="af"/>
        <w:ind w:left="1080"/>
        <w:jc w:val="both"/>
        <w:rPr>
          <w:rFonts w:eastAsiaTheme="minorEastAsia"/>
          <w:sz w:val="28"/>
          <w:szCs w:val="28"/>
          <w:vertAlign w:val="superscript"/>
          <w:lang w:val="kk-KZ"/>
        </w:rPr>
      </w:pPr>
    </w:p>
    <w:tbl>
      <w:tblPr>
        <w:tblW w:w="10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126"/>
        <w:gridCol w:w="1276"/>
        <w:gridCol w:w="992"/>
        <w:gridCol w:w="851"/>
        <w:gridCol w:w="850"/>
        <w:gridCol w:w="992"/>
        <w:gridCol w:w="999"/>
      </w:tblGrid>
      <w:tr w:rsidR="00B524C8" w:rsidRPr="00B16A70" w:rsidTr="00675681">
        <w:trPr>
          <w:trHeight w:val="306"/>
        </w:trPr>
        <w:tc>
          <w:tcPr>
            <w:tcW w:w="4111" w:type="dxa"/>
            <w:gridSpan w:val="2"/>
            <w:vMerge w:val="restart"/>
          </w:tcPr>
          <w:p w:rsidR="00B524C8" w:rsidRPr="00B16A70" w:rsidRDefault="00B524C8" w:rsidP="005968F0">
            <w:pPr>
              <w:pStyle w:val="af"/>
              <w:ind w:left="0"/>
              <w:jc w:val="both"/>
              <w:rPr>
                <w:rFonts w:eastAsiaTheme="minorEastAsia"/>
                <w:lang w:val="kk-KZ"/>
              </w:rPr>
            </w:pPr>
          </w:p>
          <w:p w:rsidR="00B524C8" w:rsidRPr="00B16A70" w:rsidRDefault="00B524C8" w:rsidP="00675681">
            <w:pPr>
              <w:pStyle w:val="af"/>
              <w:ind w:left="0"/>
              <w:jc w:val="both"/>
              <w:rPr>
                <w:rFonts w:eastAsiaTheme="minorEastAsia"/>
                <w:lang w:val="kk-KZ"/>
              </w:rPr>
            </w:pPr>
            <w:r w:rsidRPr="00B16A70">
              <w:rPr>
                <w:rFonts w:eastAsiaTheme="minorEastAsia"/>
                <w:sz w:val="22"/>
                <w:szCs w:val="22"/>
                <w:lang w:val="kk-KZ"/>
              </w:rPr>
              <w:t xml:space="preserve">Бетон қоспасының </w:t>
            </w:r>
            <w:r w:rsidR="00675681" w:rsidRPr="00B16A70">
              <w:rPr>
                <w:rFonts w:eastAsiaTheme="minorEastAsia"/>
                <w:sz w:val="22"/>
                <w:szCs w:val="22"/>
                <w:lang w:val="kk-KZ"/>
              </w:rPr>
              <w:t>сипаттамасы</w:t>
            </w:r>
          </w:p>
        </w:tc>
        <w:tc>
          <w:tcPr>
            <w:tcW w:w="5960" w:type="dxa"/>
            <w:gridSpan w:val="6"/>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Ең үлкен ірілік, мм</w:t>
            </w:r>
          </w:p>
        </w:tc>
      </w:tr>
      <w:tr w:rsidR="00B524C8" w:rsidRPr="00B16A70" w:rsidTr="00675681">
        <w:trPr>
          <w:trHeight w:val="268"/>
        </w:trPr>
        <w:tc>
          <w:tcPr>
            <w:tcW w:w="4111" w:type="dxa"/>
            <w:gridSpan w:val="2"/>
            <w:vMerge/>
          </w:tcPr>
          <w:p w:rsidR="00B524C8" w:rsidRPr="00B16A70" w:rsidRDefault="00B524C8" w:rsidP="005968F0">
            <w:pPr>
              <w:pStyle w:val="af"/>
              <w:ind w:left="0"/>
              <w:jc w:val="both"/>
              <w:rPr>
                <w:rFonts w:eastAsiaTheme="minorEastAsia"/>
                <w:lang w:val="kk-KZ"/>
              </w:rPr>
            </w:pPr>
          </w:p>
        </w:tc>
        <w:tc>
          <w:tcPr>
            <w:tcW w:w="3119" w:type="dxa"/>
            <w:gridSpan w:val="3"/>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Қиыршық тас</w:t>
            </w:r>
          </w:p>
        </w:tc>
        <w:tc>
          <w:tcPr>
            <w:tcW w:w="2841" w:type="dxa"/>
            <w:gridSpan w:val="3"/>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Шағал</w:t>
            </w:r>
          </w:p>
        </w:tc>
      </w:tr>
      <w:tr w:rsidR="00B524C8" w:rsidRPr="00B16A70" w:rsidTr="00675681">
        <w:trPr>
          <w:trHeight w:val="165"/>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Конус шөгуі, см</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Қаттылық, сек</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20</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40</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20</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40</w:t>
            </w:r>
          </w:p>
        </w:tc>
      </w:tr>
      <w:tr w:rsidR="00B524C8" w:rsidRPr="00B16A70" w:rsidTr="00675681">
        <w:trPr>
          <w:trHeight w:val="96"/>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3</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4</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5</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6</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7</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8</w:t>
            </w:r>
          </w:p>
        </w:tc>
      </w:tr>
      <w:tr w:rsidR="00B524C8" w:rsidRPr="00B16A70" w:rsidTr="00675681">
        <w:trPr>
          <w:trHeight w:val="134"/>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150-200</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145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130</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120</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140</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130</w:t>
            </w:r>
          </w:p>
        </w:tc>
      </w:tr>
      <w:tr w:rsidR="00B524C8" w:rsidRPr="00B16A70" w:rsidTr="00675681">
        <w:trPr>
          <w:trHeight w:val="266"/>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90-120</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135</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125</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160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145</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135</w:t>
            </w:r>
          </w:p>
        </w:tc>
      </w:tr>
      <w:tr w:rsidR="00B524C8" w:rsidRPr="00B16A70" w:rsidTr="00675681">
        <w:trPr>
          <w:trHeight w:val="128"/>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60-80</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160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145</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130</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155</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145</w:t>
            </w:r>
          </w:p>
        </w:tc>
      </w:tr>
      <w:tr w:rsidR="00B524C8" w:rsidRPr="00B16A70" w:rsidTr="00675681">
        <w:trPr>
          <w:trHeight w:val="122"/>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30-50</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165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150</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135</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160</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150</w:t>
            </w:r>
          </w:p>
        </w:tc>
      </w:tr>
      <w:tr w:rsidR="00B524C8" w:rsidRPr="00B16A70" w:rsidTr="00675681">
        <w:trPr>
          <w:trHeight w:val="126"/>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15-30</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160</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145</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170</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155</w:t>
            </w:r>
          </w:p>
        </w:tc>
      </w:tr>
      <w:tr w:rsidR="00B524C8" w:rsidRPr="00B16A70" w:rsidTr="00675681">
        <w:trPr>
          <w:trHeight w:val="116"/>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170</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155</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195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180</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165</w:t>
            </w:r>
          </w:p>
        </w:tc>
      </w:tr>
      <w:tr w:rsidR="00B524C8" w:rsidRPr="00B16A70" w:rsidTr="00675681">
        <w:trPr>
          <w:trHeight w:val="120"/>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2-2.5</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190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175</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160</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200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185</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170</w:t>
            </w:r>
          </w:p>
        </w:tc>
      </w:tr>
      <w:tr w:rsidR="00B524C8" w:rsidRPr="00B16A70" w:rsidTr="00675681">
        <w:trPr>
          <w:trHeight w:val="110"/>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3-4</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195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180</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165</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205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190</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175</w:t>
            </w:r>
          </w:p>
        </w:tc>
      </w:tr>
      <w:tr w:rsidR="00B524C8" w:rsidRPr="00B16A70" w:rsidTr="00675681">
        <w:trPr>
          <w:trHeight w:val="256"/>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3</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4</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5</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6</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7</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8</w:t>
            </w:r>
          </w:p>
        </w:tc>
      </w:tr>
      <w:tr w:rsidR="00B524C8" w:rsidRPr="00B16A70" w:rsidTr="00675681">
        <w:trPr>
          <w:trHeight w:val="260"/>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5</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200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185</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170</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210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195</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180</w:t>
            </w:r>
          </w:p>
        </w:tc>
      </w:tr>
      <w:tr w:rsidR="00B524C8" w:rsidRPr="00B16A70" w:rsidTr="00675681">
        <w:trPr>
          <w:trHeight w:val="94"/>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7</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210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195</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180</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220</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205</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190</w:t>
            </w:r>
          </w:p>
        </w:tc>
      </w:tr>
      <w:tr w:rsidR="00B524C8" w:rsidRPr="00B16A70" w:rsidTr="00675681">
        <w:trPr>
          <w:trHeight w:val="195"/>
        </w:trPr>
        <w:tc>
          <w:tcPr>
            <w:tcW w:w="1985"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10</w:t>
            </w:r>
          </w:p>
        </w:tc>
        <w:tc>
          <w:tcPr>
            <w:tcW w:w="212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w:t>
            </w:r>
          </w:p>
        </w:tc>
        <w:tc>
          <w:tcPr>
            <w:tcW w:w="1276"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215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200</w:t>
            </w:r>
          </w:p>
        </w:tc>
        <w:tc>
          <w:tcPr>
            <w:tcW w:w="851"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185</w:t>
            </w:r>
          </w:p>
        </w:tc>
        <w:tc>
          <w:tcPr>
            <w:tcW w:w="850"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225</w:t>
            </w:r>
          </w:p>
        </w:tc>
        <w:tc>
          <w:tcPr>
            <w:tcW w:w="992"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210</w:t>
            </w:r>
          </w:p>
        </w:tc>
        <w:tc>
          <w:tcPr>
            <w:tcW w:w="999" w:type="dxa"/>
          </w:tcPr>
          <w:p w:rsidR="00B524C8" w:rsidRPr="00B16A70" w:rsidRDefault="00B524C8" w:rsidP="005968F0">
            <w:pPr>
              <w:pStyle w:val="af"/>
              <w:ind w:left="0"/>
              <w:jc w:val="both"/>
              <w:rPr>
                <w:rFonts w:eastAsiaTheme="minorEastAsia"/>
                <w:lang w:val="kk-KZ"/>
              </w:rPr>
            </w:pPr>
            <w:r w:rsidRPr="00B16A70">
              <w:rPr>
                <w:rFonts w:eastAsiaTheme="minorEastAsia"/>
                <w:sz w:val="22"/>
                <w:szCs w:val="22"/>
                <w:lang w:val="kk-KZ"/>
              </w:rPr>
              <w:t>195</w:t>
            </w:r>
          </w:p>
        </w:tc>
      </w:tr>
    </w:tbl>
    <w:p w:rsidR="00675681" w:rsidRPr="00B16A70" w:rsidRDefault="00675681" w:rsidP="00B524C8">
      <w:pPr>
        <w:pStyle w:val="af"/>
        <w:ind w:left="1080"/>
        <w:jc w:val="both"/>
        <w:rPr>
          <w:rFonts w:eastAsiaTheme="minorEastAsia"/>
          <w:sz w:val="28"/>
          <w:szCs w:val="28"/>
          <w:lang w:val="kk-KZ"/>
        </w:rPr>
      </w:pPr>
    </w:p>
    <w:p w:rsidR="00B524C8" w:rsidRPr="00B16A70" w:rsidRDefault="00B524C8" w:rsidP="00675681">
      <w:pPr>
        <w:rPr>
          <w:rFonts w:eastAsiaTheme="minorEastAsia"/>
          <w:sz w:val="28"/>
          <w:szCs w:val="28"/>
          <w:lang w:val="kk-KZ"/>
        </w:rPr>
      </w:pPr>
      <w:r w:rsidRPr="00B16A70">
        <w:rPr>
          <w:rFonts w:eastAsiaTheme="minorEastAsia"/>
          <w:sz w:val="28"/>
          <w:szCs w:val="28"/>
          <w:lang w:val="kk-KZ"/>
        </w:rPr>
        <w:t>Ескерту:</w:t>
      </w:r>
    </w:p>
    <w:p w:rsidR="00675681" w:rsidRPr="00B16A70" w:rsidRDefault="00675681" w:rsidP="00675681">
      <w:pPr>
        <w:rPr>
          <w:rFonts w:eastAsiaTheme="minorEastAsia"/>
          <w:sz w:val="28"/>
          <w:szCs w:val="28"/>
          <w:lang w:val="kk-KZ"/>
        </w:rPr>
      </w:pPr>
    </w:p>
    <w:p w:rsidR="00B524C8" w:rsidRPr="00B16A70" w:rsidRDefault="00B524C8" w:rsidP="00675681">
      <w:pPr>
        <w:pStyle w:val="af"/>
        <w:numPr>
          <w:ilvl w:val="0"/>
          <w:numId w:val="19"/>
        </w:numPr>
        <w:jc w:val="both"/>
        <w:rPr>
          <w:rFonts w:eastAsiaTheme="minorEastAsia"/>
          <w:sz w:val="28"/>
          <w:szCs w:val="28"/>
          <w:lang w:val="kk-KZ"/>
        </w:rPr>
      </w:pPr>
      <w:r w:rsidRPr="00B16A70">
        <w:rPr>
          <w:rFonts w:eastAsiaTheme="minorEastAsia"/>
          <w:sz w:val="28"/>
          <w:szCs w:val="28"/>
          <w:lang w:val="kk-KZ"/>
        </w:rPr>
        <w:t>1м</w:t>
      </w:r>
      <w:r w:rsidRPr="00B16A70">
        <w:rPr>
          <w:rFonts w:eastAsiaTheme="minorEastAsia"/>
          <w:sz w:val="28"/>
          <w:szCs w:val="28"/>
          <w:vertAlign w:val="superscript"/>
          <w:lang w:val="kk-KZ"/>
        </w:rPr>
        <w:t>3</w:t>
      </w:r>
      <w:r w:rsidRPr="00B16A70">
        <w:rPr>
          <w:rFonts w:eastAsiaTheme="minorEastAsia"/>
          <w:sz w:val="28"/>
          <w:szCs w:val="28"/>
          <w:lang w:val="kk-KZ"/>
        </w:rPr>
        <w:t xml:space="preserve"> бетонға ұсақ құм қолдануда су шығыны 10 л көбейеді.</w:t>
      </w:r>
    </w:p>
    <w:p w:rsidR="00B524C8" w:rsidRPr="00B16A70" w:rsidRDefault="00B524C8" w:rsidP="00B524C8">
      <w:pPr>
        <w:pStyle w:val="af"/>
        <w:numPr>
          <w:ilvl w:val="0"/>
          <w:numId w:val="19"/>
        </w:numPr>
        <w:jc w:val="both"/>
        <w:rPr>
          <w:rFonts w:eastAsiaTheme="minorEastAsia"/>
          <w:sz w:val="28"/>
          <w:szCs w:val="28"/>
          <w:lang w:val="kk-KZ"/>
        </w:rPr>
      </w:pPr>
      <w:r w:rsidRPr="00B16A70">
        <w:rPr>
          <w:rFonts w:eastAsiaTheme="minorEastAsia"/>
          <w:sz w:val="28"/>
          <w:szCs w:val="28"/>
          <w:lang w:val="kk-KZ"/>
        </w:rPr>
        <w:t>Пуццоланды портландцементтер қолданғанда су шығыны 15-20 л көбе</w:t>
      </w:r>
      <w:r w:rsidR="000845B8" w:rsidRPr="00B16A70">
        <w:rPr>
          <w:rFonts w:eastAsiaTheme="minorEastAsia"/>
          <w:sz w:val="28"/>
          <w:szCs w:val="28"/>
          <w:lang w:val="kk-KZ"/>
        </w:rPr>
        <w:t>й</w:t>
      </w:r>
      <w:r w:rsidRPr="00B16A70">
        <w:rPr>
          <w:rFonts w:eastAsiaTheme="minorEastAsia"/>
          <w:sz w:val="28"/>
          <w:szCs w:val="28"/>
          <w:lang w:val="kk-KZ"/>
        </w:rPr>
        <w:t>еді.</w:t>
      </w:r>
    </w:p>
    <w:p w:rsidR="00B524C8" w:rsidRPr="00B16A70" w:rsidRDefault="00B524C8" w:rsidP="00B524C8">
      <w:pPr>
        <w:pStyle w:val="af"/>
        <w:numPr>
          <w:ilvl w:val="0"/>
          <w:numId w:val="19"/>
        </w:numPr>
        <w:jc w:val="both"/>
        <w:rPr>
          <w:rFonts w:eastAsiaTheme="minorEastAsia"/>
          <w:sz w:val="28"/>
          <w:szCs w:val="28"/>
          <w:lang w:val="kk-KZ"/>
        </w:rPr>
      </w:pPr>
      <w:r w:rsidRPr="00B16A70">
        <w:rPr>
          <w:rFonts w:eastAsiaTheme="minorEastAsia"/>
          <w:sz w:val="28"/>
          <w:szCs w:val="28"/>
          <w:lang w:val="kk-KZ"/>
        </w:rPr>
        <w:lastRenderedPageBreak/>
        <w:t>Қиыршық тас немесе шағалдардың су</w:t>
      </w:r>
      <w:r w:rsidR="00675681" w:rsidRPr="00B16A70">
        <w:rPr>
          <w:rFonts w:eastAsiaTheme="minorEastAsia"/>
          <w:sz w:val="28"/>
          <w:szCs w:val="28"/>
          <w:lang w:val="kk-KZ"/>
        </w:rPr>
        <w:t xml:space="preserve"> </w:t>
      </w:r>
      <w:r w:rsidRPr="00B16A70">
        <w:rPr>
          <w:rFonts w:eastAsiaTheme="minorEastAsia"/>
          <w:sz w:val="28"/>
          <w:szCs w:val="28"/>
          <w:lang w:val="kk-KZ"/>
        </w:rPr>
        <w:t>сіңіргіш</w:t>
      </w:r>
      <w:r w:rsidR="00675681" w:rsidRPr="00B16A70">
        <w:rPr>
          <w:rFonts w:eastAsiaTheme="minorEastAsia"/>
          <w:sz w:val="28"/>
          <w:szCs w:val="28"/>
          <w:lang w:val="kk-KZ"/>
        </w:rPr>
        <w:t>т</w:t>
      </w:r>
      <w:r w:rsidRPr="00B16A70">
        <w:rPr>
          <w:rFonts w:eastAsiaTheme="minorEastAsia"/>
          <w:sz w:val="28"/>
          <w:szCs w:val="28"/>
          <w:lang w:val="kk-KZ"/>
        </w:rPr>
        <w:t>ігі 5% артық болған жағдайда толтырғыштың су</w:t>
      </w:r>
      <w:r w:rsidR="00675681" w:rsidRPr="00B16A70">
        <w:rPr>
          <w:rFonts w:eastAsiaTheme="minorEastAsia"/>
          <w:sz w:val="28"/>
          <w:szCs w:val="28"/>
          <w:lang w:val="kk-KZ"/>
        </w:rPr>
        <w:t xml:space="preserve"> </w:t>
      </w:r>
      <w:r w:rsidRPr="00B16A70">
        <w:rPr>
          <w:rFonts w:eastAsiaTheme="minorEastAsia"/>
          <w:sz w:val="28"/>
          <w:szCs w:val="28"/>
          <w:lang w:val="kk-KZ"/>
        </w:rPr>
        <w:t>сіңіргіштігіне сәйкес көбейту қажет.</w:t>
      </w:r>
    </w:p>
    <w:p w:rsidR="00B524C8" w:rsidRPr="00B16A70" w:rsidRDefault="00B524C8" w:rsidP="00B524C8">
      <w:pPr>
        <w:pStyle w:val="af"/>
        <w:numPr>
          <w:ilvl w:val="0"/>
          <w:numId w:val="19"/>
        </w:numPr>
        <w:jc w:val="both"/>
        <w:rPr>
          <w:rFonts w:eastAsiaTheme="minorEastAsia"/>
          <w:sz w:val="28"/>
          <w:szCs w:val="28"/>
          <w:lang w:val="kk-KZ"/>
        </w:rPr>
      </w:pPr>
      <w:r w:rsidRPr="00B16A70">
        <w:rPr>
          <w:rFonts w:eastAsiaTheme="minorEastAsia"/>
          <w:sz w:val="28"/>
          <w:szCs w:val="28"/>
          <w:lang w:val="kk-KZ"/>
        </w:rPr>
        <w:t>1м</w:t>
      </w:r>
      <w:r w:rsidRPr="00B16A70">
        <w:rPr>
          <w:rFonts w:eastAsiaTheme="minorEastAsia"/>
          <w:sz w:val="28"/>
          <w:szCs w:val="28"/>
          <w:vertAlign w:val="superscript"/>
          <w:lang w:val="kk-KZ"/>
        </w:rPr>
        <w:t>3</w:t>
      </w:r>
      <w:r w:rsidRPr="00B16A70">
        <w:rPr>
          <w:rFonts w:eastAsiaTheme="minorEastAsia"/>
          <w:sz w:val="28"/>
          <w:szCs w:val="28"/>
          <w:lang w:val="kk-KZ"/>
        </w:rPr>
        <w:t xml:space="preserve"> бетонға цемент шығыны 375-400 кг болған жағдайда кестелік мәліметтер </w:t>
      </w:r>
      <w:r w:rsidR="00675681" w:rsidRPr="00B16A70">
        <w:rPr>
          <w:rFonts w:eastAsiaTheme="minorEastAsia"/>
          <w:sz w:val="28"/>
          <w:szCs w:val="28"/>
          <w:lang w:val="kk-KZ"/>
        </w:rPr>
        <w:t>дә</w:t>
      </w:r>
      <w:r w:rsidRPr="00B16A70">
        <w:rPr>
          <w:rFonts w:eastAsiaTheme="minorEastAsia"/>
          <w:sz w:val="28"/>
          <w:szCs w:val="28"/>
          <w:lang w:val="kk-KZ"/>
        </w:rPr>
        <w:t xml:space="preserve">л </w:t>
      </w:r>
      <w:r w:rsidR="00675681" w:rsidRPr="00B16A70">
        <w:rPr>
          <w:rFonts w:eastAsiaTheme="minorEastAsia"/>
          <w:sz w:val="28"/>
          <w:szCs w:val="28"/>
          <w:lang w:val="kk-KZ"/>
        </w:rPr>
        <w:t>келеді</w:t>
      </w:r>
      <w:r w:rsidRPr="00B16A70">
        <w:rPr>
          <w:rFonts w:eastAsiaTheme="minorEastAsia"/>
          <w:sz w:val="28"/>
          <w:szCs w:val="28"/>
          <w:lang w:val="kk-KZ"/>
        </w:rPr>
        <w:t>.</w:t>
      </w:r>
    </w:p>
    <w:p w:rsidR="00675681" w:rsidRPr="00B16A70" w:rsidRDefault="00675681" w:rsidP="00675681">
      <w:pPr>
        <w:jc w:val="both"/>
        <w:rPr>
          <w:rFonts w:eastAsiaTheme="minorEastAsia"/>
          <w:sz w:val="28"/>
          <w:szCs w:val="28"/>
          <w:lang w:val="kk-KZ"/>
        </w:rPr>
      </w:pPr>
    </w:p>
    <w:p w:rsidR="00B524C8" w:rsidRPr="00B16A70" w:rsidRDefault="00675681" w:rsidP="00675681">
      <w:pPr>
        <w:jc w:val="both"/>
        <w:rPr>
          <w:rFonts w:eastAsiaTheme="minorEastAsia"/>
          <w:sz w:val="28"/>
          <w:szCs w:val="28"/>
          <w:lang w:val="kk-KZ"/>
        </w:rPr>
      </w:pPr>
      <w:r w:rsidRPr="00B16A70">
        <w:rPr>
          <w:rFonts w:eastAsiaTheme="minorEastAsia"/>
          <w:sz w:val="28"/>
          <w:szCs w:val="28"/>
          <w:lang w:val="kk-KZ"/>
        </w:rPr>
        <w:t xml:space="preserve">1.5  </w:t>
      </w:r>
      <w:r w:rsidR="00B524C8" w:rsidRPr="00B16A70">
        <w:rPr>
          <w:rFonts w:eastAsiaTheme="minorEastAsia"/>
          <w:sz w:val="28"/>
          <w:szCs w:val="28"/>
          <w:lang w:val="kk-KZ"/>
        </w:rPr>
        <w:t>Қабылданған қатаю тәртібі мен берілген мезгілге бетонның берілген беріктігін алу, бетон қоспасының цемент-су қатынасының қажет мағынасын қамтамасыз етуші</w:t>
      </w:r>
      <w:r w:rsidR="00B524C8" w:rsidRPr="00B16A70">
        <w:rPr>
          <w:rFonts w:eastAsiaTheme="minorEastAsia"/>
          <w:lang w:val="kk-KZ"/>
        </w:rPr>
        <w:t xml:space="preserve"> </w:t>
      </w:r>
      <m:oMath>
        <m:sSub>
          <m:sSubPr>
            <m:ctrlPr>
              <w:rPr>
                <w:rFonts w:ascii="Cambria Math" w:eastAsiaTheme="minorHAnsi" w:hAnsi="Cambria Math"/>
                <w:i/>
                <w:lang w:val="kk-KZ" w:eastAsia="en-US"/>
              </w:rPr>
            </m:ctrlPr>
          </m:sSubPr>
          <m:e>
            <m:r>
              <w:rPr>
                <w:rFonts w:ascii="Cambria Math" w:hAnsi="Cambria Math"/>
                <w:lang w:val="kk-KZ"/>
              </w:rPr>
              <m:t>R</m:t>
            </m:r>
          </m:e>
          <m:sub>
            <m:r>
              <w:rPr>
                <w:rFonts w:ascii="Cambria Math" w:hAnsi="Cambria Math"/>
                <w:lang w:val="kk-KZ"/>
              </w:rPr>
              <m:t>0</m:t>
            </m:r>
          </m:sub>
        </m:sSub>
        <m:r>
          <w:rPr>
            <w:rFonts w:ascii="Cambria Math" w:hAnsi="Cambria Math"/>
            <w:lang w:val="kk-KZ"/>
          </w:rPr>
          <m:t>=</m:t>
        </m:r>
        <m:nary>
          <m:naryPr>
            <m:limLoc m:val="undOvr"/>
            <m:subHide m:val="on"/>
            <m:supHide m:val="on"/>
            <m:ctrlPr>
              <w:rPr>
                <w:rFonts w:ascii="Cambria Math" w:eastAsiaTheme="minorHAnsi" w:hAnsi="Cambria Math"/>
                <w:i/>
                <w:lang w:val="kk-KZ" w:eastAsia="en-US"/>
              </w:rPr>
            </m:ctrlPr>
          </m:naryPr>
          <m:sub/>
          <m:sup/>
          <m:e>
            <m:d>
              <m:dPr>
                <m:ctrlPr>
                  <w:rPr>
                    <w:rFonts w:ascii="Cambria Math" w:eastAsiaTheme="minorHAnsi" w:hAnsi="Cambria Math"/>
                    <w:i/>
                    <w:lang w:val="kk-KZ" w:eastAsia="en-US"/>
                  </w:rPr>
                </m:ctrlPr>
              </m:dPr>
              <m:e>
                <m:f>
                  <m:fPr>
                    <m:type m:val="noBar"/>
                    <m:ctrlPr>
                      <w:rPr>
                        <w:rFonts w:ascii="Cambria Math" w:eastAsiaTheme="minorHAnsi" w:hAnsi="Cambria Math"/>
                        <w:i/>
                        <w:lang w:val="kk-KZ" w:eastAsia="en-US"/>
                      </w:rPr>
                    </m:ctrlPr>
                  </m:fPr>
                  <m:num>
                    <m:r>
                      <w:rPr>
                        <w:rFonts w:ascii="Cambria Math" w:hAnsi="Cambria Math"/>
                        <w:lang w:val="kk-KZ"/>
                      </w:rPr>
                      <m:t>Ц</m:t>
                    </m:r>
                  </m:num>
                  <m:den>
                    <m:r>
                      <w:rPr>
                        <w:rFonts w:ascii="Cambria Math" w:hAnsi="Cambria Math"/>
                        <w:lang w:val="kk-KZ"/>
                      </w:rPr>
                      <m:t>В</m:t>
                    </m:r>
                  </m:den>
                </m:f>
              </m:e>
            </m:d>
          </m:e>
        </m:nary>
      </m:oMath>
      <w:r w:rsidR="00B524C8" w:rsidRPr="00B16A70">
        <w:rPr>
          <w:rFonts w:eastAsiaTheme="minorEastAsia"/>
          <w:lang w:val="kk-KZ"/>
        </w:rPr>
        <w:t xml:space="preserve"> </w:t>
      </w:r>
      <w:r w:rsidR="00B524C8" w:rsidRPr="00B16A70">
        <w:rPr>
          <w:rFonts w:eastAsiaTheme="minorEastAsia"/>
          <w:sz w:val="28"/>
          <w:szCs w:val="28"/>
          <w:lang w:val="kk-KZ"/>
        </w:rPr>
        <w:t>тә</w:t>
      </w:r>
      <w:r w:rsidR="00CA6771" w:rsidRPr="00B16A70">
        <w:rPr>
          <w:rFonts w:eastAsiaTheme="minorEastAsia"/>
          <w:sz w:val="28"/>
          <w:szCs w:val="28"/>
          <w:lang w:val="kk-KZ"/>
        </w:rPr>
        <w:t>у</w:t>
      </w:r>
      <w:r w:rsidR="00B524C8" w:rsidRPr="00B16A70">
        <w:rPr>
          <w:rFonts w:eastAsiaTheme="minorEastAsia"/>
          <w:sz w:val="28"/>
          <w:szCs w:val="28"/>
          <w:lang w:val="kk-KZ"/>
        </w:rPr>
        <w:t xml:space="preserve">елділігін анықтайтын, белгілі есеп формуласы негізінде немесе одан дәлірек Ц/Су қатынасын </w:t>
      </w:r>
      <m:oMath>
        <m:sSub>
          <m:sSubPr>
            <m:ctrlPr>
              <w:rPr>
                <w:rFonts w:ascii="Cambria Math" w:eastAsiaTheme="minorHAnsi" w:hAnsi="Cambria Math"/>
                <w:i/>
                <w:sz w:val="28"/>
                <w:szCs w:val="28"/>
                <w:lang w:val="kk-KZ" w:eastAsia="en-US"/>
              </w:rPr>
            </m:ctrlPr>
          </m:sSubPr>
          <m:e>
            <m:r>
              <w:rPr>
                <w:rFonts w:ascii="Cambria Math" w:hAnsi="Cambria Math"/>
                <w:sz w:val="28"/>
                <w:szCs w:val="28"/>
                <w:lang w:val="kk-KZ"/>
              </w:rPr>
              <m:t>R</m:t>
            </m:r>
          </m:e>
          <m:sub>
            <m:r>
              <w:rPr>
                <w:rFonts w:ascii="Cambria Math" w:hAnsi="Cambria Math"/>
                <w:sz w:val="28"/>
                <w:szCs w:val="28"/>
                <w:lang w:val="kk-KZ"/>
              </w:rPr>
              <m:t>0</m:t>
            </m:r>
          </m:sub>
        </m:sSub>
        <m:r>
          <w:rPr>
            <w:rFonts w:ascii="Cambria Math" w:hAnsi="Cambria Math"/>
            <w:sz w:val="28"/>
            <w:szCs w:val="28"/>
            <w:lang w:val="kk-KZ"/>
          </w:rPr>
          <m:t>=</m:t>
        </m:r>
        <m:nary>
          <m:naryPr>
            <m:limLoc m:val="undOvr"/>
            <m:subHide m:val="on"/>
            <m:supHide m:val="on"/>
            <m:ctrlPr>
              <w:rPr>
                <w:rFonts w:ascii="Cambria Math" w:eastAsiaTheme="minorHAnsi" w:hAnsi="Cambria Math"/>
                <w:i/>
                <w:sz w:val="28"/>
                <w:szCs w:val="28"/>
                <w:lang w:val="kk-KZ" w:eastAsia="en-US"/>
              </w:rPr>
            </m:ctrlPr>
          </m:naryPr>
          <m:sub/>
          <m:sup/>
          <m:e>
            <m:d>
              <m:dPr>
                <m:ctrlPr>
                  <w:rPr>
                    <w:rFonts w:ascii="Cambria Math" w:eastAsiaTheme="minorHAnsi" w:hAnsi="Cambria Math"/>
                    <w:i/>
                    <w:sz w:val="28"/>
                    <w:szCs w:val="28"/>
                    <w:lang w:val="kk-KZ" w:eastAsia="en-US"/>
                  </w:rPr>
                </m:ctrlPr>
              </m:dPr>
              <m:e>
                <m:f>
                  <m:fPr>
                    <m:type m:val="noBar"/>
                    <m:ctrlPr>
                      <w:rPr>
                        <w:rFonts w:ascii="Cambria Math" w:eastAsiaTheme="minorHAnsi" w:hAnsi="Cambria Math"/>
                        <w:i/>
                        <w:sz w:val="28"/>
                        <w:szCs w:val="28"/>
                        <w:lang w:val="kk-KZ" w:eastAsia="en-US"/>
                      </w:rPr>
                    </m:ctrlPr>
                  </m:fPr>
                  <m:num>
                    <m:r>
                      <w:rPr>
                        <w:rFonts w:ascii="Cambria Math" w:hAnsi="Cambria Math"/>
                        <w:sz w:val="28"/>
                        <w:szCs w:val="28"/>
                        <w:lang w:val="kk-KZ"/>
                      </w:rPr>
                      <m:t>Ц</m:t>
                    </m:r>
                  </m:num>
                  <m:den>
                    <m:r>
                      <w:rPr>
                        <w:rFonts w:ascii="Cambria Math" w:hAnsi="Cambria Math"/>
                        <w:sz w:val="28"/>
                        <w:szCs w:val="28"/>
                        <w:lang w:val="kk-KZ"/>
                      </w:rPr>
                      <m:t>В</m:t>
                    </m:r>
                  </m:den>
                </m:f>
              </m:e>
            </m:d>
          </m:e>
        </m:nary>
      </m:oMath>
      <w:r w:rsidR="00B524C8" w:rsidRPr="00B16A70">
        <w:rPr>
          <w:rFonts w:eastAsiaTheme="minorEastAsia"/>
          <w:sz w:val="28"/>
          <w:szCs w:val="28"/>
          <w:lang w:val="kk-KZ"/>
        </w:rPr>
        <w:t xml:space="preserve"> экспериментальді тәуелділіктер негізінде осы шартқа сәйкес табу жол</w:t>
      </w:r>
      <w:r w:rsidRPr="00B16A70">
        <w:rPr>
          <w:rFonts w:eastAsiaTheme="minorEastAsia"/>
          <w:sz w:val="28"/>
          <w:szCs w:val="28"/>
          <w:lang w:val="kk-KZ"/>
        </w:rPr>
        <w:t>ы</w:t>
      </w:r>
      <w:r w:rsidR="00B524C8" w:rsidRPr="00B16A70">
        <w:rPr>
          <w:rFonts w:eastAsiaTheme="minorEastAsia"/>
          <w:sz w:val="28"/>
          <w:szCs w:val="28"/>
          <w:lang w:val="kk-KZ"/>
        </w:rPr>
        <w:t>мен есептеуге болады.</w:t>
      </w:r>
    </w:p>
    <w:p w:rsidR="00B524C8" w:rsidRPr="00B16A70" w:rsidRDefault="00675681" w:rsidP="0067568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Егер 28 тәулікте қалыпты қатаю барысында қысуға қойылған талап мағынасы белгілі болған жағдайда, алдын ала Ц/Су қатынасы мағынасын есептеу үшін Боломей-Скрамтаев есеп</w:t>
      </w:r>
      <w:r w:rsidRPr="00B16A70">
        <w:rPr>
          <w:rFonts w:eastAsiaTheme="minorEastAsia"/>
          <w:sz w:val="28"/>
          <w:szCs w:val="28"/>
          <w:lang w:val="kk-KZ"/>
        </w:rPr>
        <w:t>теу</w:t>
      </w:r>
      <w:r w:rsidR="00B524C8" w:rsidRPr="00B16A70">
        <w:rPr>
          <w:rFonts w:eastAsiaTheme="minorEastAsia"/>
          <w:sz w:val="28"/>
          <w:szCs w:val="28"/>
          <w:lang w:val="kk-KZ"/>
        </w:rPr>
        <w:t xml:space="preserve"> формуласын пайдалануға болады: </w:t>
      </w:r>
    </w:p>
    <w:p w:rsidR="00675681" w:rsidRPr="00B16A70" w:rsidRDefault="00675681" w:rsidP="00675681">
      <w:pPr>
        <w:jc w:val="both"/>
        <w:rPr>
          <w:rFonts w:eastAsiaTheme="minorEastAsia"/>
          <w:sz w:val="28"/>
          <w:szCs w:val="28"/>
          <w:lang w:val="kk-KZ"/>
        </w:rPr>
      </w:pPr>
    </w:p>
    <w:p w:rsidR="00B524C8" w:rsidRPr="00B16A70" w:rsidRDefault="00166E82" w:rsidP="00921873">
      <w:pPr>
        <w:ind w:left="708"/>
        <w:jc w:val="center"/>
        <w:rPr>
          <w:rFonts w:eastAsiaTheme="minorEastAsia"/>
          <w:lang w:val="kk-KZ"/>
        </w:rPr>
      </w:pPr>
      <m:oMath>
        <m:sSubSup>
          <m:sSubSupPr>
            <m:ctrlPr>
              <w:rPr>
                <w:rFonts w:ascii="Cambria Math" w:hAnsi="Cambria Math"/>
                <w:i/>
                <w:lang w:val="kk-KZ"/>
              </w:rPr>
            </m:ctrlPr>
          </m:sSubSupPr>
          <m:e>
            <m:r>
              <w:rPr>
                <w:rFonts w:ascii="Cambria Math" w:hAnsi="Cambria Math"/>
                <w:lang w:val="kk-KZ"/>
              </w:rPr>
              <m:t>R</m:t>
            </m:r>
          </m:e>
          <m:sub>
            <m:r>
              <w:rPr>
                <w:rFonts w:ascii="Cambria Math" w:hAnsi="Cambria Math"/>
                <w:lang w:val="kk-KZ"/>
              </w:rPr>
              <m:t>b</m:t>
            </m:r>
          </m:sub>
          <m:sup>
            <m:r>
              <w:rPr>
                <w:rFonts w:ascii="Cambria Math" w:hAnsi="Cambria Math"/>
                <w:lang w:val="kk-KZ"/>
              </w:rPr>
              <m:t>n</m:t>
            </m:r>
          </m:sup>
        </m:sSubSup>
        <m:r>
          <w:rPr>
            <w:rFonts w:ascii="Cambria Math" w:hAnsi="Cambria Math"/>
            <w:lang w:val="kk-KZ"/>
          </w:rPr>
          <m:t>=A</m:t>
        </m:r>
        <m:sSub>
          <m:sSubPr>
            <m:ctrlPr>
              <w:rPr>
                <w:rFonts w:ascii="Cambria Math" w:hAnsi="Cambria Math"/>
                <w:i/>
                <w:lang w:val="kk-KZ"/>
              </w:rPr>
            </m:ctrlPr>
          </m:sSubPr>
          <m:e>
            <m:r>
              <w:rPr>
                <w:rFonts w:ascii="Cambria Math" w:hAnsi="Cambria Math"/>
                <w:lang w:val="kk-KZ"/>
              </w:rPr>
              <m:t xml:space="preserve"> R</m:t>
            </m:r>
          </m:e>
          <m:sub>
            <m:r>
              <w:rPr>
                <w:rFonts w:ascii="Cambria Math" w:hAnsi="Cambria Math"/>
                <w:lang w:val="kk-KZ"/>
              </w:rPr>
              <m:t>ц</m:t>
            </m:r>
          </m:sub>
        </m:sSub>
        <m:d>
          <m:dPr>
            <m:ctrlPr>
              <w:rPr>
                <w:rFonts w:ascii="Cambria Math" w:hAnsi="Cambria Math"/>
                <w:i/>
                <w:lang w:val="kk-KZ"/>
              </w:rPr>
            </m:ctrlPr>
          </m:dPr>
          <m:e>
            <m:f>
              <m:fPr>
                <m:type m:val="noBar"/>
                <m:ctrlPr>
                  <w:rPr>
                    <w:rFonts w:ascii="Cambria Math" w:hAnsi="Cambria Math"/>
                    <w:i/>
                    <w:lang w:val="kk-KZ"/>
                  </w:rPr>
                </m:ctrlPr>
              </m:fPr>
              <m:num>
                <m:r>
                  <w:rPr>
                    <w:rFonts w:ascii="Cambria Math" w:hAnsi="Cambria Math"/>
                    <w:lang w:val="kk-KZ"/>
                  </w:rPr>
                  <m:t>Ц</m:t>
                </m:r>
              </m:num>
              <m:den>
                <m:r>
                  <w:rPr>
                    <w:rFonts w:ascii="Cambria Math" w:hAnsi="Cambria Math"/>
                    <w:lang w:val="kk-KZ"/>
                  </w:rPr>
                  <m:t>В</m:t>
                </m:r>
              </m:den>
            </m:f>
            <m:r>
              <w:rPr>
                <w:rFonts w:ascii="Cambria Math" w:hAnsi="Cambria Math"/>
                <w:lang w:val="kk-KZ"/>
              </w:rPr>
              <m:t>-0.5</m:t>
            </m:r>
          </m:e>
        </m:d>
      </m:oMath>
      <w:r w:rsidR="00B524C8" w:rsidRPr="00B16A70">
        <w:rPr>
          <w:rFonts w:eastAsiaTheme="minorEastAsia"/>
          <w:lang w:val="kk-KZ"/>
        </w:rPr>
        <w:t xml:space="preserve"> </w:t>
      </w:r>
      <w:r w:rsidR="00675681" w:rsidRPr="00B16A70">
        <w:rPr>
          <w:rFonts w:eastAsiaTheme="minorEastAsia"/>
          <w:lang w:val="kk-KZ"/>
        </w:rPr>
        <w:t xml:space="preserve">     </w:t>
      </w:r>
      <w:r w:rsidR="00FE7751" w:rsidRPr="00B16A70">
        <w:rPr>
          <w:rFonts w:eastAsiaTheme="minorEastAsia"/>
          <w:lang w:val="kk-KZ"/>
        </w:rPr>
        <w:t xml:space="preserve">                  </w:t>
      </w:r>
      <w:r w:rsidR="00B524C8" w:rsidRPr="00B16A70">
        <w:rPr>
          <w:rFonts w:eastAsiaTheme="minorEastAsia"/>
          <w:lang w:val="kk-KZ"/>
        </w:rPr>
        <w:t>(1)</w:t>
      </w:r>
    </w:p>
    <w:p w:rsidR="00675681" w:rsidRPr="00B16A70" w:rsidRDefault="00675681" w:rsidP="00B524C8">
      <w:pPr>
        <w:ind w:left="708"/>
        <w:jc w:val="both"/>
        <w:rPr>
          <w:rFonts w:eastAsiaTheme="minorEastAsia"/>
          <w:lang w:val="kk-KZ"/>
        </w:rPr>
      </w:pPr>
    </w:p>
    <w:p w:rsidR="00CA6771" w:rsidRPr="00B16A70" w:rsidRDefault="00B524C8" w:rsidP="00675681">
      <w:pPr>
        <w:jc w:val="both"/>
        <w:rPr>
          <w:rFonts w:eastAsiaTheme="minorEastAsia"/>
          <w:lang w:val="kk-KZ"/>
        </w:rPr>
      </w:pPr>
      <w:r w:rsidRPr="00B16A70">
        <w:rPr>
          <w:rFonts w:eastAsiaTheme="minorEastAsia"/>
          <w:sz w:val="28"/>
          <w:szCs w:val="28"/>
          <w:lang w:val="kk-KZ"/>
        </w:rPr>
        <w:t>Мұнда</w:t>
      </w:r>
      <w:r w:rsidRPr="00B16A70">
        <w:rPr>
          <w:rFonts w:eastAsiaTheme="minorEastAsia"/>
          <w:lang w:val="kk-KZ"/>
        </w:rPr>
        <w:t xml:space="preserve">— </w:t>
      </w:r>
      <m:oMath>
        <m:sSubSup>
          <m:sSubSupPr>
            <m:ctrlPr>
              <w:rPr>
                <w:rFonts w:ascii="Cambria Math" w:hAnsi="Cambria Math"/>
                <w:i/>
                <w:lang w:val="kk-KZ"/>
              </w:rPr>
            </m:ctrlPr>
          </m:sSubSupPr>
          <m:e>
            <m:r>
              <w:rPr>
                <w:rFonts w:ascii="Cambria Math" w:hAnsi="Cambria Math"/>
                <w:lang w:val="kk-KZ"/>
              </w:rPr>
              <m:t>R</m:t>
            </m:r>
          </m:e>
          <m:sub>
            <m:r>
              <w:rPr>
                <w:rFonts w:ascii="Cambria Math" w:hAnsi="Cambria Math"/>
                <w:lang w:val="kk-KZ"/>
              </w:rPr>
              <m:t>b</m:t>
            </m:r>
          </m:sub>
          <m:sup>
            <m:r>
              <w:rPr>
                <w:rFonts w:ascii="Cambria Math" w:hAnsi="Cambria Math"/>
                <w:lang w:val="kk-KZ"/>
              </w:rPr>
              <m:t>n</m:t>
            </m:r>
          </m:sup>
        </m:sSubSup>
      </m:oMath>
      <w:r w:rsidRPr="00B16A70">
        <w:rPr>
          <w:rFonts w:eastAsiaTheme="minorEastAsia"/>
          <w:lang w:val="kk-KZ"/>
        </w:rPr>
        <w:t>—</w:t>
      </w:r>
      <w:r w:rsidRPr="00B16A70">
        <w:rPr>
          <w:rFonts w:eastAsiaTheme="minorEastAsia"/>
          <w:sz w:val="28"/>
          <w:szCs w:val="28"/>
          <w:lang w:val="kk-KZ"/>
        </w:rPr>
        <w:t>бетон</w:t>
      </w:r>
      <w:r w:rsidR="00675681" w:rsidRPr="00B16A70">
        <w:rPr>
          <w:rFonts w:eastAsiaTheme="minorEastAsia"/>
          <w:sz w:val="28"/>
          <w:szCs w:val="28"/>
          <w:lang w:val="kk-KZ"/>
        </w:rPr>
        <w:t>ның</w:t>
      </w:r>
      <w:r w:rsidRPr="00B16A70">
        <w:rPr>
          <w:rFonts w:eastAsiaTheme="minorEastAsia"/>
          <w:sz w:val="28"/>
          <w:szCs w:val="28"/>
          <w:lang w:val="kk-KZ"/>
        </w:rPr>
        <w:t xml:space="preserve"> </w:t>
      </w:r>
      <w:r w:rsidR="00675681" w:rsidRPr="00B16A70">
        <w:rPr>
          <w:rFonts w:eastAsiaTheme="minorEastAsia"/>
          <w:sz w:val="28"/>
          <w:szCs w:val="28"/>
          <w:lang w:val="kk-KZ"/>
        </w:rPr>
        <w:t xml:space="preserve">берілген </w:t>
      </w:r>
      <w:r w:rsidRPr="00B16A70">
        <w:rPr>
          <w:rFonts w:eastAsiaTheme="minorEastAsia"/>
          <w:sz w:val="28"/>
          <w:szCs w:val="28"/>
          <w:lang w:val="kk-KZ"/>
        </w:rPr>
        <w:t>маркасы, МПа (кгс/см</w:t>
      </w:r>
      <w:r w:rsidRPr="00B16A70">
        <w:rPr>
          <w:rFonts w:eastAsiaTheme="minorEastAsia"/>
          <w:sz w:val="28"/>
          <w:szCs w:val="28"/>
          <w:vertAlign w:val="superscript"/>
          <w:lang w:val="kk-KZ"/>
        </w:rPr>
        <w:t>2</w:t>
      </w:r>
      <w:r w:rsidRPr="00B16A70">
        <w:rPr>
          <w:rFonts w:eastAsiaTheme="minorEastAsia"/>
          <w:sz w:val="28"/>
          <w:szCs w:val="28"/>
          <w:lang w:val="kk-KZ"/>
        </w:rPr>
        <w:t>),</w:t>
      </w:r>
      <w:r w:rsidRPr="00B16A70">
        <w:rPr>
          <w:rFonts w:eastAsiaTheme="minorEastAsia"/>
          <w:lang w:val="kk-KZ"/>
        </w:rPr>
        <w:t xml:space="preserve"> </w:t>
      </w:r>
    </w:p>
    <w:p w:rsidR="00B524C8" w:rsidRPr="00B16A70" w:rsidRDefault="00166E82" w:rsidP="00B524C8">
      <w:pPr>
        <w:ind w:left="705"/>
        <w:jc w:val="both"/>
        <w:rPr>
          <w:rFonts w:eastAsiaTheme="minorEastAsia"/>
          <w:sz w:val="28"/>
          <w:szCs w:val="28"/>
          <w:lang w:val="kk-KZ"/>
        </w:rPr>
      </w:pPr>
      <m:oMath>
        <m:sSub>
          <m:sSubPr>
            <m:ctrlPr>
              <w:rPr>
                <w:rFonts w:ascii="Cambria Math" w:hAnsi="Cambria Math"/>
                <w:i/>
                <w:lang w:val="kk-KZ"/>
              </w:rPr>
            </m:ctrlPr>
          </m:sSubPr>
          <m:e>
            <m:r>
              <w:rPr>
                <w:rFonts w:ascii="Cambria Math" w:hAnsi="Cambria Math"/>
                <w:lang w:val="kk-KZ"/>
              </w:rPr>
              <m:t xml:space="preserve">       R</m:t>
            </m:r>
          </m:e>
          <m:sub>
            <m:r>
              <w:rPr>
                <w:rFonts w:ascii="Cambria Math" w:hAnsi="Cambria Math"/>
                <w:lang w:val="kk-KZ"/>
              </w:rPr>
              <m:t>ц</m:t>
            </m:r>
          </m:sub>
        </m:sSub>
      </m:oMath>
      <w:r w:rsidR="00B524C8" w:rsidRPr="00B16A70">
        <w:rPr>
          <w:rFonts w:eastAsiaTheme="minorEastAsia"/>
          <w:lang w:val="kk-KZ"/>
        </w:rPr>
        <w:t xml:space="preserve">— </w:t>
      </w:r>
      <w:r w:rsidR="00B524C8" w:rsidRPr="00B16A70">
        <w:rPr>
          <w:rFonts w:eastAsiaTheme="minorEastAsia"/>
          <w:sz w:val="28"/>
          <w:szCs w:val="28"/>
          <w:lang w:val="kk-KZ"/>
        </w:rPr>
        <w:t>цементтің белсенділігі, МПа (кгс/см</w:t>
      </w:r>
      <w:r w:rsidR="00B524C8" w:rsidRPr="00B16A70">
        <w:rPr>
          <w:rFonts w:eastAsiaTheme="minorEastAsia"/>
          <w:sz w:val="28"/>
          <w:szCs w:val="28"/>
          <w:vertAlign w:val="superscript"/>
          <w:lang w:val="kk-KZ"/>
        </w:rPr>
        <w:t>2</w:t>
      </w:r>
      <w:r w:rsidR="00675681" w:rsidRPr="00B16A70">
        <w:rPr>
          <w:rFonts w:eastAsiaTheme="minorEastAsia"/>
          <w:sz w:val="28"/>
          <w:szCs w:val="28"/>
          <w:lang w:val="kk-KZ"/>
        </w:rPr>
        <w:t>)</w:t>
      </w:r>
    </w:p>
    <w:p w:rsidR="00675681" w:rsidRPr="00B16A70" w:rsidRDefault="00675681" w:rsidP="00675681">
      <w:pPr>
        <w:jc w:val="both"/>
        <w:rPr>
          <w:rFonts w:eastAsiaTheme="minorEastAsia"/>
          <w:sz w:val="28"/>
          <w:szCs w:val="28"/>
          <w:lang w:val="kk-KZ"/>
        </w:rPr>
      </w:pPr>
    </w:p>
    <w:p w:rsidR="00B524C8" w:rsidRPr="00B16A70" w:rsidRDefault="00B524C8" w:rsidP="00675681">
      <w:pPr>
        <w:jc w:val="both"/>
        <w:rPr>
          <w:rFonts w:eastAsiaTheme="minorEastAsia"/>
          <w:sz w:val="28"/>
          <w:szCs w:val="28"/>
          <w:lang w:val="kk-KZ"/>
        </w:rPr>
      </w:pPr>
      <w:r w:rsidRPr="00B16A70">
        <w:rPr>
          <w:rFonts w:eastAsiaTheme="minorEastAsia"/>
          <w:sz w:val="28"/>
          <w:szCs w:val="28"/>
          <w:lang w:val="kk-KZ"/>
        </w:rPr>
        <w:t>алынған</w:t>
      </w:r>
      <w:r w:rsidRPr="00B16A70">
        <w:rPr>
          <w:rFonts w:eastAsiaTheme="minorEastAsia"/>
          <w:lang w:val="kk-KZ"/>
        </w:rPr>
        <w:t xml:space="preserve"> Ц/Су </w:t>
      </w:r>
      <w:r w:rsidRPr="00B16A70">
        <w:rPr>
          <w:rFonts w:eastAsiaTheme="minorEastAsia"/>
          <w:sz w:val="28"/>
          <w:szCs w:val="28"/>
          <w:lang w:val="kk-KZ"/>
        </w:rPr>
        <w:t>қатынасының мағынасы 2.5-</w:t>
      </w:r>
      <w:r w:rsidR="00675681" w:rsidRPr="00B16A70">
        <w:rPr>
          <w:rFonts w:eastAsiaTheme="minorEastAsia"/>
          <w:sz w:val="28"/>
          <w:szCs w:val="28"/>
          <w:lang w:val="kk-KZ"/>
        </w:rPr>
        <w:t>тен</w:t>
      </w:r>
      <w:r w:rsidRPr="00B16A70">
        <w:rPr>
          <w:rFonts w:eastAsiaTheme="minorEastAsia"/>
          <w:sz w:val="28"/>
          <w:szCs w:val="28"/>
          <w:lang w:val="kk-KZ"/>
        </w:rPr>
        <w:t xml:space="preserve"> артық болған жағдайда, оның мағына түрі өзгертілген</w:t>
      </w:r>
      <w:r w:rsidR="00FE7751" w:rsidRPr="00B16A70">
        <w:rPr>
          <w:rFonts w:eastAsiaTheme="minorEastAsia"/>
          <w:sz w:val="28"/>
          <w:szCs w:val="28"/>
          <w:lang w:val="kk-KZ"/>
        </w:rPr>
        <w:t xml:space="preserve"> формуласын пайдалана отырып, дәлдеуге болады:</w:t>
      </w:r>
    </w:p>
    <w:p w:rsidR="009821A3" w:rsidRPr="00B16A70" w:rsidRDefault="009821A3" w:rsidP="00675681">
      <w:pPr>
        <w:jc w:val="both"/>
        <w:rPr>
          <w:rFonts w:eastAsiaTheme="minorEastAsia"/>
          <w:sz w:val="28"/>
          <w:szCs w:val="28"/>
          <w:lang w:val="kk-KZ"/>
        </w:rPr>
      </w:pPr>
    </w:p>
    <w:p w:rsidR="00B524C8" w:rsidRPr="00B16A70" w:rsidRDefault="00166E82" w:rsidP="00921873">
      <w:pPr>
        <w:ind w:left="708"/>
        <w:jc w:val="center"/>
        <w:rPr>
          <w:rFonts w:eastAsiaTheme="minorEastAsia"/>
          <w:lang w:val="kk-KZ"/>
        </w:rPr>
      </w:pPr>
      <m:oMath>
        <m:sSubSup>
          <m:sSubSupPr>
            <m:ctrlPr>
              <w:rPr>
                <w:rFonts w:ascii="Cambria Math" w:hAnsi="Cambria Math"/>
                <w:i/>
                <w:lang w:val="kk-KZ"/>
              </w:rPr>
            </m:ctrlPr>
          </m:sSubSupPr>
          <m:e>
            <m:r>
              <w:rPr>
                <w:rFonts w:ascii="Cambria Math" w:hAnsi="Cambria Math"/>
                <w:lang w:val="kk-KZ"/>
              </w:rPr>
              <m:t>R</m:t>
            </m:r>
          </m:e>
          <m:sub>
            <m:r>
              <w:rPr>
                <w:rFonts w:ascii="Cambria Math" w:hAnsi="Cambria Math"/>
                <w:lang w:val="kk-KZ"/>
              </w:rPr>
              <m:t>b</m:t>
            </m:r>
          </m:sub>
          <m:sup>
            <m:r>
              <w:rPr>
                <w:rFonts w:ascii="Cambria Math" w:hAnsi="Cambria Math"/>
                <w:lang w:val="kk-KZ"/>
              </w:rPr>
              <m:t>n</m:t>
            </m:r>
          </m:sup>
        </m:sSubSup>
        <m:r>
          <w:rPr>
            <w:rFonts w:ascii="Cambria Math" w:hAnsi="Cambria Math"/>
            <w:lang w:val="kk-KZ"/>
          </w:rPr>
          <m:t>=</m:t>
        </m:r>
        <m:sSup>
          <m:sSupPr>
            <m:ctrlPr>
              <w:rPr>
                <w:rFonts w:ascii="Cambria Math" w:hAnsi="Cambria Math"/>
                <w:i/>
                <w:lang w:val="kk-KZ"/>
              </w:rPr>
            </m:ctrlPr>
          </m:sSupPr>
          <m:e>
            <m:r>
              <w:rPr>
                <w:rFonts w:ascii="Cambria Math" w:hAnsi="Cambria Math"/>
                <w:lang w:val="kk-KZ"/>
              </w:rPr>
              <m:t>A</m:t>
            </m:r>
          </m:e>
          <m:sup>
            <m:r>
              <w:rPr>
                <w:rFonts w:ascii="Cambria Math" w:hAnsi="Cambria Math"/>
                <w:lang w:val="kk-KZ"/>
              </w:rPr>
              <m:t>1</m:t>
            </m:r>
          </m:sup>
        </m:sSup>
        <m:sSub>
          <m:sSubPr>
            <m:ctrlPr>
              <w:rPr>
                <w:rFonts w:ascii="Cambria Math" w:hAnsi="Cambria Math"/>
                <w:i/>
                <w:lang w:val="kk-KZ"/>
              </w:rPr>
            </m:ctrlPr>
          </m:sSubPr>
          <m:e>
            <m:r>
              <w:rPr>
                <w:rFonts w:ascii="Cambria Math" w:hAnsi="Cambria Math"/>
                <w:lang w:val="kk-KZ"/>
              </w:rPr>
              <m:t xml:space="preserve"> R</m:t>
            </m:r>
          </m:e>
          <m:sub>
            <m:r>
              <w:rPr>
                <w:rFonts w:ascii="Cambria Math" w:hAnsi="Cambria Math"/>
                <w:lang w:val="kk-KZ"/>
              </w:rPr>
              <m:t>ц</m:t>
            </m:r>
          </m:sub>
        </m:sSub>
        <m:d>
          <m:dPr>
            <m:ctrlPr>
              <w:rPr>
                <w:rFonts w:ascii="Cambria Math" w:hAnsi="Cambria Math"/>
                <w:i/>
                <w:lang w:val="kk-KZ"/>
              </w:rPr>
            </m:ctrlPr>
          </m:dPr>
          <m:e>
            <m:f>
              <m:fPr>
                <m:type m:val="noBar"/>
                <m:ctrlPr>
                  <w:rPr>
                    <w:rFonts w:ascii="Cambria Math" w:hAnsi="Cambria Math"/>
                    <w:i/>
                    <w:lang w:val="kk-KZ"/>
                  </w:rPr>
                </m:ctrlPr>
              </m:fPr>
              <m:num>
                <m:r>
                  <w:rPr>
                    <w:rFonts w:ascii="Cambria Math" w:hAnsi="Cambria Math"/>
                    <w:lang w:val="kk-KZ"/>
                  </w:rPr>
                  <m:t>Ц</m:t>
                </m:r>
              </m:num>
              <m:den>
                <m:r>
                  <w:rPr>
                    <w:rFonts w:ascii="Cambria Math" w:hAnsi="Cambria Math"/>
                    <w:lang w:val="kk-KZ"/>
                  </w:rPr>
                  <m:t>В</m:t>
                </m:r>
              </m:den>
            </m:f>
            <m:r>
              <w:rPr>
                <w:rFonts w:ascii="Cambria Math" w:hAnsi="Cambria Math"/>
                <w:lang w:val="kk-KZ"/>
              </w:rPr>
              <m:t>+0.5</m:t>
            </m:r>
          </m:e>
        </m:d>
      </m:oMath>
      <w:r w:rsidR="00B524C8" w:rsidRPr="00B16A70">
        <w:rPr>
          <w:rFonts w:eastAsiaTheme="minorEastAsia"/>
          <w:lang w:val="kk-KZ"/>
        </w:rPr>
        <w:t xml:space="preserve">                         (2)</w:t>
      </w:r>
    </w:p>
    <w:p w:rsidR="00B31D71" w:rsidRPr="00B16A70" w:rsidRDefault="00B524C8" w:rsidP="00B31D71">
      <w:pPr>
        <w:jc w:val="both"/>
        <w:rPr>
          <w:rFonts w:eastAsiaTheme="minorEastAsia"/>
          <w:b/>
          <w:lang w:val="kk-KZ"/>
        </w:rPr>
      </w:pPr>
      <w:r w:rsidRPr="00B16A70">
        <w:rPr>
          <w:rFonts w:eastAsiaTheme="minorEastAsia"/>
          <w:b/>
          <w:lang w:val="kk-KZ"/>
        </w:rPr>
        <w:tab/>
      </w:r>
    </w:p>
    <w:p w:rsidR="00B524C8" w:rsidRPr="00B16A70" w:rsidRDefault="00B524C8" w:rsidP="00B31D71">
      <w:pPr>
        <w:jc w:val="both"/>
        <w:rPr>
          <w:rFonts w:eastAsiaTheme="minorEastAsia"/>
          <w:sz w:val="28"/>
          <w:szCs w:val="28"/>
          <w:lang w:val="kk-KZ"/>
        </w:rPr>
      </w:pPr>
      <w:r w:rsidRPr="00B16A70">
        <w:rPr>
          <w:rFonts w:eastAsiaTheme="minorEastAsia"/>
          <w:sz w:val="28"/>
          <w:szCs w:val="28"/>
          <w:lang w:val="kk-KZ"/>
        </w:rPr>
        <w:t xml:space="preserve">Келтірілген формулалардағы </w:t>
      </w:r>
      <w:r w:rsidRPr="00B16A70">
        <w:rPr>
          <w:rFonts w:eastAsiaTheme="minorEastAsia"/>
          <w:i/>
          <w:sz w:val="28"/>
          <w:szCs w:val="28"/>
          <w:lang w:val="kk-KZ"/>
        </w:rPr>
        <w:t>А</w:t>
      </w:r>
      <w:r w:rsidRPr="00B16A70">
        <w:rPr>
          <w:rFonts w:eastAsiaTheme="minorEastAsia"/>
          <w:sz w:val="28"/>
          <w:szCs w:val="28"/>
          <w:lang w:val="kk-KZ"/>
        </w:rPr>
        <w:t xml:space="preserve"> және </w:t>
      </w:r>
      <w:r w:rsidRPr="00B16A70">
        <w:rPr>
          <w:rFonts w:eastAsiaTheme="minorEastAsia"/>
          <w:i/>
          <w:sz w:val="28"/>
          <w:szCs w:val="28"/>
          <w:lang w:val="kk-KZ"/>
        </w:rPr>
        <w:t>А</w:t>
      </w:r>
      <w:r w:rsidRPr="00B16A70">
        <w:rPr>
          <w:rFonts w:eastAsiaTheme="minorEastAsia"/>
          <w:i/>
          <w:sz w:val="28"/>
          <w:szCs w:val="28"/>
          <w:vertAlign w:val="superscript"/>
          <w:lang w:val="kk-KZ"/>
        </w:rPr>
        <w:t>1</w:t>
      </w:r>
      <w:r w:rsidRPr="00B16A70">
        <w:rPr>
          <w:rFonts w:eastAsiaTheme="minorEastAsia"/>
          <w:sz w:val="28"/>
          <w:szCs w:val="28"/>
          <w:lang w:val="kk-KZ"/>
        </w:rPr>
        <w:t xml:space="preserve"> коэффициенттерінің мағыналарын, қолданылатын материалдардың сапасына қарай 1.5.1 кесте бойынша қабылдайды. </w:t>
      </w:r>
    </w:p>
    <w:p w:rsidR="00B524C8" w:rsidRPr="00B16A70" w:rsidRDefault="00B524C8" w:rsidP="00B524C8">
      <w:pPr>
        <w:ind w:left="708"/>
        <w:jc w:val="both"/>
        <w:rPr>
          <w:rFonts w:eastAsiaTheme="minorEastAsia"/>
          <w:sz w:val="28"/>
          <w:szCs w:val="28"/>
          <w:lang w:val="kk-KZ"/>
        </w:rPr>
      </w:pPr>
    </w:p>
    <w:p w:rsidR="00B524C8" w:rsidRPr="00B16A70" w:rsidRDefault="00B31D71" w:rsidP="00B31D7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1.5.1 кесте. Бетон дайындауға арналған материалдардың сапасын ескеретін коэффиц</w:t>
      </w:r>
      <w:r w:rsidR="00CA6771" w:rsidRPr="00B16A70">
        <w:rPr>
          <w:rFonts w:eastAsiaTheme="minorEastAsia"/>
          <w:sz w:val="28"/>
          <w:szCs w:val="28"/>
          <w:lang w:val="kk-KZ"/>
        </w:rPr>
        <w:t>и</w:t>
      </w:r>
      <w:r w:rsidRPr="00B16A70">
        <w:rPr>
          <w:rFonts w:eastAsiaTheme="minorEastAsia"/>
          <w:sz w:val="28"/>
          <w:szCs w:val="28"/>
          <w:lang w:val="kk-KZ"/>
        </w:rPr>
        <w:t>енттер</w:t>
      </w:r>
    </w:p>
    <w:p w:rsidR="00B31D71" w:rsidRPr="00B16A70" w:rsidRDefault="00B31D71" w:rsidP="00B31D71">
      <w:pPr>
        <w:jc w:val="both"/>
        <w:rPr>
          <w:rFonts w:eastAsiaTheme="minorEastAsia"/>
          <w:sz w:val="28"/>
          <w:szCs w:val="28"/>
          <w:lang w:val="kk-KZ"/>
        </w:rPr>
      </w:pPr>
    </w:p>
    <w:tbl>
      <w:tblPr>
        <w:tblW w:w="0" w:type="auto"/>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47"/>
        <w:gridCol w:w="1664"/>
        <w:gridCol w:w="1506"/>
      </w:tblGrid>
      <w:tr w:rsidR="00B524C8" w:rsidRPr="00B16A70" w:rsidTr="005968F0">
        <w:trPr>
          <w:trHeight w:val="294"/>
        </w:trPr>
        <w:tc>
          <w:tcPr>
            <w:tcW w:w="5610" w:type="dxa"/>
          </w:tcPr>
          <w:p w:rsidR="00B524C8" w:rsidRPr="00B16A70" w:rsidRDefault="00B524C8" w:rsidP="005968F0">
            <w:pPr>
              <w:jc w:val="both"/>
              <w:rPr>
                <w:rFonts w:eastAsiaTheme="minorEastAsia"/>
                <w:lang w:val="kk-KZ"/>
              </w:rPr>
            </w:pPr>
            <w:r w:rsidRPr="00B16A70">
              <w:rPr>
                <w:rFonts w:eastAsiaTheme="minorEastAsia"/>
                <w:sz w:val="22"/>
                <w:lang w:val="kk-KZ"/>
              </w:rPr>
              <w:t>Толтырғыштар мен цементтердің сипаттамалары</w:t>
            </w:r>
          </w:p>
        </w:tc>
        <w:tc>
          <w:tcPr>
            <w:tcW w:w="1710" w:type="dxa"/>
          </w:tcPr>
          <w:p w:rsidR="00B524C8" w:rsidRPr="00B16A70" w:rsidRDefault="00B524C8" w:rsidP="005968F0">
            <w:pPr>
              <w:jc w:val="both"/>
              <w:rPr>
                <w:rFonts w:eastAsiaTheme="minorEastAsia"/>
                <w:lang w:val="kk-KZ"/>
              </w:rPr>
            </w:pPr>
            <w:r w:rsidRPr="00B16A70">
              <w:rPr>
                <w:rFonts w:eastAsiaTheme="minorEastAsia"/>
                <w:sz w:val="22"/>
                <w:lang w:val="kk-KZ"/>
              </w:rPr>
              <w:t>А</w:t>
            </w:r>
          </w:p>
        </w:tc>
        <w:tc>
          <w:tcPr>
            <w:tcW w:w="1545" w:type="dxa"/>
          </w:tcPr>
          <w:p w:rsidR="00B524C8" w:rsidRPr="00B16A70" w:rsidRDefault="00B524C8" w:rsidP="005968F0">
            <w:pPr>
              <w:jc w:val="both"/>
              <w:rPr>
                <w:rFonts w:eastAsiaTheme="minorEastAsia"/>
                <w:lang w:val="kk-KZ"/>
              </w:rPr>
            </w:pPr>
            <w:r w:rsidRPr="00B16A70">
              <w:rPr>
                <w:rFonts w:eastAsiaTheme="minorEastAsia"/>
                <w:sz w:val="22"/>
                <w:lang w:val="kk-KZ"/>
              </w:rPr>
              <w:t>А</w:t>
            </w:r>
            <w:r w:rsidRPr="00B16A70">
              <w:rPr>
                <w:rFonts w:eastAsiaTheme="minorEastAsia"/>
                <w:sz w:val="22"/>
                <w:vertAlign w:val="superscript"/>
                <w:lang w:val="kk-KZ"/>
              </w:rPr>
              <w:t>1</w:t>
            </w:r>
          </w:p>
        </w:tc>
      </w:tr>
      <w:tr w:rsidR="00B524C8" w:rsidRPr="00B16A70" w:rsidTr="005968F0">
        <w:trPr>
          <w:trHeight w:val="300"/>
        </w:trPr>
        <w:tc>
          <w:tcPr>
            <w:tcW w:w="5610" w:type="dxa"/>
          </w:tcPr>
          <w:p w:rsidR="00B524C8" w:rsidRPr="00B16A70" w:rsidRDefault="00B524C8" w:rsidP="005968F0">
            <w:pPr>
              <w:jc w:val="both"/>
              <w:rPr>
                <w:rFonts w:eastAsiaTheme="minorEastAsia"/>
                <w:lang w:val="kk-KZ"/>
              </w:rPr>
            </w:pPr>
            <w:r w:rsidRPr="00B16A70">
              <w:rPr>
                <w:rFonts w:eastAsiaTheme="minorEastAsia"/>
                <w:sz w:val="22"/>
                <w:lang w:val="kk-KZ"/>
              </w:rPr>
              <w:t>Жоғарғы сапалы</w:t>
            </w:r>
          </w:p>
        </w:tc>
        <w:tc>
          <w:tcPr>
            <w:tcW w:w="1710" w:type="dxa"/>
          </w:tcPr>
          <w:p w:rsidR="00B524C8" w:rsidRPr="00B16A70" w:rsidRDefault="00B524C8" w:rsidP="005968F0">
            <w:pPr>
              <w:jc w:val="both"/>
              <w:rPr>
                <w:rFonts w:eastAsiaTheme="minorEastAsia"/>
                <w:lang w:val="kk-KZ"/>
              </w:rPr>
            </w:pPr>
            <w:r w:rsidRPr="00B16A70">
              <w:rPr>
                <w:rFonts w:eastAsiaTheme="minorEastAsia"/>
                <w:sz w:val="22"/>
                <w:lang w:val="kk-KZ"/>
              </w:rPr>
              <w:t>0.65</w:t>
            </w:r>
          </w:p>
        </w:tc>
        <w:tc>
          <w:tcPr>
            <w:tcW w:w="1545" w:type="dxa"/>
          </w:tcPr>
          <w:p w:rsidR="00B524C8" w:rsidRPr="00B16A70" w:rsidRDefault="00B524C8" w:rsidP="005968F0">
            <w:pPr>
              <w:jc w:val="both"/>
              <w:rPr>
                <w:rFonts w:eastAsiaTheme="minorEastAsia"/>
                <w:lang w:val="kk-KZ"/>
              </w:rPr>
            </w:pPr>
            <w:r w:rsidRPr="00B16A70">
              <w:rPr>
                <w:rFonts w:eastAsiaTheme="minorEastAsia"/>
                <w:sz w:val="22"/>
                <w:lang w:val="kk-KZ"/>
              </w:rPr>
              <w:t>0.43</w:t>
            </w:r>
          </w:p>
        </w:tc>
      </w:tr>
      <w:tr w:rsidR="00B524C8" w:rsidRPr="00B16A70" w:rsidTr="005968F0">
        <w:trPr>
          <w:trHeight w:val="320"/>
        </w:trPr>
        <w:tc>
          <w:tcPr>
            <w:tcW w:w="5610" w:type="dxa"/>
          </w:tcPr>
          <w:p w:rsidR="00B524C8" w:rsidRPr="00B16A70" w:rsidRDefault="00B524C8" w:rsidP="005968F0">
            <w:pPr>
              <w:jc w:val="both"/>
              <w:rPr>
                <w:rFonts w:eastAsiaTheme="minorEastAsia"/>
                <w:lang w:val="kk-KZ"/>
              </w:rPr>
            </w:pPr>
            <w:r w:rsidRPr="00B16A70">
              <w:rPr>
                <w:rFonts w:eastAsiaTheme="minorEastAsia"/>
                <w:sz w:val="22"/>
                <w:lang w:val="kk-KZ"/>
              </w:rPr>
              <w:t>Орта сапалы</w:t>
            </w:r>
          </w:p>
        </w:tc>
        <w:tc>
          <w:tcPr>
            <w:tcW w:w="1710" w:type="dxa"/>
          </w:tcPr>
          <w:p w:rsidR="00B524C8" w:rsidRPr="00B16A70" w:rsidRDefault="00B524C8" w:rsidP="005968F0">
            <w:pPr>
              <w:jc w:val="both"/>
              <w:rPr>
                <w:rFonts w:eastAsiaTheme="minorEastAsia"/>
                <w:lang w:val="kk-KZ"/>
              </w:rPr>
            </w:pPr>
            <w:r w:rsidRPr="00B16A70">
              <w:rPr>
                <w:rFonts w:eastAsiaTheme="minorEastAsia"/>
                <w:sz w:val="22"/>
                <w:lang w:val="kk-KZ"/>
              </w:rPr>
              <w:t>0.60</w:t>
            </w:r>
          </w:p>
        </w:tc>
        <w:tc>
          <w:tcPr>
            <w:tcW w:w="1545" w:type="dxa"/>
          </w:tcPr>
          <w:p w:rsidR="00B524C8" w:rsidRPr="00B16A70" w:rsidRDefault="00B524C8" w:rsidP="005968F0">
            <w:pPr>
              <w:jc w:val="both"/>
              <w:rPr>
                <w:rFonts w:eastAsiaTheme="minorEastAsia"/>
                <w:lang w:val="kk-KZ"/>
              </w:rPr>
            </w:pPr>
            <w:r w:rsidRPr="00B16A70">
              <w:rPr>
                <w:rFonts w:eastAsiaTheme="minorEastAsia"/>
                <w:sz w:val="22"/>
                <w:lang w:val="kk-KZ"/>
              </w:rPr>
              <w:t>0.40</w:t>
            </w:r>
          </w:p>
        </w:tc>
      </w:tr>
      <w:tr w:rsidR="00B524C8" w:rsidRPr="00B16A70" w:rsidTr="005968F0">
        <w:trPr>
          <w:trHeight w:val="326"/>
        </w:trPr>
        <w:tc>
          <w:tcPr>
            <w:tcW w:w="5610" w:type="dxa"/>
          </w:tcPr>
          <w:p w:rsidR="00B524C8" w:rsidRPr="00B16A70" w:rsidRDefault="00B524C8" w:rsidP="005968F0">
            <w:pPr>
              <w:jc w:val="both"/>
              <w:rPr>
                <w:rFonts w:eastAsiaTheme="minorEastAsia"/>
                <w:lang w:val="kk-KZ"/>
              </w:rPr>
            </w:pPr>
            <w:r w:rsidRPr="00B16A70">
              <w:rPr>
                <w:rFonts w:eastAsiaTheme="minorEastAsia"/>
                <w:sz w:val="22"/>
                <w:lang w:val="kk-KZ"/>
              </w:rPr>
              <w:t>Төмен сапалы</w:t>
            </w:r>
          </w:p>
        </w:tc>
        <w:tc>
          <w:tcPr>
            <w:tcW w:w="1710" w:type="dxa"/>
          </w:tcPr>
          <w:p w:rsidR="00B524C8" w:rsidRPr="00B16A70" w:rsidRDefault="00B524C8" w:rsidP="005968F0">
            <w:pPr>
              <w:jc w:val="both"/>
              <w:rPr>
                <w:rFonts w:eastAsiaTheme="minorEastAsia"/>
                <w:lang w:val="kk-KZ"/>
              </w:rPr>
            </w:pPr>
            <w:r w:rsidRPr="00B16A70">
              <w:rPr>
                <w:rFonts w:eastAsiaTheme="minorEastAsia"/>
                <w:sz w:val="22"/>
                <w:lang w:val="kk-KZ"/>
              </w:rPr>
              <w:t>0.55</w:t>
            </w:r>
          </w:p>
        </w:tc>
        <w:tc>
          <w:tcPr>
            <w:tcW w:w="1545" w:type="dxa"/>
          </w:tcPr>
          <w:p w:rsidR="00B524C8" w:rsidRPr="00B16A70" w:rsidRDefault="00B524C8" w:rsidP="005968F0">
            <w:pPr>
              <w:jc w:val="both"/>
              <w:rPr>
                <w:rFonts w:eastAsiaTheme="minorEastAsia"/>
                <w:lang w:val="kk-KZ"/>
              </w:rPr>
            </w:pPr>
            <w:r w:rsidRPr="00B16A70">
              <w:rPr>
                <w:rFonts w:eastAsiaTheme="minorEastAsia"/>
                <w:sz w:val="22"/>
                <w:lang w:val="kk-KZ"/>
              </w:rPr>
              <w:t>0.37</w:t>
            </w:r>
          </w:p>
        </w:tc>
      </w:tr>
    </w:tbl>
    <w:p w:rsidR="00B31D71" w:rsidRPr="00B16A70" w:rsidRDefault="00B524C8" w:rsidP="00B524C8">
      <w:pPr>
        <w:ind w:left="720"/>
        <w:jc w:val="both"/>
        <w:rPr>
          <w:rFonts w:eastAsiaTheme="minorEastAsia"/>
          <w:lang w:val="kk-KZ"/>
        </w:rPr>
      </w:pPr>
      <w:r w:rsidRPr="00B16A70">
        <w:rPr>
          <w:rFonts w:eastAsiaTheme="minorEastAsia"/>
          <w:lang w:val="kk-KZ"/>
        </w:rPr>
        <w:tab/>
      </w:r>
    </w:p>
    <w:p w:rsidR="00B524C8" w:rsidRPr="00B16A70" w:rsidRDefault="00B31D71" w:rsidP="00B31D71">
      <w:pPr>
        <w:jc w:val="both"/>
        <w:rPr>
          <w:rFonts w:eastAsiaTheme="minorEastAsia"/>
          <w:sz w:val="28"/>
          <w:szCs w:val="28"/>
          <w:lang w:val="kk-KZ"/>
        </w:rPr>
      </w:pPr>
      <w:r w:rsidRPr="00B16A70">
        <w:rPr>
          <w:rFonts w:eastAsiaTheme="minorEastAsia"/>
          <w:lang w:val="kk-KZ"/>
        </w:rPr>
        <w:t xml:space="preserve">            </w:t>
      </w:r>
      <w:r w:rsidR="00B524C8" w:rsidRPr="00B16A70">
        <w:rPr>
          <w:rFonts w:eastAsiaTheme="minorEastAsia"/>
          <w:sz w:val="28"/>
          <w:szCs w:val="28"/>
          <w:lang w:val="kk-KZ"/>
        </w:rPr>
        <w:t>Ескерту</w:t>
      </w:r>
      <w:r w:rsidRPr="00B16A70">
        <w:rPr>
          <w:rFonts w:eastAsiaTheme="minorEastAsia"/>
          <w:sz w:val="28"/>
          <w:szCs w:val="28"/>
          <w:lang w:val="kk-KZ"/>
        </w:rPr>
        <w:t>лер</w:t>
      </w:r>
      <w:r w:rsidR="00B524C8" w:rsidRPr="00B16A70">
        <w:rPr>
          <w:rFonts w:eastAsiaTheme="minorEastAsia"/>
          <w:sz w:val="28"/>
          <w:szCs w:val="28"/>
          <w:lang w:val="kk-KZ"/>
        </w:rPr>
        <w:t xml:space="preserve">: 1. Жоғары сапалы материалдарға тығыз жоғары беріктікті тау жыныстарынан алынатын шағалды, үйлесімді ірілікті құмды және қоспасыз немесе құрамында ең аз мөлшерлі гидравликалық қосымша бар жоғарғы белсенді портландцементті жатқызуға боады. Толтырғыштар таза және фракцияланған болуы керек. </w:t>
      </w:r>
    </w:p>
    <w:p w:rsidR="00B524C8" w:rsidRPr="00B16A70" w:rsidRDefault="00B31D71" w:rsidP="00B31D71">
      <w:pPr>
        <w:jc w:val="both"/>
        <w:rPr>
          <w:rFonts w:eastAsiaTheme="minorEastAsia"/>
          <w:sz w:val="28"/>
          <w:szCs w:val="28"/>
          <w:lang w:val="kk-KZ"/>
        </w:rPr>
      </w:pPr>
      <w:r w:rsidRPr="00B16A70">
        <w:rPr>
          <w:rFonts w:eastAsiaTheme="minorEastAsia"/>
          <w:sz w:val="28"/>
          <w:szCs w:val="28"/>
          <w:lang w:val="kk-KZ"/>
        </w:rPr>
        <w:lastRenderedPageBreak/>
        <w:t xml:space="preserve">2.  </w:t>
      </w:r>
      <w:r w:rsidR="00B524C8" w:rsidRPr="00B16A70">
        <w:rPr>
          <w:rFonts w:eastAsiaTheme="minorEastAsia"/>
          <w:sz w:val="28"/>
          <w:szCs w:val="28"/>
          <w:lang w:val="kk-KZ"/>
        </w:rPr>
        <w:t>Қатардағы материалдарға орта сапалы толтырғыштарды, соның ішінде қиыршық тасты, орта белсенділікті портландцементті немесе жоғарғы маркалышлакопортланцементті жатқызады.</w:t>
      </w:r>
    </w:p>
    <w:p w:rsidR="00B524C8" w:rsidRPr="00B16A70" w:rsidRDefault="00B31D71" w:rsidP="00B31D71">
      <w:pPr>
        <w:jc w:val="both"/>
        <w:rPr>
          <w:rFonts w:eastAsiaTheme="minorEastAsia"/>
          <w:sz w:val="28"/>
          <w:szCs w:val="28"/>
          <w:lang w:val="kk-KZ"/>
        </w:rPr>
      </w:pPr>
      <w:r w:rsidRPr="00B16A70">
        <w:rPr>
          <w:rFonts w:eastAsiaTheme="minorEastAsia"/>
          <w:sz w:val="28"/>
          <w:szCs w:val="28"/>
          <w:lang w:val="kk-KZ"/>
        </w:rPr>
        <w:t xml:space="preserve">3. </w:t>
      </w:r>
      <w:r w:rsidR="00B524C8" w:rsidRPr="00B16A70">
        <w:rPr>
          <w:rFonts w:eastAsiaTheme="minorEastAsia"/>
          <w:sz w:val="28"/>
          <w:szCs w:val="28"/>
          <w:lang w:val="kk-KZ"/>
        </w:rPr>
        <w:t>Төмендетілген сапалы материалдарға төмен беріктікті ірі толтырғыштарды, ұсақ құмдарды, төмен белсенділікті цементтерді жатқызуға болады.</w:t>
      </w:r>
    </w:p>
    <w:p w:rsidR="00B31D71" w:rsidRPr="00B16A70" w:rsidRDefault="00B31D71" w:rsidP="00B31D71">
      <w:pPr>
        <w:jc w:val="both"/>
        <w:rPr>
          <w:rFonts w:eastAsiaTheme="minorEastAsia"/>
          <w:sz w:val="28"/>
          <w:szCs w:val="28"/>
          <w:lang w:val="kk-KZ"/>
        </w:rPr>
      </w:pPr>
    </w:p>
    <w:p w:rsidR="00B524C8" w:rsidRPr="00B16A70" w:rsidRDefault="00B31D71" w:rsidP="00B31D7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 xml:space="preserve">1.5.1 Жылумен өңдеу кезінде, бұйымдарда бетонның жобаланған маркасы қатудың келешек мерзімін қамтамасыз етумен бірге, маркалық беріктіктің әдетте 70% (0.7) тең болып қабылданатын, </w:t>
      </w:r>
      <w:r w:rsidRPr="00B16A70">
        <w:rPr>
          <w:rFonts w:eastAsiaTheme="minorEastAsia"/>
          <w:sz w:val="28"/>
          <w:szCs w:val="28"/>
          <w:lang w:val="kk-KZ"/>
        </w:rPr>
        <w:t>шығу беріктігі деп аталатын бе</w:t>
      </w:r>
      <w:r w:rsidR="00B524C8" w:rsidRPr="00B16A70">
        <w:rPr>
          <w:rFonts w:eastAsiaTheme="minorEastAsia"/>
          <w:sz w:val="28"/>
          <w:szCs w:val="28"/>
          <w:lang w:val="kk-KZ"/>
        </w:rPr>
        <w:t xml:space="preserve">тонның маркалық айқын бөлігін қамтамасыз ету маңызды. </w:t>
      </w:r>
      <w:r w:rsidRPr="00B16A70">
        <w:rPr>
          <w:rFonts w:eastAsiaTheme="minorEastAsia"/>
          <w:sz w:val="28"/>
          <w:szCs w:val="28"/>
          <w:lang w:val="kk-KZ"/>
        </w:rPr>
        <w:t>Шығу</w:t>
      </w:r>
      <w:r w:rsidR="00B524C8" w:rsidRPr="00B16A70">
        <w:rPr>
          <w:rFonts w:eastAsiaTheme="minorEastAsia"/>
          <w:sz w:val="28"/>
          <w:szCs w:val="28"/>
          <w:lang w:val="kk-KZ"/>
        </w:rPr>
        <w:t>, әсіресе, егер ол қысқа болса, келешекте бетонның жобалық беріктігін алуға қарағанда қиын болады.</w:t>
      </w:r>
      <w:r w:rsidRPr="00B16A70">
        <w:rPr>
          <w:rFonts w:eastAsiaTheme="minorEastAsia"/>
          <w:sz w:val="28"/>
          <w:szCs w:val="28"/>
          <w:lang w:val="kk-KZ"/>
        </w:rPr>
        <w:t xml:space="preserve"> </w:t>
      </w:r>
      <w:r w:rsidR="00B524C8" w:rsidRPr="00B16A70">
        <w:rPr>
          <w:rFonts w:eastAsiaTheme="minorEastAsia"/>
          <w:sz w:val="28"/>
          <w:szCs w:val="28"/>
          <w:lang w:val="kk-KZ"/>
        </w:rPr>
        <w:t>Мұндай жағдайларда бетонның жобалық маркасының құрамын бірнеше көтеруге тура келеді және бетонның есеп маркасының құрамын іріктеу үшін</w:t>
      </w:r>
      <w:r w:rsidR="0071699C" w:rsidRPr="00B16A70">
        <w:rPr>
          <w:rFonts w:eastAsiaTheme="minorEastAsia"/>
          <w:sz w:val="28"/>
          <w:szCs w:val="28"/>
          <w:lang w:val="kk-KZ"/>
        </w:rPr>
        <w:t xml:space="preserve"> келесі формуламен  анықтау қажет:</w:t>
      </w:r>
    </w:p>
    <w:p w:rsidR="00921873" w:rsidRPr="00B16A70" w:rsidRDefault="00921873" w:rsidP="00B31D71">
      <w:pPr>
        <w:jc w:val="both"/>
        <w:rPr>
          <w:rFonts w:eastAsiaTheme="minorEastAsia"/>
          <w:sz w:val="28"/>
          <w:szCs w:val="28"/>
          <w:lang w:val="kk-KZ"/>
        </w:rPr>
      </w:pPr>
    </w:p>
    <w:p w:rsidR="00B524C8" w:rsidRPr="00B16A70" w:rsidRDefault="00166E82" w:rsidP="00921873">
      <w:pPr>
        <w:ind w:left="720"/>
        <w:jc w:val="center"/>
        <w:rPr>
          <w:rFonts w:eastAsiaTheme="minorEastAsia"/>
          <w:lang w:val="kk-KZ"/>
        </w:rPr>
      </w:pPr>
      <m:oMath>
        <m:sSub>
          <m:sSubPr>
            <m:ctrlPr>
              <w:rPr>
                <w:rFonts w:ascii="Cambria Math" w:hAnsi="Cambria Math"/>
                <w:i/>
                <w:sz w:val="28"/>
                <w:lang w:val="kk-KZ"/>
              </w:rPr>
            </m:ctrlPr>
          </m:sSubPr>
          <m:e>
            <m:r>
              <w:rPr>
                <w:rFonts w:ascii="Cambria Math" w:hAnsi="Cambria Math"/>
                <w:sz w:val="28"/>
                <w:lang w:val="kk-KZ"/>
              </w:rPr>
              <m:t>R</m:t>
            </m:r>
          </m:e>
          <m:sub>
            <m:r>
              <w:rPr>
                <w:rFonts w:ascii="Cambria Math" w:hAnsi="Cambria Math"/>
                <w:sz w:val="28"/>
                <w:lang w:val="kk-KZ"/>
              </w:rPr>
              <m:t>есеп</m:t>
            </m:r>
          </m:sub>
        </m:sSub>
        <m:r>
          <w:rPr>
            <w:rFonts w:ascii="Cambria Math" w:hAnsi="Cambria Math"/>
            <w:sz w:val="28"/>
            <w:lang w:val="kk-KZ"/>
          </w:rPr>
          <m:t>=</m:t>
        </m:r>
        <m:f>
          <m:fPr>
            <m:ctrlPr>
              <w:rPr>
                <w:rFonts w:ascii="Cambria Math" w:hAnsi="Cambria Math"/>
                <w:i/>
                <w:sz w:val="28"/>
                <w:lang w:val="kk-KZ"/>
              </w:rPr>
            </m:ctrlPr>
          </m:fPr>
          <m:num>
            <m:sSub>
              <m:sSubPr>
                <m:ctrlPr>
                  <w:rPr>
                    <w:rFonts w:ascii="Cambria Math" w:hAnsi="Cambria Math"/>
                    <w:i/>
                    <w:sz w:val="28"/>
                    <w:lang w:val="kk-KZ"/>
                  </w:rPr>
                </m:ctrlPr>
              </m:sSubPr>
              <m:e>
                <m:r>
                  <w:rPr>
                    <w:rFonts w:ascii="Cambria Math" w:hAnsi="Cambria Math"/>
                    <w:sz w:val="28"/>
                    <w:lang w:val="kk-KZ"/>
                  </w:rPr>
                  <m:t>k</m:t>
                </m:r>
              </m:e>
              <m:sub>
                <m:r>
                  <w:rPr>
                    <w:rFonts w:ascii="Cambria Math" w:hAnsi="Cambria Math"/>
                    <w:sz w:val="28"/>
                    <w:lang w:val="kk-KZ"/>
                  </w:rPr>
                  <m:t>0</m:t>
                </m:r>
              </m:sub>
            </m:sSub>
            <m:r>
              <w:rPr>
                <w:rFonts w:ascii="Cambria Math" w:hAnsi="Cambria Math"/>
                <w:sz w:val="28"/>
                <w:lang w:val="kk-KZ"/>
              </w:rPr>
              <m:t>∙</m:t>
            </m:r>
            <m:sSubSup>
              <m:sSubSupPr>
                <m:ctrlPr>
                  <w:rPr>
                    <w:rFonts w:ascii="Cambria Math" w:hAnsi="Cambria Math"/>
                    <w:i/>
                    <w:sz w:val="28"/>
                    <w:lang w:val="kk-KZ"/>
                  </w:rPr>
                </m:ctrlPr>
              </m:sSubSupPr>
              <m:e>
                <m:r>
                  <w:rPr>
                    <w:rFonts w:ascii="Cambria Math" w:hAnsi="Cambria Math"/>
                    <w:sz w:val="28"/>
                    <w:lang w:val="kk-KZ"/>
                  </w:rPr>
                  <m:t>R</m:t>
                </m:r>
              </m:e>
              <m:sub>
                <m:r>
                  <w:rPr>
                    <w:rFonts w:ascii="Cambria Math" w:hAnsi="Cambria Math"/>
                    <w:sz w:val="28"/>
                    <w:lang w:val="kk-KZ"/>
                  </w:rPr>
                  <m:t>28</m:t>
                </m:r>
              </m:sub>
              <m:sup>
                <m:r>
                  <w:rPr>
                    <w:rFonts w:ascii="Cambria Math" w:hAnsi="Cambria Math"/>
                    <w:sz w:val="28"/>
                    <w:lang w:val="kk-KZ"/>
                  </w:rPr>
                  <m:t>1</m:t>
                </m:r>
              </m:sup>
            </m:sSubSup>
          </m:num>
          <m:den>
            <m:sSub>
              <m:sSubPr>
                <m:ctrlPr>
                  <w:rPr>
                    <w:rFonts w:ascii="Cambria Math" w:hAnsi="Cambria Math"/>
                    <w:i/>
                    <w:sz w:val="28"/>
                    <w:lang w:val="kk-KZ"/>
                  </w:rPr>
                </m:ctrlPr>
              </m:sSubPr>
              <m:e>
                <m:r>
                  <w:rPr>
                    <w:rFonts w:ascii="Cambria Math" w:hAnsi="Cambria Math"/>
                    <w:sz w:val="28"/>
                    <w:lang w:val="kk-KZ"/>
                  </w:rPr>
                  <m:t>k</m:t>
                </m:r>
              </m:e>
              <m:sub>
                <m:r>
                  <w:rPr>
                    <w:rFonts w:ascii="Cambria Math" w:hAnsi="Cambria Math"/>
                    <w:sz w:val="28"/>
                    <w:lang w:val="kk-KZ"/>
                  </w:rPr>
                  <m:t>ф</m:t>
                </m:r>
              </m:sub>
            </m:sSub>
          </m:den>
        </m:f>
      </m:oMath>
      <w:r w:rsidR="00B524C8" w:rsidRPr="00B16A70">
        <w:rPr>
          <w:rFonts w:eastAsiaTheme="minorEastAsia"/>
          <w:sz w:val="28"/>
          <w:lang w:val="kk-KZ"/>
        </w:rPr>
        <w:t xml:space="preserve">    </w:t>
      </w:r>
      <w:r w:rsidR="00B524C8" w:rsidRPr="00B16A70">
        <w:rPr>
          <w:rFonts w:eastAsiaTheme="minorEastAsia"/>
          <w:lang w:val="kk-KZ"/>
        </w:rPr>
        <w:t xml:space="preserve">          (3)</w:t>
      </w:r>
    </w:p>
    <w:p w:rsidR="0071699C" w:rsidRPr="00B16A70" w:rsidRDefault="0071699C" w:rsidP="0071699C">
      <w:pPr>
        <w:jc w:val="both"/>
        <w:rPr>
          <w:rFonts w:eastAsiaTheme="minorEastAsia"/>
          <w:lang w:val="kk-KZ"/>
        </w:rPr>
      </w:pPr>
    </w:p>
    <w:p w:rsidR="00B524C8" w:rsidRPr="00B16A70" w:rsidRDefault="00B524C8" w:rsidP="00C44309">
      <w:pPr>
        <w:ind w:left="1134" w:hanging="1275"/>
        <w:jc w:val="both"/>
        <w:rPr>
          <w:rFonts w:eastAsiaTheme="minorEastAsia"/>
          <w:sz w:val="28"/>
          <w:szCs w:val="28"/>
          <w:lang w:val="kk-KZ"/>
        </w:rPr>
      </w:pPr>
      <w:r w:rsidRPr="00B16A70">
        <w:rPr>
          <w:rFonts w:eastAsiaTheme="minorEastAsia"/>
          <w:sz w:val="28"/>
          <w:szCs w:val="28"/>
          <w:lang w:val="kk-KZ"/>
        </w:rPr>
        <w:t>мұнда</w:t>
      </w:r>
      <w:r w:rsidR="0071699C" w:rsidRPr="00B16A70">
        <w:rPr>
          <w:rFonts w:eastAsiaTheme="minorEastAsia"/>
          <w:sz w:val="28"/>
          <w:szCs w:val="28"/>
          <w:lang w:val="kk-KZ"/>
        </w:rPr>
        <w:t>:</w:t>
      </w:r>
      <w:r w:rsidRPr="00B16A70">
        <w:rPr>
          <w:rFonts w:eastAsiaTheme="minorEastAsia"/>
          <w:sz w:val="28"/>
          <w:szCs w:val="28"/>
          <w:lang w:val="kk-KZ"/>
        </w:rPr>
        <w:t xml:space="preserve"> </w:t>
      </w:r>
      <m:oMath>
        <m:r>
          <w:rPr>
            <w:rFonts w:ascii="Cambria Math" w:eastAsiaTheme="minorEastAsia" w:hAnsi="Cambria Math"/>
            <w:sz w:val="28"/>
            <w:szCs w:val="28"/>
            <w:lang w:val="kk-KZ"/>
          </w:rPr>
          <m:t xml:space="preserve">     </m:t>
        </m:r>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hAnsi="Cambria Math"/>
                <w:sz w:val="28"/>
                <w:szCs w:val="28"/>
                <w:lang w:val="kk-KZ"/>
              </w:rPr>
              <m:t>0</m:t>
            </m:r>
          </m:sub>
        </m:sSub>
      </m:oMath>
      <w:r w:rsidRPr="00B16A70">
        <w:rPr>
          <w:rFonts w:eastAsiaTheme="minorEastAsia"/>
          <w:sz w:val="28"/>
          <w:szCs w:val="28"/>
          <w:lang w:val="kk-KZ"/>
        </w:rPr>
        <w:t xml:space="preserve">— бетонның берілген </w:t>
      </w:r>
      <w:r w:rsidR="0071699C" w:rsidRPr="00B16A70">
        <w:rPr>
          <w:rFonts w:eastAsiaTheme="minorEastAsia"/>
          <w:sz w:val="28"/>
          <w:szCs w:val="28"/>
          <w:lang w:val="kk-KZ"/>
        </w:rPr>
        <w:t>шығу</w:t>
      </w:r>
      <w:r w:rsidRPr="00B16A70">
        <w:rPr>
          <w:rFonts w:eastAsiaTheme="minorEastAsia"/>
          <w:sz w:val="28"/>
          <w:szCs w:val="28"/>
          <w:lang w:val="kk-KZ"/>
        </w:rPr>
        <w:t xml:space="preserve"> беріктігін жылумен өңдеудің соңында </w:t>
      </w:r>
      <w:r w:rsidR="0071699C" w:rsidRPr="00B16A70">
        <w:rPr>
          <w:rFonts w:eastAsiaTheme="minorEastAsia"/>
          <w:sz w:val="28"/>
          <w:szCs w:val="28"/>
          <w:lang w:val="kk-KZ"/>
        </w:rPr>
        <w:t xml:space="preserve">     </w:t>
      </w:r>
      <w:r w:rsidR="00C44309" w:rsidRPr="00B16A70">
        <w:rPr>
          <w:rFonts w:eastAsiaTheme="minorEastAsia"/>
          <w:sz w:val="28"/>
          <w:szCs w:val="28"/>
          <w:lang w:val="kk-KZ"/>
        </w:rPr>
        <w:t xml:space="preserve"> </w:t>
      </w:r>
      <w:r w:rsidRPr="00B16A70">
        <w:rPr>
          <w:rFonts w:eastAsiaTheme="minorEastAsia"/>
          <w:sz w:val="28"/>
          <w:szCs w:val="28"/>
          <w:lang w:val="kk-KZ"/>
        </w:rPr>
        <w:t>алынуын қамтамасыз ететін, бетон жобалы маркасының үлесі;</w:t>
      </w:r>
    </w:p>
    <w:p w:rsidR="00B524C8" w:rsidRPr="00B16A70" w:rsidRDefault="00166E82" w:rsidP="00B524C8">
      <w:pPr>
        <w:pStyle w:val="af"/>
        <w:ind w:left="1080"/>
        <w:jc w:val="both"/>
        <w:rPr>
          <w:rFonts w:eastAsiaTheme="minorEastAsia"/>
          <w:sz w:val="28"/>
          <w:szCs w:val="28"/>
          <w:lang w:val="kk-KZ" w:eastAsia="en-US"/>
        </w:rPr>
      </w:pPr>
      <m:oMath>
        <m:sSub>
          <m:sSubPr>
            <m:ctrlPr>
              <w:rPr>
                <w:rFonts w:ascii="Cambria Math" w:eastAsiaTheme="minorHAnsi" w:hAnsi="Cambria Math"/>
                <w:i/>
                <w:sz w:val="28"/>
                <w:szCs w:val="28"/>
                <w:lang w:val="kk-KZ" w:eastAsia="en-US"/>
              </w:rPr>
            </m:ctrlPr>
          </m:sSubPr>
          <m:e>
            <m:r>
              <w:rPr>
                <w:rFonts w:ascii="Cambria Math" w:hAnsi="Cambria Math"/>
                <w:sz w:val="28"/>
                <w:szCs w:val="28"/>
                <w:lang w:val="kk-KZ"/>
              </w:rPr>
              <m:t>k</m:t>
            </m:r>
          </m:e>
          <m:sub>
            <m:r>
              <w:rPr>
                <w:rFonts w:ascii="Cambria Math" w:hAnsi="Cambria Math"/>
                <w:sz w:val="28"/>
                <w:szCs w:val="28"/>
                <w:lang w:val="kk-KZ"/>
              </w:rPr>
              <m:t>ф</m:t>
            </m:r>
          </m:sub>
        </m:sSub>
      </m:oMath>
      <w:r w:rsidR="00B524C8" w:rsidRPr="00B16A70">
        <w:rPr>
          <w:rFonts w:eastAsiaTheme="minorEastAsia"/>
          <w:sz w:val="28"/>
          <w:szCs w:val="28"/>
          <w:lang w:val="kk-KZ" w:eastAsia="en-US"/>
        </w:rPr>
        <w:t>— бетон құрамына, жылумен өңдеу температурасының ұзақтығына және басқа факторларға тә</w:t>
      </w:r>
      <w:r w:rsidR="0071699C" w:rsidRPr="00B16A70">
        <w:rPr>
          <w:rFonts w:eastAsiaTheme="minorEastAsia"/>
          <w:sz w:val="28"/>
          <w:szCs w:val="28"/>
          <w:lang w:val="kk-KZ" w:eastAsia="en-US"/>
        </w:rPr>
        <w:t>у</w:t>
      </w:r>
      <w:r w:rsidR="00B524C8" w:rsidRPr="00B16A70">
        <w:rPr>
          <w:rFonts w:eastAsiaTheme="minorEastAsia"/>
          <w:sz w:val="28"/>
          <w:szCs w:val="28"/>
          <w:lang w:val="kk-KZ" w:eastAsia="en-US"/>
        </w:rPr>
        <w:t>елді (шамамен) алыну мүмкін, бетон беріктігінің 28 тәуліктік қалыпты қату беріктігінің үлесі.</w:t>
      </w:r>
    </w:p>
    <w:p w:rsidR="00C44309" w:rsidRPr="00B16A70" w:rsidRDefault="00C44309" w:rsidP="00B524C8">
      <w:pPr>
        <w:jc w:val="both"/>
        <w:rPr>
          <w:rFonts w:eastAsiaTheme="minorEastAsia"/>
          <w:sz w:val="28"/>
          <w:szCs w:val="28"/>
          <w:lang w:val="kk-KZ" w:eastAsia="en-US"/>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 xml:space="preserve">1.5.2. кестеде </w:t>
      </w:r>
      <m:oMath>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hAnsi="Cambria Math"/>
                <w:sz w:val="28"/>
                <w:szCs w:val="28"/>
                <w:lang w:val="kk-KZ"/>
              </w:rPr>
              <m:t>ф</m:t>
            </m:r>
          </m:sub>
        </m:sSub>
      </m:oMath>
      <w:r w:rsidRPr="00B16A70">
        <w:rPr>
          <w:rFonts w:eastAsiaTheme="minorEastAsia"/>
          <w:sz w:val="28"/>
          <w:szCs w:val="28"/>
          <w:lang w:val="kk-KZ"/>
        </w:rPr>
        <w:t xml:space="preserve"> үлгілі мағыналар шамалары келтірілген.</w:t>
      </w:r>
    </w:p>
    <w:p w:rsidR="00B524C8" w:rsidRPr="00B16A70" w:rsidRDefault="00B524C8" w:rsidP="00B524C8">
      <w:pPr>
        <w:jc w:val="both"/>
        <w:rPr>
          <w:rFonts w:eastAsiaTheme="minorEastAsia"/>
          <w:lang w:val="kk-KZ"/>
        </w:rPr>
      </w:pPr>
      <w:r w:rsidRPr="00B16A70">
        <w:rPr>
          <w:rFonts w:eastAsiaTheme="minorEastAsia"/>
          <w:lang w:val="kk-KZ"/>
        </w:rPr>
        <w:tab/>
      </w:r>
      <w:r w:rsidRPr="00B16A70">
        <w:rPr>
          <w:rFonts w:eastAsiaTheme="minorEastAsia"/>
          <w:lang w:val="kk-KZ"/>
        </w:rPr>
        <w:tab/>
      </w: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1.5.2. кесте</w:t>
      </w:r>
      <w:r w:rsidR="00C44309" w:rsidRPr="00B16A70">
        <w:rPr>
          <w:rFonts w:eastAsiaTheme="minorEastAsia"/>
          <w:sz w:val="28"/>
          <w:szCs w:val="28"/>
          <w:lang w:val="kk-KZ"/>
        </w:rPr>
        <w:t xml:space="preserve"> </w:t>
      </w:r>
      <w:r w:rsidRPr="00B16A70">
        <w:rPr>
          <w:rFonts w:eastAsiaTheme="minorEastAsia"/>
          <w:sz w:val="28"/>
          <w:szCs w:val="28"/>
          <w:lang w:val="kk-KZ"/>
        </w:rPr>
        <w:t xml:space="preserve"> </w:t>
      </w:r>
      <m:oMath>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hAnsi="Cambria Math"/>
                <w:sz w:val="28"/>
                <w:szCs w:val="28"/>
                <w:lang w:val="kk-KZ"/>
              </w:rPr>
              <m:t>ф</m:t>
            </m:r>
          </m:sub>
        </m:sSub>
      </m:oMath>
      <w:r w:rsidRPr="00B16A70">
        <w:rPr>
          <w:rFonts w:eastAsiaTheme="minorEastAsia"/>
          <w:sz w:val="28"/>
          <w:szCs w:val="28"/>
          <w:lang w:val="kk-KZ"/>
        </w:rPr>
        <w:t xml:space="preserve"> </w:t>
      </w:r>
      <w:r w:rsidR="00C44309" w:rsidRPr="00B16A70">
        <w:rPr>
          <w:rFonts w:eastAsiaTheme="minorEastAsia"/>
          <w:sz w:val="28"/>
          <w:szCs w:val="28"/>
          <w:lang w:val="kk-KZ"/>
        </w:rPr>
        <w:t xml:space="preserve"> мағыналардың</w:t>
      </w:r>
      <w:r w:rsidRPr="00B16A70">
        <w:rPr>
          <w:rFonts w:eastAsiaTheme="minorEastAsia"/>
          <w:sz w:val="28"/>
          <w:szCs w:val="28"/>
          <w:lang w:val="kk-KZ"/>
        </w:rPr>
        <w:t xml:space="preserve"> шамалары</w:t>
      </w:r>
    </w:p>
    <w:tbl>
      <w:tblPr>
        <w:tblW w:w="10215"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5"/>
        <w:gridCol w:w="2833"/>
        <w:gridCol w:w="3857"/>
      </w:tblGrid>
      <w:tr w:rsidR="00B524C8" w:rsidRPr="00B16A70" w:rsidTr="005968F0">
        <w:trPr>
          <w:trHeight w:val="291"/>
        </w:trPr>
        <w:tc>
          <w:tcPr>
            <w:tcW w:w="3525" w:type="dxa"/>
            <w:vMerge w:val="restart"/>
          </w:tcPr>
          <w:p w:rsidR="00B524C8" w:rsidRPr="00B16A70" w:rsidRDefault="00B524C8" w:rsidP="005968F0">
            <w:pPr>
              <w:jc w:val="both"/>
              <w:rPr>
                <w:rFonts w:eastAsiaTheme="minorEastAsia"/>
                <w:lang w:val="kk-KZ"/>
              </w:rPr>
            </w:pPr>
          </w:p>
          <w:p w:rsidR="00B524C8" w:rsidRPr="00B16A70" w:rsidRDefault="00B524C8" w:rsidP="005968F0">
            <w:pPr>
              <w:jc w:val="both"/>
              <w:rPr>
                <w:rFonts w:eastAsiaTheme="minorEastAsia"/>
                <w:lang w:val="kk-KZ"/>
              </w:rPr>
            </w:pPr>
            <w:r w:rsidRPr="00B16A70">
              <w:rPr>
                <w:rFonts w:eastAsiaTheme="minorEastAsia"/>
                <w:lang w:val="kk-KZ"/>
              </w:rPr>
              <w:t>Қоспалар сипаттамалары</w:t>
            </w:r>
          </w:p>
        </w:tc>
        <w:tc>
          <w:tcPr>
            <w:tcW w:w="6690" w:type="dxa"/>
            <w:gridSpan w:val="2"/>
          </w:tcPr>
          <w:p w:rsidR="00B524C8" w:rsidRPr="00B16A70" w:rsidRDefault="00166E82" w:rsidP="005968F0">
            <w:pPr>
              <w:jc w:val="both"/>
              <w:rPr>
                <w:rFonts w:eastAsiaTheme="minorEastAsia"/>
                <w:lang w:val="kk-KZ"/>
              </w:rPr>
            </w:pPr>
            <m:oMath>
              <m:sSub>
                <m:sSubPr>
                  <m:ctrlPr>
                    <w:rPr>
                      <w:rFonts w:ascii="Cambria Math" w:hAnsi="Cambria Math"/>
                      <w:i/>
                      <w:lang w:val="kk-KZ"/>
                    </w:rPr>
                  </m:ctrlPr>
                </m:sSubPr>
                <m:e>
                  <m:r>
                    <w:rPr>
                      <w:rFonts w:ascii="Cambria Math" w:hAnsi="Cambria Math"/>
                      <w:lang w:val="kk-KZ"/>
                    </w:rPr>
                    <m:t>"k</m:t>
                  </m:r>
                </m:e>
                <m:sub>
                  <m:r>
                    <w:rPr>
                      <w:rFonts w:ascii="Cambria Math" w:hAnsi="Cambria Math"/>
                      <w:lang w:val="kk-KZ"/>
                    </w:rPr>
                    <m:t>ф</m:t>
                  </m:r>
                </m:sub>
              </m:sSub>
              <m:r>
                <w:rPr>
                  <w:rFonts w:ascii="Cambria Math" w:hAnsi="Cambria Math"/>
                  <w:lang w:val="kk-KZ"/>
                </w:rPr>
                <m:t>"</m:t>
              </m:r>
            </m:oMath>
            <w:r w:rsidR="00B524C8" w:rsidRPr="00B16A70">
              <w:rPr>
                <w:rFonts w:eastAsiaTheme="minorEastAsia"/>
                <w:lang w:val="kk-KZ"/>
              </w:rPr>
              <w:t xml:space="preserve"> мағыналары</w:t>
            </w:r>
          </w:p>
        </w:tc>
      </w:tr>
      <w:tr w:rsidR="00B524C8" w:rsidRPr="00B16A70" w:rsidTr="00C44309">
        <w:trPr>
          <w:trHeight w:val="360"/>
        </w:trPr>
        <w:tc>
          <w:tcPr>
            <w:tcW w:w="3525" w:type="dxa"/>
            <w:vMerge/>
          </w:tcPr>
          <w:p w:rsidR="00B524C8" w:rsidRPr="00B16A70" w:rsidRDefault="00B524C8" w:rsidP="005968F0">
            <w:pPr>
              <w:jc w:val="both"/>
              <w:rPr>
                <w:rFonts w:eastAsiaTheme="minorEastAsia"/>
                <w:lang w:val="kk-KZ"/>
              </w:rPr>
            </w:pPr>
          </w:p>
        </w:tc>
        <w:tc>
          <w:tcPr>
            <w:tcW w:w="2833" w:type="dxa"/>
          </w:tcPr>
          <w:p w:rsidR="00B524C8" w:rsidRPr="00B16A70" w:rsidRDefault="00B524C8" w:rsidP="005968F0">
            <w:pPr>
              <w:jc w:val="both"/>
              <w:rPr>
                <w:rFonts w:eastAsiaTheme="minorEastAsia"/>
                <w:lang w:val="kk-KZ"/>
              </w:rPr>
            </w:pPr>
            <w:r w:rsidRPr="00B16A70">
              <w:rPr>
                <w:rFonts w:eastAsiaTheme="minorEastAsia"/>
                <w:lang w:val="kk-KZ"/>
              </w:rPr>
              <w:t>Жылу өңдеудің қысқа мерзімдері (6-8 сағ.)</w:t>
            </w:r>
          </w:p>
        </w:tc>
        <w:tc>
          <w:tcPr>
            <w:tcW w:w="3857" w:type="dxa"/>
          </w:tcPr>
          <w:p w:rsidR="00B524C8" w:rsidRPr="00B16A70" w:rsidRDefault="00B524C8" w:rsidP="005968F0">
            <w:pPr>
              <w:jc w:val="both"/>
              <w:rPr>
                <w:rFonts w:eastAsiaTheme="minorEastAsia"/>
                <w:lang w:val="kk-KZ"/>
              </w:rPr>
            </w:pPr>
            <w:r w:rsidRPr="00B16A70">
              <w:rPr>
                <w:rFonts w:eastAsiaTheme="minorEastAsia"/>
                <w:lang w:val="kk-KZ"/>
              </w:rPr>
              <w:t>Жылу өңдеудің ұзартылған мерзімдері (8-12 сағ.)</w:t>
            </w:r>
          </w:p>
        </w:tc>
      </w:tr>
      <w:tr w:rsidR="00B524C8" w:rsidRPr="00B16A70" w:rsidTr="00C44309">
        <w:trPr>
          <w:trHeight w:val="592"/>
        </w:trPr>
        <w:tc>
          <w:tcPr>
            <w:tcW w:w="3525" w:type="dxa"/>
          </w:tcPr>
          <w:p w:rsidR="00C44309" w:rsidRPr="00B16A70" w:rsidRDefault="00B524C8" w:rsidP="005968F0">
            <w:pPr>
              <w:jc w:val="both"/>
              <w:rPr>
                <w:rFonts w:eastAsiaTheme="minorEastAsia"/>
                <w:lang w:val="kk-KZ"/>
              </w:rPr>
            </w:pPr>
            <w:r w:rsidRPr="00B16A70">
              <w:rPr>
                <w:rFonts w:eastAsiaTheme="minorEastAsia"/>
                <w:lang w:val="kk-KZ"/>
              </w:rPr>
              <w:t xml:space="preserve">Конус отыруы 6см </w:t>
            </w:r>
          </w:p>
          <w:p w:rsidR="00B524C8" w:rsidRPr="00B16A70" w:rsidRDefault="00B524C8" w:rsidP="005968F0">
            <w:pPr>
              <w:jc w:val="both"/>
              <w:rPr>
                <w:rFonts w:eastAsiaTheme="minorEastAsia"/>
                <w:lang w:val="kk-KZ"/>
              </w:rPr>
            </w:pPr>
            <w:r w:rsidRPr="00B16A70">
              <w:rPr>
                <w:rFonts w:eastAsiaTheme="minorEastAsia"/>
                <w:lang w:val="kk-KZ"/>
              </w:rPr>
              <w:t>жылжымалы қоспа</w:t>
            </w:r>
          </w:p>
        </w:tc>
        <w:tc>
          <w:tcPr>
            <w:tcW w:w="2833" w:type="dxa"/>
          </w:tcPr>
          <w:p w:rsidR="00B524C8" w:rsidRPr="00B16A70" w:rsidRDefault="00B524C8" w:rsidP="005968F0">
            <w:pPr>
              <w:jc w:val="both"/>
              <w:rPr>
                <w:rFonts w:eastAsiaTheme="minorEastAsia"/>
                <w:lang w:val="kk-KZ"/>
              </w:rPr>
            </w:pPr>
            <w:r w:rsidRPr="00B16A70">
              <w:rPr>
                <w:rFonts w:eastAsiaTheme="minorEastAsia"/>
                <w:lang w:val="kk-KZ"/>
              </w:rPr>
              <w:t>0.55</w:t>
            </w:r>
          </w:p>
        </w:tc>
        <w:tc>
          <w:tcPr>
            <w:tcW w:w="3857" w:type="dxa"/>
          </w:tcPr>
          <w:p w:rsidR="00B524C8" w:rsidRPr="00B16A70" w:rsidRDefault="00B524C8" w:rsidP="005968F0">
            <w:pPr>
              <w:jc w:val="both"/>
              <w:rPr>
                <w:rFonts w:eastAsiaTheme="minorEastAsia"/>
                <w:lang w:val="kk-KZ"/>
              </w:rPr>
            </w:pPr>
            <w:r w:rsidRPr="00B16A70">
              <w:rPr>
                <w:rFonts w:eastAsiaTheme="minorEastAsia"/>
                <w:lang w:val="kk-KZ"/>
              </w:rPr>
              <w:t>0.6</w:t>
            </w:r>
          </w:p>
        </w:tc>
      </w:tr>
      <w:tr w:rsidR="00B524C8" w:rsidRPr="00B16A70" w:rsidTr="00C44309">
        <w:trPr>
          <w:trHeight w:val="555"/>
        </w:trPr>
        <w:tc>
          <w:tcPr>
            <w:tcW w:w="3525" w:type="dxa"/>
          </w:tcPr>
          <w:p w:rsidR="00B524C8" w:rsidRPr="00B16A70" w:rsidRDefault="00B524C8" w:rsidP="005968F0">
            <w:pPr>
              <w:jc w:val="both"/>
              <w:rPr>
                <w:rFonts w:eastAsiaTheme="minorEastAsia"/>
                <w:lang w:val="kk-KZ"/>
              </w:rPr>
            </w:pPr>
            <w:r w:rsidRPr="00B16A70">
              <w:rPr>
                <w:rFonts w:eastAsiaTheme="minorEastAsia"/>
                <w:lang w:val="kk-KZ"/>
              </w:rPr>
              <w:t>Конус отыруы 6см-ден кем жылжымалы қоспа</w:t>
            </w:r>
          </w:p>
        </w:tc>
        <w:tc>
          <w:tcPr>
            <w:tcW w:w="2833" w:type="dxa"/>
          </w:tcPr>
          <w:p w:rsidR="00B524C8" w:rsidRPr="00B16A70" w:rsidRDefault="00B524C8" w:rsidP="005968F0">
            <w:pPr>
              <w:jc w:val="both"/>
              <w:rPr>
                <w:rFonts w:eastAsiaTheme="minorEastAsia"/>
                <w:lang w:val="kk-KZ"/>
              </w:rPr>
            </w:pPr>
            <w:r w:rsidRPr="00B16A70">
              <w:rPr>
                <w:rFonts w:eastAsiaTheme="minorEastAsia"/>
                <w:lang w:val="kk-KZ"/>
              </w:rPr>
              <w:t>0.58</w:t>
            </w:r>
          </w:p>
        </w:tc>
        <w:tc>
          <w:tcPr>
            <w:tcW w:w="3857" w:type="dxa"/>
          </w:tcPr>
          <w:p w:rsidR="00B524C8" w:rsidRPr="00B16A70" w:rsidRDefault="00B524C8" w:rsidP="005968F0">
            <w:pPr>
              <w:jc w:val="both"/>
              <w:rPr>
                <w:rFonts w:eastAsiaTheme="minorEastAsia"/>
                <w:lang w:val="kk-KZ"/>
              </w:rPr>
            </w:pPr>
            <w:r w:rsidRPr="00B16A70">
              <w:rPr>
                <w:rFonts w:eastAsiaTheme="minorEastAsia"/>
                <w:lang w:val="kk-KZ"/>
              </w:rPr>
              <w:t>0.65</w:t>
            </w:r>
          </w:p>
        </w:tc>
      </w:tr>
      <w:tr w:rsidR="00B524C8" w:rsidRPr="00B16A70" w:rsidTr="00C44309">
        <w:trPr>
          <w:trHeight w:val="375"/>
        </w:trPr>
        <w:tc>
          <w:tcPr>
            <w:tcW w:w="3525" w:type="dxa"/>
          </w:tcPr>
          <w:p w:rsidR="00B524C8" w:rsidRPr="00B16A70" w:rsidRDefault="00B524C8" w:rsidP="005968F0">
            <w:pPr>
              <w:jc w:val="both"/>
              <w:rPr>
                <w:rFonts w:eastAsiaTheme="minorEastAsia"/>
                <w:lang w:val="kk-KZ"/>
              </w:rPr>
            </w:pPr>
            <w:r w:rsidRPr="00B16A70">
              <w:rPr>
                <w:rFonts w:eastAsiaTheme="minorEastAsia"/>
                <w:lang w:val="kk-KZ"/>
              </w:rPr>
              <w:t>30-60 сек орташа қатаңдық</w:t>
            </w:r>
          </w:p>
        </w:tc>
        <w:tc>
          <w:tcPr>
            <w:tcW w:w="2833" w:type="dxa"/>
          </w:tcPr>
          <w:p w:rsidR="00B524C8" w:rsidRPr="00B16A70" w:rsidRDefault="00B524C8" w:rsidP="005968F0">
            <w:pPr>
              <w:jc w:val="both"/>
              <w:rPr>
                <w:rFonts w:eastAsiaTheme="minorEastAsia"/>
                <w:lang w:val="kk-KZ"/>
              </w:rPr>
            </w:pPr>
            <w:r w:rsidRPr="00B16A70">
              <w:rPr>
                <w:rFonts w:eastAsiaTheme="minorEastAsia"/>
                <w:lang w:val="kk-KZ"/>
              </w:rPr>
              <w:t>0.62</w:t>
            </w:r>
          </w:p>
        </w:tc>
        <w:tc>
          <w:tcPr>
            <w:tcW w:w="3857" w:type="dxa"/>
          </w:tcPr>
          <w:p w:rsidR="00B524C8" w:rsidRPr="00B16A70" w:rsidRDefault="00B524C8" w:rsidP="005968F0">
            <w:pPr>
              <w:jc w:val="both"/>
              <w:rPr>
                <w:rFonts w:eastAsiaTheme="minorEastAsia"/>
                <w:lang w:val="kk-KZ"/>
              </w:rPr>
            </w:pPr>
            <w:r w:rsidRPr="00B16A70">
              <w:rPr>
                <w:rFonts w:eastAsiaTheme="minorEastAsia"/>
                <w:lang w:val="kk-KZ"/>
              </w:rPr>
              <w:t>0.7</w:t>
            </w:r>
          </w:p>
        </w:tc>
      </w:tr>
      <w:tr w:rsidR="00B524C8" w:rsidRPr="00B16A70" w:rsidTr="00C44309">
        <w:trPr>
          <w:trHeight w:val="197"/>
        </w:trPr>
        <w:tc>
          <w:tcPr>
            <w:tcW w:w="3525" w:type="dxa"/>
          </w:tcPr>
          <w:p w:rsidR="00B524C8" w:rsidRPr="00B16A70" w:rsidRDefault="00C44309" w:rsidP="00C44309">
            <w:pPr>
              <w:jc w:val="both"/>
              <w:rPr>
                <w:rFonts w:eastAsiaTheme="minorEastAsia"/>
                <w:lang w:val="kk-KZ"/>
              </w:rPr>
            </w:pPr>
            <w:r w:rsidRPr="00B16A70">
              <w:rPr>
                <w:rFonts w:eastAsiaTheme="minorEastAsia"/>
                <w:lang w:val="kk-KZ"/>
              </w:rPr>
              <w:t>90 сек-тан</w:t>
            </w:r>
            <w:r w:rsidR="00B524C8" w:rsidRPr="00B16A70">
              <w:rPr>
                <w:rFonts w:eastAsiaTheme="minorEastAsia"/>
                <w:lang w:val="kk-KZ"/>
              </w:rPr>
              <w:t xml:space="preserve"> артық қатаң қоспа</w:t>
            </w:r>
          </w:p>
        </w:tc>
        <w:tc>
          <w:tcPr>
            <w:tcW w:w="2833" w:type="dxa"/>
          </w:tcPr>
          <w:p w:rsidR="00B524C8" w:rsidRPr="00B16A70" w:rsidRDefault="00B524C8" w:rsidP="005968F0">
            <w:pPr>
              <w:jc w:val="both"/>
              <w:rPr>
                <w:rFonts w:eastAsiaTheme="minorEastAsia"/>
                <w:lang w:val="kk-KZ"/>
              </w:rPr>
            </w:pPr>
            <w:r w:rsidRPr="00B16A70">
              <w:rPr>
                <w:rFonts w:eastAsiaTheme="minorEastAsia"/>
                <w:lang w:val="kk-KZ"/>
              </w:rPr>
              <w:t>0.67</w:t>
            </w:r>
          </w:p>
        </w:tc>
        <w:tc>
          <w:tcPr>
            <w:tcW w:w="3857" w:type="dxa"/>
          </w:tcPr>
          <w:p w:rsidR="00B524C8" w:rsidRPr="00B16A70" w:rsidRDefault="00B524C8" w:rsidP="005968F0">
            <w:pPr>
              <w:jc w:val="both"/>
              <w:rPr>
                <w:rFonts w:eastAsiaTheme="minorEastAsia"/>
                <w:lang w:val="kk-KZ"/>
              </w:rPr>
            </w:pPr>
            <w:r w:rsidRPr="00B16A70">
              <w:rPr>
                <w:rFonts w:eastAsiaTheme="minorEastAsia"/>
                <w:lang w:val="kk-KZ"/>
              </w:rPr>
              <w:t>-</w:t>
            </w:r>
          </w:p>
        </w:tc>
      </w:tr>
    </w:tbl>
    <w:p w:rsidR="00B524C8" w:rsidRPr="00B16A70" w:rsidRDefault="00B524C8" w:rsidP="00B524C8">
      <w:pPr>
        <w:jc w:val="both"/>
        <w:rPr>
          <w:rFonts w:eastAsiaTheme="minorEastAsia"/>
          <w:lang w:val="kk-KZ"/>
        </w:rPr>
      </w:pPr>
    </w:p>
    <w:p w:rsidR="00B524C8" w:rsidRPr="00B16A70" w:rsidRDefault="00B524C8" w:rsidP="00B524C8">
      <w:pPr>
        <w:jc w:val="both"/>
        <w:rPr>
          <w:rFonts w:eastAsiaTheme="minorEastAsia"/>
          <w:sz w:val="28"/>
          <w:szCs w:val="28"/>
          <w:lang w:val="kk-KZ"/>
        </w:rPr>
      </w:pPr>
      <w:r w:rsidRPr="00B16A70">
        <w:rPr>
          <w:rFonts w:eastAsiaTheme="minorEastAsia"/>
          <w:lang w:val="kk-KZ"/>
        </w:rPr>
        <w:tab/>
      </w:r>
      <w:r w:rsidRPr="00B16A70">
        <w:rPr>
          <w:rFonts w:eastAsiaTheme="minorEastAsia"/>
          <w:sz w:val="28"/>
          <w:szCs w:val="28"/>
          <w:lang w:val="kk-KZ"/>
        </w:rPr>
        <w:t xml:space="preserve">Қажетті Ц/Су қатынасын есептеу үшін 1 немесе 2 формулаларға осы жолмен есептелінген бетон беріктігін енгізуге мүмкіндік бар. </w:t>
      </w:r>
    </w:p>
    <w:p w:rsidR="00C44309" w:rsidRPr="00B16A70" w:rsidRDefault="00C44309" w:rsidP="00B524C8">
      <w:pPr>
        <w:jc w:val="both"/>
        <w:rPr>
          <w:rFonts w:eastAsiaTheme="minorEastAsia"/>
          <w:sz w:val="28"/>
          <w:szCs w:val="28"/>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1.6 1м</w:t>
      </w:r>
      <w:r w:rsidRPr="00B16A70">
        <w:rPr>
          <w:rFonts w:eastAsiaTheme="minorEastAsia"/>
          <w:sz w:val="28"/>
          <w:szCs w:val="28"/>
          <w:vertAlign w:val="superscript"/>
          <w:lang w:val="kk-KZ"/>
        </w:rPr>
        <w:t>3</w:t>
      </w:r>
      <w:r w:rsidRPr="00B16A70">
        <w:rPr>
          <w:rFonts w:eastAsiaTheme="minorEastAsia"/>
          <w:sz w:val="28"/>
          <w:szCs w:val="28"/>
          <w:lang w:val="kk-KZ"/>
        </w:rPr>
        <w:t xml:space="preserve"> қоспаға жұмсалынатын су мөлшері мен Ц/Су қатынасының мағынасын біле отырып</w:t>
      </w:r>
      <w:r w:rsidR="00C44309" w:rsidRPr="00B16A70">
        <w:rPr>
          <w:rFonts w:eastAsiaTheme="minorEastAsia"/>
          <w:sz w:val="28"/>
          <w:szCs w:val="28"/>
          <w:lang w:val="kk-KZ"/>
        </w:rPr>
        <w:t>,</w:t>
      </w:r>
      <w:r w:rsidRPr="00B16A70">
        <w:rPr>
          <w:rFonts w:eastAsiaTheme="minorEastAsia"/>
          <w:sz w:val="28"/>
          <w:szCs w:val="28"/>
          <w:lang w:val="kk-KZ"/>
        </w:rPr>
        <w:t xml:space="preserve"> осы бетон мөлшеріне жұмсалынатын цемент шығынын </w:t>
      </w:r>
    </w:p>
    <w:p w:rsidR="00B524C8" w:rsidRPr="00B16A70" w:rsidRDefault="00B524C8" w:rsidP="00C05649">
      <w:pPr>
        <w:ind w:left="720"/>
        <w:jc w:val="center"/>
        <w:rPr>
          <w:rFonts w:eastAsiaTheme="minorEastAsia"/>
          <w:lang w:val="kk-KZ"/>
        </w:rPr>
      </w:pPr>
      <m:oMath>
        <m:r>
          <m:rPr>
            <m:sty m:val="p"/>
          </m:rPr>
          <w:rPr>
            <w:rFonts w:ascii="Cambria Math" w:hAnsi="Cambria Math"/>
            <w:lang w:val="kk-KZ"/>
          </w:rPr>
          <w:lastRenderedPageBreak/>
          <m:t>Ц=Су</m:t>
        </m:r>
        <m:f>
          <m:fPr>
            <m:ctrlPr>
              <w:rPr>
                <w:rFonts w:ascii="Cambria Math" w:hAnsi="Cambria Math"/>
                <w:lang w:val="kk-KZ"/>
              </w:rPr>
            </m:ctrlPr>
          </m:fPr>
          <m:num>
            <m:r>
              <m:rPr>
                <m:sty m:val="p"/>
              </m:rPr>
              <w:rPr>
                <w:rFonts w:ascii="Cambria Math" w:hAnsi="Cambria Math"/>
                <w:lang w:val="kk-KZ"/>
              </w:rPr>
              <m:t>Ц</m:t>
            </m:r>
          </m:num>
          <m:den>
            <m:r>
              <m:rPr>
                <m:sty m:val="p"/>
              </m:rPr>
              <w:rPr>
                <w:rFonts w:ascii="Cambria Math" w:hAnsi="Cambria Math"/>
                <w:lang w:val="kk-KZ"/>
              </w:rPr>
              <m:t>Су</m:t>
            </m:r>
          </m:den>
        </m:f>
      </m:oMath>
      <w:r w:rsidRPr="00B16A70">
        <w:rPr>
          <w:rFonts w:eastAsiaTheme="minorEastAsia"/>
          <w:lang w:val="kk-KZ"/>
        </w:rPr>
        <w:t xml:space="preserve">        </w:t>
      </w:r>
      <w:r w:rsidRPr="00B16A70">
        <w:rPr>
          <w:rFonts w:eastAsiaTheme="minorEastAsia"/>
        </w:rPr>
        <w:t xml:space="preserve">    </w:t>
      </w:r>
      <w:r w:rsidRPr="00B16A70">
        <w:rPr>
          <w:rFonts w:eastAsiaTheme="minorEastAsia"/>
          <w:lang w:val="kk-KZ"/>
        </w:rPr>
        <w:t xml:space="preserve">  (4)</w:t>
      </w: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формуласы арқылы есептелінеді.</w:t>
      </w:r>
    </w:p>
    <w:p w:rsidR="00C05649" w:rsidRPr="00B16A70" w:rsidRDefault="00C05649" w:rsidP="00B524C8">
      <w:pPr>
        <w:jc w:val="both"/>
        <w:rPr>
          <w:rFonts w:eastAsiaTheme="minorEastAsia"/>
          <w:sz w:val="28"/>
          <w:szCs w:val="28"/>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1.7. Ірі толтырғыштың және құмның</w:t>
      </w:r>
      <w:r w:rsidR="00C05649" w:rsidRPr="00B16A70">
        <w:rPr>
          <w:rFonts w:eastAsiaTheme="minorEastAsia"/>
          <w:sz w:val="28"/>
          <w:szCs w:val="28"/>
          <w:lang w:val="kk-KZ"/>
        </w:rPr>
        <w:t xml:space="preserve"> </w:t>
      </w:r>
      <w:r w:rsidRPr="00B16A70">
        <w:rPr>
          <w:rFonts w:eastAsiaTheme="minorEastAsia"/>
          <w:sz w:val="28"/>
          <w:szCs w:val="28"/>
          <w:lang w:val="kk-KZ"/>
        </w:rPr>
        <w:t>шығыны келесі екі жағдайға сәйкес анықталады (кг/м</w:t>
      </w:r>
      <w:r w:rsidRPr="00B16A70">
        <w:rPr>
          <w:rFonts w:eastAsiaTheme="minorEastAsia"/>
          <w:sz w:val="28"/>
          <w:szCs w:val="28"/>
          <w:vertAlign w:val="superscript"/>
          <w:lang w:val="kk-KZ"/>
        </w:rPr>
        <w:t>3</w:t>
      </w:r>
      <w:r w:rsidRPr="00B16A70">
        <w:rPr>
          <w:rFonts w:eastAsiaTheme="minorEastAsia"/>
          <w:sz w:val="28"/>
          <w:szCs w:val="28"/>
          <w:lang w:val="kk-KZ"/>
        </w:rPr>
        <w:t>):</w:t>
      </w: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а) тығыз бетонды алу үшін</w:t>
      </w:r>
      <w:r w:rsidR="00C05649" w:rsidRPr="00B16A70">
        <w:rPr>
          <w:rFonts w:eastAsiaTheme="minorEastAsia"/>
          <w:sz w:val="28"/>
          <w:szCs w:val="28"/>
          <w:lang w:val="kk-KZ"/>
        </w:rPr>
        <w:t xml:space="preserve"> </w:t>
      </w:r>
      <w:r w:rsidRPr="00B16A70">
        <w:rPr>
          <w:rFonts w:eastAsiaTheme="minorEastAsia"/>
          <w:sz w:val="28"/>
          <w:szCs w:val="28"/>
          <w:lang w:val="kk-KZ"/>
        </w:rPr>
        <w:t>1м</w:t>
      </w:r>
      <w:r w:rsidRPr="00B16A70">
        <w:rPr>
          <w:rFonts w:eastAsiaTheme="minorEastAsia"/>
          <w:sz w:val="28"/>
          <w:szCs w:val="28"/>
          <w:vertAlign w:val="superscript"/>
          <w:lang w:val="kk-KZ"/>
        </w:rPr>
        <w:t>3</w:t>
      </w:r>
      <w:r w:rsidRPr="00B16A70">
        <w:rPr>
          <w:rFonts w:eastAsiaTheme="minorEastAsia"/>
          <w:sz w:val="28"/>
          <w:szCs w:val="28"/>
          <w:lang w:val="kk-KZ"/>
        </w:rPr>
        <w:t xml:space="preserve"> жақсы тығыздалған бетон қоспасына жұмсалатын компоненттердің абсолютті көлемдерінің сомасы 1000 л-ге тең болуы керек (1.5-2% шамасындағы қатыстырған ауа көлемін ескермеуге болады).</w:t>
      </w:r>
    </w:p>
    <w:p w:rsidR="00B524C8" w:rsidRPr="00B16A70" w:rsidRDefault="00166E82" w:rsidP="00C05649">
      <w:pPr>
        <w:ind w:left="720"/>
        <w:jc w:val="center"/>
        <w:rPr>
          <w:rFonts w:eastAsiaTheme="minorEastAsia"/>
          <w:lang w:val="kk-KZ"/>
        </w:rPr>
      </w:pPr>
      <m:oMath>
        <m:f>
          <m:fPr>
            <m:ctrlPr>
              <w:rPr>
                <w:rFonts w:ascii="Cambria Math" w:hAnsi="Cambria Math"/>
                <w:sz w:val="28"/>
                <w:lang w:val="kk-KZ"/>
              </w:rPr>
            </m:ctrlPr>
          </m:fPr>
          <m:num>
            <m:r>
              <w:rPr>
                <w:rFonts w:ascii="Cambria Math" w:hAnsi="Cambria Math"/>
                <w:sz w:val="28"/>
                <w:lang w:val="kk-KZ"/>
              </w:rPr>
              <m:t>Ц</m:t>
            </m:r>
          </m:num>
          <m:den>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ц</m:t>
                </m:r>
              </m:sub>
            </m:sSub>
          </m:den>
        </m:f>
        <m:r>
          <m:rPr>
            <m:sty m:val="p"/>
          </m:rP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Су</m:t>
            </m:r>
          </m:num>
          <m:den>
            <m:r>
              <w:rPr>
                <w:rFonts w:ascii="Cambria Math" w:hAnsi="Cambria Math"/>
                <w:sz w:val="28"/>
                <w:lang w:val="kk-KZ"/>
              </w:rPr>
              <m:t>1</m:t>
            </m:r>
          </m:den>
        </m:f>
        <m:r>
          <m:rPr>
            <m:sty m:val="p"/>
          </m:rPr>
          <w:rPr>
            <w:rFonts w:ascii="Cambria Math" w:hAnsi="Cambria Math"/>
            <w:sz w:val="28"/>
            <w:lang w:val="kk-KZ"/>
          </w:rPr>
          <m:t>+</m:t>
        </m:r>
        <m:f>
          <m:fPr>
            <m:ctrlPr>
              <w:rPr>
                <w:rFonts w:ascii="Cambria Math" w:hAnsi="Cambria Math"/>
                <w:sz w:val="28"/>
                <w:lang w:val="kk-KZ"/>
              </w:rPr>
            </m:ctrlPr>
          </m:fPr>
          <m:num>
            <m:r>
              <m:rPr>
                <m:sty m:val="p"/>
              </m:rPr>
              <w:rPr>
                <w:sz w:val="28"/>
                <w:lang w:val="kk-KZ"/>
              </w:rPr>
              <m:t>Қ</m:t>
            </m:r>
          </m:num>
          <m:den>
            <m:r>
              <w:rPr>
                <w:rFonts w:ascii="Cambria Math" w:hAnsi="Cambria Math"/>
                <w:sz w:val="28"/>
                <w:lang w:val="kk-KZ"/>
              </w:rPr>
              <m:t>ρқ</m:t>
            </m:r>
          </m:den>
        </m:f>
        <m:r>
          <m:rPr>
            <m:sty m:val="p"/>
          </m:rP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Ш</m:t>
            </m:r>
          </m:num>
          <m:den>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ш</m:t>
                </m:r>
              </m:sub>
            </m:sSub>
          </m:den>
        </m:f>
        <m:r>
          <m:rPr>
            <m:sty m:val="p"/>
          </m:rPr>
          <w:rPr>
            <w:rFonts w:ascii="Cambria Math" w:hAnsi="Cambria Math"/>
            <w:sz w:val="28"/>
            <w:lang w:val="kk-KZ"/>
          </w:rPr>
          <m:t>=100</m:t>
        </m:r>
      </m:oMath>
      <w:r w:rsidR="00B524C8" w:rsidRPr="00B16A70">
        <w:rPr>
          <w:rFonts w:eastAsiaTheme="minorEastAsia"/>
          <w:sz w:val="28"/>
          <w:lang w:val="kk-KZ"/>
        </w:rPr>
        <w:t xml:space="preserve">              </w:t>
      </w:r>
      <w:r w:rsidR="00B524C8" w:rsidRPr="00B16A70">
        <w:rPr>
          <w:rFonts w:eastAsiaTheme="minorEastAsia"/>
          <w:lang w:val="kk-KZ"/>
        </w:rPr>
        <w:t>(5)</w:t>
      </w:r>
    </w:p>
    <w:p w:rsidR="00B524C8" w:rsidRPr="00B16A70" w:rsidRDefault="00B524C8" w:rsidP="00B524C8">
      <w:pPr>
        <w:ind w:firstLine="708"/>
        <w:jc w:val="both"/>
        <w:rPr>
          <w:rFonts w:eastAsiaTheme="minorEastAsia"/>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Мұнда</w:t>
      </w:r>
      <w:r w:rsidR="00AF586D" w:rsidRPr="00B16A70">
        <w:rPr>
          <w:rFonts w:eastAsiaTheme="minorEastAsia"/>
          <w:sz w:val="28"/>
          <w:szCs w:val="28"/>
          <w:lang w:val="kk-KZ"/>
        </w:rPr>
        <w:t xml:space="preserve"> </w:t>
      </w:r>
      <w:r w:rsidRPr="00B16A70">
        <w:rPr>
          <w:rFonts w:eastAsiaTheme="minorEastAsia"/>
          <w:sz w:val="28"/>
          <w:szCs w:val="28"/>
          <w:lang w:val="kk-KZ"/>
        </w:rPr>
        <w:t xml:space="preserve"> Ц, Су, Қ, Ш— цементтің, судың, құмның және ірі толтырғыштардың (шағалдың) шығындары, кг/м</w:t>
      </w:r>
      <w:r w:rsidRPr="00B16A70">
        <w:rPr>
          <w:rFonts w:eastAsiaTheme="minorEastAsia"/>
          <w:sz w:val="28"/>
          <w:szCs w:val="28"/>
          <w:vertAlign w:val="superscript"/>
          <w:lang w:val="kk-KZ"/>
        </w:rPr>
        <w:t>3</w:t>
      </w:r>
      <w:r w:rsidRPr="00B16A70">
        <w:rPr>
          <w:rFonts w:eastAsiaTheme="minorEastAsia"/>
          <w:sz w:val="28"/>
          <w:szCs w:val="28"/>
          <w:lang w:val="kk-KZ"/>
        </w:rPr>
        <w:t>;</w:t>
      </w:r>
    </w:p>
    <w:p w:rsidR="00B524C8" w:rsidRPr="00B16A70" w:rsidRDefault="00B524C8" w:rsidP="00B524C8">
      <w:pPr>
        <w:jc w:val="both"/>
        <w:rPr>
          <w:rFonts w:eastAsiaTheme="minorEastAsia"/>
          <w:sz w:val="28"/>
          <w:szCs w:val="28"/>
          <w:lang w:val="kk-KZ"/>
        </w:rPr>
      </w:pPr>
      <w:r w:rsidRPr="00B16A70">
        <w:rPr>
          <w:rFonts w:eastAsiaTheme="minorEastAsia"/>
          <w:lang w:val="kk-KZ"/>
        </w:rPr>
        <w:tab/>
      </w:r>
      <m:oMath>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ц</m:t>
            </m:r>
          </m:sub>
        </m:sSub>
      </m:oMath>
      <w:r w:rsidRPr="00B16A70">
        <w:rPr>
          <w:rFonts w:eastAsiaTheme="minorEastAsia"/>
          <w:sz w:val="28"/>
          <w:lang w:val="kk-KZ"/>
        </w:rPr>
        <w:t xml:space="preserve">, </w:t>
      </w:r>
      <m:oMath>
        <m:r>
          <w:rPr>
            <w:rFonts w:ascii="Cambria Math" w:hAnsi="Cambria Math"/>
            <w:sz w:val="28"/>
            <w:lang w:val="kk-KZ"/>
          </w:rPr>
          <m:t>ρ</m:t>
        </m:r>
      </m:oMath>
      <w:r w:rsidRPr="00B16A70">
        <w:rPr>
          <w:rFonts w:eastAsiaTheme="minorEastAsia"/>
          <w:sz w:val="28"/>
          <w:lang w:val="kk-KZ"/>
        </w:rPr>
        <w:t xml:space="preserve">, </w:t>
      </w:r>
      <m:oMath>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ш</m:t>
            </m:r>
          </m:sub>
        </m:sSub>
      </m:oMath>
      <w:r w:rsidRPr="00B16A70">
        <w:rPr>
          <w:rFonts w:eastAsiaTheme="minorEastAsia"/>
          <w:sz w:val="28"/>
          <w:lang w:val="kk-KZ"/>
        </w:rPr>
        <w:t xml:space="preserve"> — </w:t>
      </w:r>
      <w:r w:rsidRPr="00B16A70">
        <w:rPr>
          <w:rFonts w:eastAsiaTheme="minorEastAsia"/>
          <w:sz w:val="28"/>
          <w:szCs w:val="28"/>
          <w:lang w:val="kk-KZ"/>
        </w:rPr>
        <w:t>цементтің, құмның, шағалдың (қиыршық тастың) нағыз тығыздығы, кг/м</w:t>
      </w:r>
      <w:r w:rsidRPr="00B16A70">
        <w:rPr>
          <w:rFonts w:eastAsiaTheme="minorEastAsia"/>
          <w:sz w:val="28"/>
          <w:szCs w:val="28"/>
          <w:vertAlign w:val="superscript"/>
          <w:lang w:val="kk-KZ"/>
        </w:rPr>
        <w:t>3</w:t>
      </w:r>
      <w:r w:rsidRPr="00B16A70">
        <w:rPr>
          <w:rFonts w:eastAsiaTheme="minorEastAsia"/>
          <w:sz w:val="28"/>
          <w:szCs w:val="28"/>
          <w:lang w:val="kk-KZ"/>
        </w:rPr>
        <w:t>;</w:t>
      </w:r>
    </w:p>
    <w:p w:rsidR="00B524C8" w:rsidRPr="00B16A70" w:rsidRDefault="00B524C8" w:rsidP="00B524C8">
      <w:pPr>
        <w:jc w:val="both"/>
        <w:rPr>
          <w:rFonts w:eastAsiaTheme="minorEastAsia"/>
          <w:lang w:val="kk-KZ"/>
        </w:rPr>
      </w:pPr>
      <w:r w:rsidRPr="00B16A70">
        <w:rPr>
          <w:rFonts w:eastAsiaTheme="minorEastAsia"/>
          <w:lang w:val="kk-KZ"/>
        </w:rPr>
        <w:tab/>
      </w:r>
      <m:oMath>
        <m:f>
          <m:fPr>
            <m:ctrlPr>
              <w:rPr>
                <w:rFonts w:ascii="Cambria Math" w:hAnsi="Cambria Math"/>
                <w:sz w:val="28"/>
                <w:lang w:val="kk-KZ"/>
              </w:rPr>
            </m:ctrlPr>
          </m:fPr>
          <m:num>
            <m:r>
              <w:rPr>
                <w:rFonts w:ascii="Cambria Math" w:hAnsi="Cambria Math"/>
                <w:sz w:val="28"/>
                <w:lang w:val="kk-KZ"/>
              </w:rPr>
              <m:t>Ц</m:t>
            </m:r>
          </m:num>
          <m:den>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ц</m:t>
                </m:r>
              </m:sub>
            </m:sSub>
          </m:den>
        </m:f>
      </m:oMath>
      <w:r w:rsidRPr="00B16A70">
        <w:rPr>
          <w:rFonts w:eastAsiaTheme="minorEastAsia"/>
          <w:sz w:val="28"/>
          <w:lang w:val="kk-KZ"/>
        </w:rPr>
        <w:t xml:space="preserve"> , </w:t>
      </w:r>
      <m:oMath>
        <m:f>
          <m:fPr>
            <m:ctrlPr>
              <w:rPr>
                <w:rFonts w:ascii="Cambria Math" w:hAnsi="Cambria Math"/>
                <w:sz w:val="28"/>
                <w:lang w:val="kk-KZ"/>
              </w:rPr>
            </m:ctrlPr>
          </m:fPr>
          <m:num>
            <m:r>
              <w:rPr>
                <w:rFonts w:ascii="Cambria Math" w:hAnsi="Cambria Math"/>
                <w:sz w:val="28"/>
                <w:lang w:val="kk-KZ"/>
              </w:rPr>
              <m:t>Су</m:t>
            </m:r>
          </m:num>
          <m:den>
            <m:r>
              <w:rPr>
                <w:rFonts w:ascii="Cambria Math" w:hAnsi="Cambria Math"/>
                <w:sz w:val="28"/>
                <w:lang w:val="kk-KZ"/>
              </w:rPr>
              <m:t>1</m:t>
            </m:r>
          </m:den>
        </m:f>
        <m:r>
          <m:rPr>
            <m:sty m:val="p"/>
          </m:rP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1</m:t>
            </m:r>
          </m:num>
          <m:den>
            <m:r>
              <w:rPr>
                <w:rFonts w:ascii="Cambria Math" w:hAnsi="Cambria Math"/>
                <w:sz w:val="28"/>
                <w:lang w:val="kk-KZ"/>
              </w:rPr>
              <m:t>ρ</m:t>
            </m:r>
          </m:den>
        </m:f>
        <m:r>
          <m:rPr>
            <m:sty m:val="p"/>
          </m:rP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Ш</m:t>
            </m:r>
          </m:num>
          <m:den>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ш</m:t>
                </m:r>
              </m:sub>
            </m:sSub>
          </m:den>
        </m:f>
      </m:oMath>
      <w:r w:rsidRPr="00B16A70">
        <w:rPr>
          <w:rFonts w:eastAsiaTheme="minorEastAsia"/>
          <w:sz w:val="28"/>
          <w:lang w:val="kk-KZ"/>
        </w:rPr>
        <w:t xml:space="preserve"> —</w:t>
      </w:r>
      <w:r w:rsidRPr="00B16A70">
        <w:rPr>
          <w:rFonts w:eastAsiaTheme="minorEastAsia"/>
          <w:sz w:val="28"/>
          <w:szCs w:val="28"/>
          <w:lang w:val="kk-KZ"/>
        </w:rPr>
        <w:t>материалдардың абсолютті көлемдері, м</w:t>
      </w:r>
      <w:r w:rsidRPr="00B16A70">
        <w:rPr>
          <w:rFonts w:eastAsiaTheme="minorEastAsia"/>
          <w:sz w:val="28"/>
          <w:szCs w:val="28"/>
          <w:vertAlign w:val="superscript"/>
          <w:lang w:val="kk-KZ"/>
        </w:rPr>
        <w:t>3</w:t>
      </w:r>
      <w:r w:rsidRPr="00B16A70">
        <w:rPr>
          <w:rFonts w:eastAsiaTheme="minorEastAsia"/>
          <w:sz w:val="28"/>
          <w:szCs w:val="28"/>
          <w:lang w:val="kk-KZ"/>
        </w:rPr>
        <w:t>.</w:t>
      </w:r>
      <w:r w:rsidRPr="00B16A70">
        <w:rPr>
          <w:rFonts w:eastAsiaTheme="minorEastAsia"/>
          <w:lang w:val="kk-KZ"/>
        </w:rPr>
        <w:t xml:space="preserve"> </w:t>
      </w: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б) бетон қоспасындағы цементті-құм ерітіндісі ірі толтырғыштың ерітіндімен слау жуандығын есепке ала түйіршіктер аралығын біршама кеңейтуін ескере отырып толтыру керек. Ерітіндінің қажетті көлемін, егер ірі толтырғыштың түйіршік арасындағы кеуектілігі</w:t>
      </w:r>
      <w:r w:rsidRPr="00B16A70">
        <w:rPr>
          <w:rFonts w:eastAsiaTheme="minorEastAsia"/>
          <w:lang w:val="kk-KZ"/>
        </w:rPr>
        <w:t xml:space="preserve"> (</w:t>
      </w:r>
      <m:oMath>
        <m:r>
          <w:rPr>
            <w:rFonts w:ascii="Cambria Math" w:hAnsi="Cambria Math"/>
            <w:sz w:val="28"/>
            <w:lang w:val="kk-KZ"/>
          </w:rPr>
          <m:t>V=1-</m:t>
        </m:r>
        <m:f>
          <m:fPr>
            <m:ctrlPr>
              <w:rPr>
                <w:rFonts w:ascii="Cambria Math" w:hAnsi="Cambria Math"/>
                <w:i/>
                <w:sz w:val="28"/>
                <w:lang w:val="kk-KZ"/>
              </w:rPr>
            </m:ctrlPr>
          </m:fPr>
          <m:num>
            <m:sSubSup>
              <m:sSubSupPr>
                <m:ctrlPr>
                  <w:rPr>
                    <w:rFonts w:ascii="Cambria Math" w:hAnsi="Cambria Math"/>
                    <w:i/>
                    <w:sz w:val="28"/>
                    <w:lang w:val="kk-KZ"/>
                  </w:rPr>
                </m:ctrlPr>
              </m:sSubSupPr>
              <m:e>
                <m:r>
                  <w:rPr>
                    <w:rFonts w:ascii="Cambria Math" w:hAnsi="Cambria Math"/>
                    <w:sz w:val="28"/>
                    <w:lang w:val="kk-KZ"/>
                  </w:rPr>
                  <m:t>γ</m:t>
                </m:r>
              </m:e>
              <m:sub>
                <m:r>
                  <w:rPr>
                    <w:rFonts w:ascii="Cambria Math" w:hAnsi="Cambria Math"/>
                    <w:sz w:val="28"/>
                    <w:lang w:val="kk-KZ"/>
                  </w:rPr>
                  <m:t>a</m:t>
                </m:r>
              </m:sub>
              <m:sup>
                <m:r>
                  <w:rPr>
                    <w:rFonts w:ascii="Cambria Math" w:hAnsi="Cambria Math"/>
                    <w:sz w:val="28"/>
                    <w:lang w:val="kk-KZ"/>
                  </w:rPr>
                  <m:t>0</m:t>
                </m:r>
              </m:sup>
            </m:sSubSup>
          </m:num>
          <m:den>
            <m:sSub>
              <m:sSubPr>
                <m:ctrlPr>
                  <w:rPr>
                    <w:rFonts w:ascii="Cambria Math" w:hAnsi="Cambria Math"/>
                    <w:i/>
                    <w:sz w:val="28"/>
                    <w:lang w:val="kk-KZ"/>
                  </w:rPr>
                </m:ctrlPr>
              </m:sSubPr>
              <m:e>
                <m:r>
                  <w:rPr>
                    <w:rFonts w:ascii="Cambria Math" w:hAnsi="Cambria Math"/>
                    <w:sz w:val="28"/>
                    <w:lang w:val="kk-KZ"/>
                  </w:rPr>
                  <m:t>γ</m:t>
                </m:r>
              </m:e>
              <m:sub>
                <m:r>
                  <w:rPr>
                    <w:rFonts w:ascii="Cambria Math" w:hAnsi="Cambria Math"/>
                    <w:sz w:val="28"/>
                    <w:lang w:val="kk-KZ"/>
                  </w:rPr>
                  <m:t>0</m:t>
                </m:r>
              </m:sub>
            </m:sSub>
          </m:den>
        </m:f>
      </m:oMath>
      <w:r w:rsidRPr="00B16A70">
        <w:rPr>
          <w:rFonts w:eastAsiaTheme="minorEastAsia"/>
          <w:sz w:val="28"/>
          <w:lang w:val="kk-KZ"/>
        </w:rPr>
        <w:t xml:space="preserve"> ) </w:t>
      </w:r>
      <w:r w:rsidRPr="00B16A70">
        <w:rPr>
          <w:rFonts w:eastAsiaTheme="minorEastAsia"/>
          <w:sz w:val="28"/>
          <w:szCs w:val="28"/>
          <w:lang w:val="kk-KZ"/>
        </w:rPr>
        <w:t>біршама «α» коэффиценті 1-ден артық болған жағдайда</w:t>
      </w:r>
      <w:r w:rsidR="00AF586D" w:rsidRPr="00B16A70">
        <w:rPr>
          <w:rFonts w:eastAsiaTheme="minorEastAsia"/>
          <w:sz w:val="28"/>
          <w:szCs w:val="28"/>
          <w:lang w:val="kk-KZ"/>
        </w:rPr>
        <w:t xml:space="preserve"> </w:t>
      </w:r>
      <w:r w:rsidRPr="00B16A70">
        <w:rPr>
          <w:rFonts w:eastAsiaTheme="minorEastAsia"/>
          <w:sz w:val="28"/>
          <w:szCs w:val="28"/>
          <w:lang w:val="kk-KZ"/>
        </w:rPr>
        <w:t xml:space="preserve">анықтауға болады. </w:t>
      </w:r>
    </w:p>
    <w:p w:rsidR="00AF586D"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 xml:space="preserve">Сонымен, бетон қоспасын құрастырушы ерітінді көлемі    </w:t>
      </w: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 xml:space="preserve"> </w:t>
      </w:r>
    </w:p>
    <w:p w:rsidR="00B524C8" w:rsidRPr="00B16A70" w:rsidRDefault="00166E82" w:rsidP="00AF586D">
      <w:pPr>
        <w:ind w:left="720"/>
        <w:jc w:val="center"/>
        <w:rPr>
          <w:rFonts w:eastAsiaTheme="minorEastAsia"/>
          <w:lang w:val="kk-KZ"/>
        </w:rPr>
      </w:pPr>
      <m:oMath>
        <m:f>
          <m:fPr>
            <m:ctrlPr>
              <w:rPr>
                <w:rFonts w:ascii="Cambria Math" w:hAnsi="Cambria Math"/>
                <w:sz w:val="28"/>
                <w:lang w:val="kk-KZ"/>
              </w:rPr>
            </m:ctrlPr>
          </m:fPr>
          <m:num>
            <m:r>
              <w:rPr>
                <w:rFonts w:ascii="Cambria Math" w:hAnsi="Cambria Math"/>
                <w:sz w:val="28"/>
                <w:lang w:val="kk-KZ"/>
              </w:rPr>
              <m:t>Ц</m:t>
            </m:r>
          </m:num>
          <m:den>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ц</m:t>
                </m:r>
              </m:sub>
            </m:sSub>
          </m:den>
        </m:f>
        <m:r>
          <m:rPr>
            <m:sty m:val="p"/>
          </m:rP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В</m:t>
            </m:r>
          </m:num>
          <m:den>
            <m:r>
              <w:rPr>
                <w:rFonts w:ascii="Cambria Math" w:hAnsi="Cambria Math"/>
                <w:sz w:val="28"/>
                <w:lang w:val="kk-KZ"/>
              </w:rPr>
              <m:t>1</m:t>
            </m:r>
          </m:den>
        </m:f>
        <m:r>
          <m:rPr>
            <m:sty m:val="p"/>
          </m:rP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1</m:t>
            </m:r>
          </m:num>
          <m:den>
            <m:r>
              <w:rPr>
                <w:rFonts w:ascii="Cambria Math" w:hAnsi="Cambria Math"/>
                <w:sz w:val="28"/>
                <w:lang w:val="kk-KZ"/>
              </w:rPr>
              <m:t>ρ</m:t>
            </m:r>
          </m:den>
        </m:f>
        <m:r>
          <m:rPr>
            <m:sty m:val="p"/>
          </m:rPr>
          <w:rPr>
            <w:rFonts w:ascii="Cambria Math" w:hAnsi="Cambria Math"/>
            <w:sz w:val="28"/>
            <w:lang w:val="kk-KZ"/>
          </w:rPr>
          <m:t>=</m:t>
        </m:r>
        <m:sSub>
          <m:sSubPr>
            <m:ctrlPr>
              <w:rPr>
                <w:rFonts w:ascii="Cambria Math" w:hAnsi="Cambria Math"/>
                <w:sz w:val="28"/>
                <w:lang w:val="kk-KZ"/>
              </w:rPr>
            </m:ctrlPr>
          </m:sSubPr>
          <m:e>
            <m:r>
              <w:rPr>
                <w:rFonts w:ascii="Cambria Math" w:hAnsi="Cambria Math"/>
                <w:sz w:val="28"/>
                <w:lang w:val="kk-KZ"/>
              </w:rPr>
              <m:t>V</m:t>
            </m:r>
          </m:e>
          <m:sub>
            <m:r>
              <w:rPr>
                <w:rFonts w:ascii="Cambria Math" w:hAnsi="Cambria Math"/>
                <w:sz w:val="28"/>
                <w:lang w:val="kk-KZ"/>
              </w:rPr>
              <m:t>1</m:t>
            </m:r>
          </m:sub>
        </m:sSub>
        <m: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Щ</m:t>
            </m:r>
          </m:num>
          <m:den>
            <m:sSubSup>
              <m:sSubSupPr>
                <m:ctrlPr>
                  <w:rPr>
                    <w:rFonts w:ascii="Cambria Math" w:hAnsi="Cambria Math"/>
                    <w:i/>
                    <w:sz w:val="28"/>
                    <w:lang w:val="kk-KZ"/>
                  </w:rPr>
                </m:ctrlPr>
              </m:sSubSupPr>
              <m:e>
                <m:r>
                  <w:rPr>
                    <w:rFonts w:ascii="Cambria Math" w:hAnsi="Cambria Math"/>
                    <w:sz w:val="28"/>
                    <w:lang w:val="kk-KZ"/>
                  </w:rPr>
                  <m:t>ρ</m:t>
                </m:r>
              </m:e>
              <m:sub>
                <m:r>
                  <w:rPr>
                    <w:rFonts w:ascii="Cambria Math" w:hAnsi="Cambria Math"/>
                    <w:sz w:val="28"/>
                    <w:lang w:val="kk-KZ"/>
                  </w:rPr>
                  <m:t>щ</m:t>
                </m:r>
              </m:sub>
              <m:sup>
                <m:r>
                  <w:rPr>
                    <w:rFonts w:ascii="Cambria Math" w:hAnsi="Cambria Math"/>
                    <w:sz w:val="28"/>
                    <w:lang w:val="kk-KZ"/>
                  </w:rPr>
                  <m:t>0</m:t>
                </m:r>
              </m:sup>
            </m:sSubSup>
          </m:den>
        </m:f>
        <m:r>
          <w:rPr>
            <w:rFonts w:ascii="Cambria Math" w:hAnsi="Cambria Math"/>
            <w:sz w:val="28"/>
            <w:lang w:val="kk-KZ"/>
          </w:rPr>
          <m:t>∙α</m:t>
        </m:r>
      </m:oMath>
      <w:r w:rsidR="00B524C8" w:rsidRPr="00B16A70">
        <w:rPr>
          <w:rFonts w:eastAsiaTheme="minorEastAsia"/>
          <w:sz w:val="28"/>
          <w:lang w:val="kk-KZ"/>
        </w:rPr>
        <w:t xml:space="preserve">              </w:t>
      </w:r>
      <w:r w:rsidR="00B524C8" w:rsidRPr="00B16A70">
        <w:rPr>
          <w:rFonts w:eastAsiaTheme="minorEastAsia"/>
          <w:lang w:val="kk-KZ"/>
        </w:rPr>
        <w:t>(6)</w:t>
      </w:r>
    </w:p>
    <w:p w:rsidR="00B524C8" w:rsidRPr="00B16A70" w:rsidRDefault="00B524C8" w:rsidP="00F32DC9">
      <w:pPr>
        <w:jc w:val="both"/>
        <w:rPr>
          <w:rFonts w:eastAsiaTheme="minorEastAsia"/>
          <w:sz w:val="28"/>
          <w:szCs w:val="28"/>
          <w:lang w:val="kk-KZ"/>
        </w:rPr>
      </w:pPr>
      <w:r w:rsidRPr="00B16A70">
        <w:rPr>
          <w:rFonts w:eastAsiaTheme="minorEastAsia"/>
          <w:sz w:val="28"/>
          <w:szCs w:val="28"/>
          <w:lang w:val="kk-KZ"/>
        </w:rPr>
        <w:t xml:space="preserve">формуласымен анықталады. </w:t>
      </w: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мұнда— 1м</w:t>
      </w:r>
      <w:r w:rsidRPr="00B16A70">
        <w:rPr>
          <w:rFonts w:eastAsiaTheme="minorEastAsia"/>
          <w:sz w:val="28"/>
          <w:szCs w:val="28"/>
          <w:vertAlign w:val="superscript"/>
          <w:lang w:val="kk-KZ"/>
        </w:rPr>
        <w:t>3</w:t>
      </w:r>
      <w:r w:rsidRPr="00B16A70">
        <w:rPr>
          <w:rFonts w:eastAsiaTheme="minorEastAsia"/>
          <w:sz w:val="28"/>
          <w:szCs w:val="28"/>
          <w:lang w:val="kk-KZ"/>
        </w:rPr>
        <w:t xml:space="preserve"> бетонға цемент, құм, су және шағал шығындары, кг;</w:t>
      </w:r>
    </w:p>
    <w:p w:rsidR="00B524C8" w:rsidRPr="00B16A70" w:rsidRDefault="00166E82" w:rsidP="00B524C8">
      <w:pPr>
        <w:ind w:firstLine="708"/>
        <w:jc w:val="both"/>
        <w:rPr>
          <w:rFonts w:eastAsiaTheme="minorEastAsia"/>
          <w:sz w:val="28"/>
          <w:szCs w:val="28"/>
          <w:lang w:val="kk-KZ"/>
        </w:rPr>
      </w:pPr>
      <m:oMath>
        <m:sSubSup>
          <m:sSubSupPr>
            <m:ctrlPr>
              <w:rPr>
                <w:rFonts w:ascii="Cambria Math" w:hAnsi="Cambria Math"/>
                <w:i/>
                <w:sz w:val="28"/>
                <w:lang w:val="kk-KZ"/>
              </w:rPr>
            </m:ctrlPr>
          </m:sSubSupPr>
          <m:e>
            <m:r>
              <w:rPr>
                <w:rFonts w:ascii="Cambria Math" w:hAnsi="Cambria Math"/>
                <w:sz w:val="28"/>
                <w:lang w:val="kk-KZ"/>
              </w:rPr>
              <m:t>ρ</m:t>
            </m:r>
          </m:e>
          <m:sub>
            <m:r>
              <w:rPr>
                <w:rFonts w:ascii="Cambria Math" w:hAnsi="Cambria Math"/>
                <w:sz w:val="28"/>
                <w:lang w:val="kk-KZ"/>
              </w:rPr>
              <m:t>щ</m:t>
            </m:r>
          </m:sub>
          <m:sup>
            <m:r>
              <w:rPr>
                <w:rFonts w:ascii="Cambria Math" w:hAnsi="Cambria Math"/>
                <w:sz w:val="28"/>
                <w:lang w:val="kk-KZ"/>
              </w:rPr>
              <m:t>0</m:t>
            </m:r>
          </m:sup>
        </m:sSubSup>
      </m:oMath>
      <w:r w:rsidR="00B524C8" w:rsidRPr="00B16A70">
        <w:rPr>
          <w:rFonts w:eastAsiaTheme="minorEastAsia"/>
          <w:sz w:val="28"/>
          <w:lang w:val="kk-KZ"/>
        </w:rPr>
        <w:t>—</w:t>
      </w:r>
      <w:r w:rsidR="00B524C8" w:rsidRPr="00B16A70">
        <w:rPr>
          <w:rFonts w:eastAsiaTheme="minorEastAsia"/>
          <w:sz w:val="28"/>
          <w:szCs w:val="28"/>
          <w:lang w:val="kk-KZ"/>
        </w:rPr>
        <w:t>шағал көлемдік үю массасы;</w:t>
      </w:r>
    </w:p>
    <w:p w:rsidR="00B524C8" w:rsidRPr="00B16A70" w:rsidRDefault="00166E82" w:rsidP="00B524C8">
      <w:pPr>
        <w:ind w:firstLine="708"/>
        <w:jc w:val="both"/>
        <w:rPr>
          <w:rFonts w:eastAsiaTheme="minorEastAsia"/>
          <w:sz w:val="28"/>
          <w:szCs w:val="28"/>
          <w:lang w:val="kk-KZ"/>
        </w:rPr>
      </w:pPr>
      <m:oMath>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ц</m:t>
            </m:r>
          </m:sub>
        </m:sSub>
        <m:r>
          <w:rPr>
            <w:rFonts w:ascii="Cambria Math" w:hAnsi="Cambria Math"/>
            <w:sz w:val="28"/>
            <w:lang w:val="kk-KZ"/>
          </w:rPr>
          <m:t xml:space="preserve">, </m:t>
        </m:r>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ц</m:t>
            </m:r>
          </m:sub>
        </m:sSub>
        <m:r>
          <w:rPr>
            <w:rFonts w:ascii="Cambria Math" w:hAnsi="Cambria Math"/>
            <w:sz w:val="28"/>
            <w:lang w:val="kk-KZ"/>
          </w:rPr>
          <m:t xml:space="preserve">, </m:t>
        </m:r>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ш</m:t>
            </m:r>
          </m:sub>
        </m:sSub>
      </m:oMath>
      <w:r w:rsidR="00B524C8" w:rsidRPr="00B16A70">
        <w:rPr>
          <w:rFonts w:eastAsiaTheme="minorEastAsia"/>
          <w:sz w:val="28"/>
          <w:lang w:val="kk-KZ"/>
        </w:rPr>
        <w:t xml:space="preserve">— </w:t>
      </w:r>
      <w:r w:rsidR="00B524C8" w:rsidRPr="00B16A70">
        <w:rPr>
          <w:rFonts w:eastAsiaTheme="minorEastAsia"/>
          <w:sz w:val="28"/>
          <w:szCs w:val="28"/>
          <w:lang w:val="kk-KZ"/>
        </w:rPr>
        <w:t>цементтің, құм, су және шағалдың сәйкес</w:t>
      </w:r>
      <w:r w:rsidR="00AF586D" w:rsidRPr="00B16A70">
        <w:rPr>
          <w:rFonts w:eastAsiaTheme="minorEastAsia"/>
          <w:sz w:val="28"/>
          <w:szCs w:val="28"/>
          <w:lang w:val="kk-KZ"/>
        </w:rPr>
        <w:t xml:space="preserve"> </w:t>
      </w:r>
      <w:r w:rsidR="00B524C8" w:rsidRPr="00B16A70">
        <w:rPr>
          <w:rFonts w:eastAsiaTheme="minorEastAsia"/>
          <w:sz w:val="28"/>
          <w:szCs w:val="28"/>
          <w:lang w:val="kk-KZ"/>
        </w:rPr>
        <w:t>на</w:t>
      </w:r>
      <w:r w:rsidR="00AF586D" w:rsidRPr="00B16A70">
        <w:rPr>
          <w:rFonts w:eastAsiaTheme="minorEastAsia"/>
          <w:sz w:val="28"/>
          <w:szCs w:val="28"/>
          <w:lang w:val="kk-KZ"/>
        </w:rPr>
        <w:t>ғыз</w:t>
      </w:r>
      <w:r w:rsidR="00B524C8" w:rsidRPr="00B16A70">
        <w:rPr>
          <w:rFonts w:eastAsiaTheme="minorEastAsia"/>
          <w:sz w:val="28"/>
          <w:szCs w:val="28"/>
          <w:lang w:val="kk-KZ"/>
        </w:rPr>
        <w:t xml:space="preserve"> тығыздықтары;</w:t>
      </w:r>
    </w:p>
    <w:p w:rsidR="00B524C8" w:rsidRPr="00B16A70" w:rsidRDefault="00B524C8" w:rsidP="00B524C8">
      <w:pPr>
        <w:ind w:left="708"/>
        <w:jc w:val="both"/>
        <w:rPr>
          <w:rFonts w:eastAsiaTheme="minorEastAsia"/>
          <w:sz w:val="28"/>
          <w:szCs w:val="28"/>
          <w:lang w:val="kk-KZ"/>
        </w:rPr>
      </w:pPr>
      <m:oMath>
        <m:r>
          <w:rPr>
            <w:rFonts w:ascii="Cambria Math" w:hAnsi="Cambria Math"/>
            <w:sz w:val="28"/>
            <w:szCs w:val="28"/>
            <w:lang w:val="kk-KZ"/>
          </w:rPr>
          <m:t>α</m:t>
        </m:r>
      </m:oMath>
      <w:r w:rsidRPr="00B16A70">
        <w:rPr>
          <w:rFonts w:eastAsiaTheme="minorEastAsia"/>
          <w:sz w:val="28"/>
          <w:szCs w:val="28"/>
          <w:lang w:val="kk-KZ"/>
        </w:rPr>
        <w:t>— ірі толтырғыштарының түйіршік аралығының кеңе</w:t>
      </w:r>
      <w:r w:rsidR="00AF586D" w:rsidRPr="00B16A70">
        <w:rPr>
          <w:rFonts w:eastAsiaTheme="minorEastAsia"/>
          <w:sz w:val="28"/>
          <w:szCs w:val="28"/>
          <w:lang w:val="kk-KZ"/>
        </w:rPr>
        <w:t>ю</w:t>
      </w:r>
      <w:r w:rsidRPr="00B16A70">
        <w:rPr>
          <w:rFonts w:eastAsiaTheme="minorEastAsia"/>
          <w:sz w:val="28"/>
          <w:szCs w:val="28"/>
          <w:lang w:val="kk-KZ"/>
        </w:rPr>
        <w:t>ін ескеріп ерітінді көлемін арттыру коэффиценті;</w:t>
      </w:r>
    </w:p>
    <w:p w:rsidR="00B524C8" w:rsidRPr="00B16A70" w:rsidRDefault="00166E82" w:rsidP="00B524C8">
      <w:pPr>
        <w:ind w:left="708"/>
        <w:jc w:val="both"/>
        <w:rPr>
          <w:rFonts w:eastAsiaTheme="minorEastAsia"/>
          <w:sz w:val="28"/>
          <w:szCs w:val="28"/>
          <w:lang w:val="kk-KZ"/>
        </w:rPr>
      </w:pPr>
      <m:oMath>
        <m:sSub>
          <m:sSubPr>
            <m:ctrlPr>
              <w:rPr>
                <w:rFonts w:ascii="Cambria Math" w:hAnsi="Cambria Math"/>
                <w:sz w:val="28"/>
                <w:szCs w:val="28"/>
                <w:lang w:val="kk-KZ"/>
              </w:rPr>
            </m:ctrlPr>
          </m:sSubPr>
          <m:e>
            <m:r>
              <w:rPr>
                <w:rFonts w:ascii="Cambria Math" w:hAnsi="Cambria Math"/>
                <w:sz w:val="28"/>
                <w:szCs w:val="28"/>
                <w:lang w:val="kk-KZ"/>
              </w:rPr>
              <m:t>V</m:t>
            </m:r>
          </m:e>
          <m:sub>
            <m:r>
              <w:rPr>
                <w:rFonts w:ascii="Cambria Math" w:hAnsi="Cambria Math"/>
                <w:sz w:val="28"/>
                <w:szCs w:val="28"/>
                <w:lang w:val="kk-KZ"/>
              </w:rPr>
              <m:t>1</m:t>
            </m:r>
          </m:sub>
        </m:sSub>
      </m:oMath>
      <w:r w:rsidR="00B524C8" w:rsidRPr="00B16A70">
        <w:rPr>
          <w:rFonts w:eastAsiaTheme="minorEastAsia"/>
          <w:sz w:val="28"/>
          <w:szCs w:val="28"/>
          <w:lang w:val="kk-KZ"/>
        </w:rPr>
        <w:t>—борпылдақ жағдайындағы құм кеуектілігі.</w:t>
      </w:r>
    </w:p>
    <w:p w:rsidR="00332C93" w:rsidRPr="00B16A70" w:rsidRDefault="00F32DC9" w:rsidP="00F32DC9">
      <w:pPr>
        <w:jc w:val="both"/>
        <w:rPr>
          <w:rFonts w:eastAsiaTheme="minorEastAsia"/>
          <w:sz w:val="28"/>
          <w:szCs w:val="28"/>
          <w:lang w:val="kk-KZ"/>
        </w:rPr>
      </w:pPr>
      <w:r w:rsidRPr="00B16A70">
        <w:rPr>
          <w:rFonts w:eastAsiaTheme="minorEastAsia"/>
          <w:sz w:val="28"/>
          <w:szCs w:val="28"/>
          <w:lang w:val="kk-KZ"/>
        </w:rPr>
        <w:t xml:space="preserve">         </w:t>
      </w:r>
    </w:p>
    <w:p w:rsidR="00B524C8" w:rsidRPr="00B16A70" w:rsidRDefault="00332C93" w:rsidP="00F32DC9">
      <w:pPr>
        <w:jc w:val="both"/>
        <w:rPr>
          <w:rFonts w:eastAsiaTheme="minorEastAsia"/>
          <w:sz w:val="28"/>
          <w:szCs w:val="28"/>
          <w:lang w:val="kk-KZ"/>
        </w:rPr>
      </w:pPr>
      <w:r w:rsidRPr="00B16A70">
        <w:rPr>
          <w:rFonts w:eastAsiaTheme="minorEastAsia"/>
          <w:sz w:val="28"/>
          <w:szCs w:val="28"/>
          <w:lang w:val="kk-KZ"/>
        </w:rPr>
        <w:t xml:space="preserve">          </w:t>
      </w:r>
      <w:r w:rsidR="00AF586D" w:rsidRPr="00B16A70">
        <w:rPr>
          <w:rFonts w:eastAsiaTheme="minorEastAsia"/>
          <w:sz w:val="28"/>
          <w:szCs w:val="28"/>
          <w:lang w:val="kk-KZ"/>
        </w:rPr>
        <w:t>Бұл екі теңдеуд</w:t>
      </w:r>
      <w:r w:rsidR="00B524C8" w:rsidRPr="00B16A70">
        <w:rPr>
          <w:rFonts w:eastAsiaTheme="minorEastAsia"/>
          <w:sz w:val="28"/>
          <w:szCs w:val="28"/>
          <w:lang w:val="kk-KZ"/>
        </w:rPr>
        <w:t>і бірге шеш</w:t>
      </w:r>
      <w:r w:rsidR="00AF586D" w:rsidRPr="00B16A70">
        <w:rPr>
          <w:rFonts w:eastAsiaTheme="minorEastAsia"/>
          <w:sz w:val="28"/>
          <w:szCs w:val="28"/>
          <w:lang w:val="kk-KZ"/>
        </w:rPr>
        <w:t>іп</w:t>
      </w:r>
      <w:r w:rsidR="00B524C8" w:rsidRPr="00B16A70">
        <w:rPr>
          <w:rFonts w:eastAsiaTheme="minorEastAsia"/>
          <w:sz w:val="28"/>
          <w:szCs w:val="28"/>
          <w:lang w:val="kk-KZ"/>
        </w:rPr>
        <w:t>, 1м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 xml:space="preserve"> бетонға қажетті ірі толтырғыш шығынын  есептеуге мүмкіндік беретін формуланы аламыз, атап айтқанда:</w:t>
      </w:r>
    </w:p>
    <w:p w:rsidR="00B524C8" w:rsidRPr="00B16A70" w:rsidRDefault="00B524C8" w:rsidP="00332C93">
      <w:pPr>
        <w:ind w:left="720"/>
        <w:jc w:val="center"/>
        <w:rPr>
          <w:rFonts w:eastAsiaTheme="minorEastAsia"/>
          <w:lang w:val="kk-KZ"/>
        </w:rPr>
      </w:pPr>
      <m:oMath>
        <m:r>
          <m:rPr>
            <m:sty m:val="p"/>
          </m:rPr>
          <w:rPr>
            <w:rFonts w:ascii="Cambria Math" w:hAnsi="Cambria Math"/>
            <w:sz w:val="28"/>
            <w:lang w:val="kk-KZ"/>
          </w:rPr>
          <m:t>Ш=</m:t>
        </m:r>
        <m:f>
          <m:fPr>
            <m:ctrlPr>
              <w:rPr>
                <w:rFonts w:ascii="Cambria Math" w:hAnsi="Cambria Math"/>
                <w:sz w:val="28"/>
                <w:lang w:val="kk-KZ"/>
              </w:rPr>
            </m:ctrlPr>
          </m:fPr>
          <m:num>
            <m:r>
              <w:rPr>
                <w:rFonts w:ascii="Cambria Math" w:hAnsi="Cambria Math"/>
                <w:sz w:val="28"/>
                <w:lang w:val="kk-KZ"/>
              </w:rPr>
              <m:t>1000</m:t>
            </m:r>
          </m:num>
          <m:den>
            <m:f>
              <m:fPr>
                <m:ctrlPr>
                  <w:rPr>
                    <w:rFonts w:ascii="Cambria Math" w:hAnsi="Cambria Math"/>
                    <w:i/>
                    <w:sz w:val="28"/>
                    <w:lang w:val="kk-KZ"/>
                  </w:rPr>
                </m:ctrlPr>
              </m:fPr>
              <m:num>
                <m:r>
                  <w:rPr>
                    <w:rFonts w:ascii="Cambria Math" w:hAnsi="Cambria Math"/>
                    <w:sz w:val="28"/>
                    <w:lang w:val="kk-KZ"/>
                  </w:rPr>
                  <m:t>V</m:t>
                </m:r>
              </m:num>
              <m:den>
                <m:sSubSup>
                  <m:sSubSupPr>
                    <m:ctrlPr>
                      <w:rPr>
                        <w:rFonts w:ascii="Cambria Math" w:hAnsi="Cambria Math"/>
                        <w:i/>
                        <w:sz w:val="28"/>
                        <w:lang w:val="kk-KZ"/>
                      </w:rPr>
                    </m:ctrlPr>
                  </m:sSubSupPr>
                  <m:e>
                    <m:r>
                      <w:rPr>
                        <w:rFonts w:ascii="Cambria Math" w:hAnsi="Cambria Math"/>
                        <w:sz w:val="28"/>
                        <w:lang w:val="kk-KZ"/>
                      </w:rPr>
                      <m:t>γ</m:t>
                    </m:r>
                  </m:e>
                  <m:sub>
                    <m:r>
                      <w:rPr>
                        <w:rFonts w:ascii="Cambria Math" w:hAnsi="Cambria Math"/>
                        <w:sz w:val="28"/>
                        <w:lang w:val="kk-KZ"/>
                      </w:rPr>
                      <m:t>ш</m:t>
                    </m:r>
                  </m:sub>
                  <m:sup>
                    <m:r>
                      <w:rPr>
                        <w:rFonts w:ascii="Cambria Math" w:hAnsi="Cambria Math"/>
                        <w:sz w:val="28"/>
                        <w:lang w:val="kk-KZ"/>
                      </w:rPr>
                      <m:t>ө</m:t>
                    </m:r>
                  </m:sup>
                </m:sSubSup>
              </m:den>
            </m:f>
            <m:r>
              <w:rPr>
                <w:rFonts w:ascii="Cambria Math" w:hAnsi="Cambria Math"/>
                <w:sz w:val="28"/>
                <w:lang w:val="kk-KZ"/>
              </w:rPr>
              <m:t>∙α+</m:t>
            </m:r>
            <m:f>
              <m:fPr>
                <m:ctrlPr>
                  <w:rPr>
                    <w:rFonts w:ascii="Cambria Math" w:hAnsi="Cambria Math"/>
                    <w:i/>
                    <w:sz w:val="28"/>
                    <w:lang w:val="kk-KZ"/>
                  </w:rPr>
                </m:ctrlPr>
              </m:fPr>
              <m:num>
                <m:r>
                  <w:rPr>
                    <w:rFonts w:ascii="Cambria Math" w:hAnsi="Cambria Math"/>
                    <w:sz w:val="28"/>
                    <w:lang w:val="kk-KZ"/>
                  </w:rPr>
                  <m:t>1</m:t>
                </m:r>
              </m:num>
              <m:den>
                <m:sSub>
                  <m:sSubPr>
                    <m:ctrlPr>
                      <w:rPr>
                        <w:rFonts w:ascii="Cambria Math" w:hAnsi="Cambria Math"/>
                        <w:i/>
                        <w:sz w:val="28"/>
                        <w:lang w:val="kk-KZ"/>
                      </w:rPr>
                    </m:ctrlPr>
                  </m:sSubPr>
                  <m:e>
                    <m:r>
                      <w:rPr>
                        <w:rFonts w:ascii="Cambria Math" w:hAnsi="Cambria Math"/>
                        <w:sz w:val="28"/>
                        <w:lang w:val="kk-KZ"/>
                      </w:rPr>
                      <m:t>γ</m:t>
                    </m:r>
                  </m:e>
                  <m:sub>
                    <m:r>
                      <w:rPr>
                        <w:rFonts w:ascii="Cambria Math" w:hAnsi="Cambria Math"/>
                        <w:sz w:val="28"/>
                        <w:lang w:val="kk-KZ"/>
                      </w:rPr>
                      <m:t>ш</m:t>
                    </m:r>
                  </m:sub>
                </m:sSub>
              </m:den>
            </m:f>
          </m:den>
        </m:f>
      </m:oMath>
      <w:r w:rsidRPr="00B16A70">
        <w:rPr>
          <w:rFonts w:eastAsiaTheme="minorEastAsia"/>
          <w:sz w:val="28"/>
          <w:lang w:val="kk-KZ"/>
        </w:rPr>
        <w:t xml:space="preserve">              </w:t>
      </w:r>
      <w:r w:rsidRPr="00B16A70">
        <w:rPr>
          <w:rFonts w:eastAsiaTheme="minorEastAsia"/>
          <w:lang w:val="kk-KZ"/>
        </w:rPr>
        <w:t>(7)</w:t>
      </w:r>
    </w:p>
    <w:p w:rsidR="00B524C8" w:rsidRPr="00B16A70" w:rsidRDefault="00F32DC9" w:rsidP="00F32DC9">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Цементтің толтырғыштардың түрлеріне және қоспа жылжымалдылығына тәуелді «α» коэффицентінің мағыналары 1.7.1 кестеде көрсетілген.</w:t>
      </w:r>
    </w:p>
    <w:p w:rsidR="00332C93" w:rsidRPr="00B16A70" w:rsidRDefault="00F32DC9" w:rsidP="00F32DC9">
      <w:pPr>
        <w:jc w:val="both"/>
        <w:rPr>
          <w:rFonts w:eastAsiaTheme="minorEastAsia"/>
          <w:sz w:val="28"/>
          <w:szCs w:val="28"/>
          <w:lang w:val="kk-KZ"/>
        </w:rPr>
      </w:pPr>
      <w:r w:rsidRPr="00B16A70">
        <w:rPr>
          <w:rFonts w:eastAsiaTheme="minorEastAsia"/>
          <w:sz w:val="28"/>
          <w:szCs w:val="28"/>
          <w:lang w:val="kk-KZ"/>
        </w:rPr>
        <w:t xml:space="preserve">         </w:t>
      </w:r>
    </w:p>
    <w:p w:rsidR="00B524C8" w:rsidRPr="00B16A70" w:rsidRDefault="00332C93" w:rsidP="00F32DC9">
      <w:pPr>
        <w:jc w:val="both"/>
        <w:rPr>
          <w:rFonts w:eastAsiaTheme="minorEastAsia"/>
          <w:sz w:val="28"/>
          <w:szCs w:val="28"/>
          <w:lang w:val="kk-KZ"/>
        </w:rPr>
      </w:pPr>
      <w:r w:rsidRPr="00B16A70">
        <w:rPr>
          <w:rFonts w:eastAsiaTheme="minorEastAsia"/>
          <w:sz w:val="28"/>
          <w:szCs w:val="28"/>
          <w:lang w:val="kk-KZ"/>
        </w:rPr>
        <w:lastRenderedPageBreak/>
        <w:t xml:space="preserve">          </w:t>
      </w:r>
      <w:r w:rsidR="00B524C8" w:rsidRPr="00B16A70">
        <w:rPr>
          <w:rFonts w:eastAsiaTheme="minorEastAsia"/>
          <w:sz w:val="28"/>
          <w:szCs w:val="28"/>
          <w:lang w:val="kk-KZ"/>
        </w:rPr>
        <w:t>Онан әрі, егер цемент, су және ірі толтырғыш шығындары белгілі болса, 1м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 xml:space="preserve"> бетонға құм шығынын анықтайды.</w:t>
      </w:r>
    </w:p>
    <w:p w:rsidR="00B524C8" w:rsidRPr="00B16A70" w:rsidRDefault="00B524C8" w:rsidP="00332C93">
      <w:pPr>
        <w:ind w:left="720"/>
        <w:jc w:val="center"/>
        <w:rPr>
          <w:rFonts w:eastAsiaTheme="minorEastAsia"/>
          <w:lang w:val="kk-KZ"/>
        </w:rPr>
      </w:pPr>
      <w:r w:rsidRPr="00B16A70">
        <w:rPr>
          <w:rFonts w:eastAsiaTheme="minorEastAsia"/>
          <w:sz w:val="28"/>
          <w:lang w:val="kk-KZ"/>
        </w:rPr>
        <w:t xml:space="preserve">Қ  </w:t>
      </w:r>
      <m:oMath>
        <m:r>
          <m:rPr>
            <m:sty m:val="p"/>
          </m:rPr>
          <w:rPr>
            <w:rFonts w:ascii="Cambria Math" w:hAnsi="Cambria Math"/>
            <w:sz w:val="28"/>
            <w:lang w:val="kk-KZ"/>
          </w:rPr>
          <m:t>=</m:t>
        </m:r>
        <m:d>
          <m:dPr>
            <m:begChr m:val="["/>
            <m:endChr m:val="]"/>
            <m:ctrlPr>
              <w:rPr>
                <w:rFonts w:ascii="Cambria Math" w:hAnsi="Cambria Math"/>
                <w:sz w:val="28"/>
                <w:lang w:val="kk-KZ"/>
              </w:rPr>
            </m:ctrlPr>
          </m:dPr>
          <m:e>
            <m:r>
              <w:rPr>
                <w:rFonts w:ascii="Cambria Math" w:hAnsi="Cambria Math"/>
                <w:sz w:val="28"/>
                <w:lang w:val="kk-KZ"/>
              </w:rPr>
              <m:t>1000-</m:t>
            </m:r>
            <m:d>
              <m:dPr>
                <m:ctrlPr>
                  <w:rPr>
                    <w:rFonts w:ascii="Cambria Math" w:hAnsi="Cambria Math"/>
                    <w:i/>
                    <w:sz w:val="28"/>
                    <w:lang w:val="kk-KZ"/>
                  </w:rPr>
                </m:ctrlPr>
              </m:dPr>
              <m:e>
                <m:f>
                  <m:fPr>
                    <m:ctrlPr>
                      <w:rPr>
                        <w:rFonts w:ascii="Cambria Math" w:hAnsi="Cambria Math"/>
                        <w:i/>
                        <w:sz w:val="28"/>
                        <w:lang w:val="kk-KZ"/>
                      </w:rPr>
                    </m:ctrlPr>
                  </m:fPr>
                  <m:num>
                    <m:r>
                      <w:rPr>
                        <w:rFonts w:ascii="Cambria Math" w:hAnsi="Cambria Math"/>
                        <w:sz w:val="28"/>
                        <w:lang w:val="kk-KZ"/>
                      </w:rPr>
                      <m:t>Ц</m:t>
                    </m:r>
                  </m:num>
                  <m:den>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с</m:t>
                        </m:r>
                      </m:sub>
                    </m:sSub>
                  </m:den>
                </m:f>
                <m:r>
                  <w:rPr>
                    <w:rFonts w:ascii="Cambria Math" w:hAnsi="Cambria Math"/>
                    <w:sz w:val="28"/>
                    <w:lang w:val="kk-KZ"/>
                  </w:rPr>
                  <m:t>+</m:t>
                </m:r>
                <m:f>
                  <m:fPr>
                    <m:ctrlPr>
                      <w:rPr>
                        <w:rFonts w:ascii="Cambria Math" w:hAnsi="Cambria Math"/>
                        <w:i/>
                        <w:sz w:val="28"/>
                        <w:lang w:val="kk-KZ"/>
                      </w:rPr>
                    </m:ctrlPr>
                  </m:fPr>
                  <m:num>
                    <m:r>
                      <w:rPr>
                        <w:rFonts w:ascii="Cambria Math" w:hAnsi="Cambria Math"/>
                        <w:sz w:val="28"/>
                        <w:lang w:val="kk-KZ"/>
                      </w:rPr>
                      <m:t>Су</m:t>
                    </m:r>
                  </m:num>
                  <m:den>
                    <m:r>
                      <w:rPr>
                        <w:rFonts w:ascii="Cambria Math" w:hAnsi="Cambria Math"/>
                        <w:sz w:val="28"/>
                        <w:lang w:val="kk-KZ"/>
                      </w:rPr>
                      <m:t>1</m:t>
                    </m:r>
                  </m:den>
                </m:f>
                <m:r>
                  <w:rPr>
                    <w:rFonts w:ascii="Cambria Math" w:hAnsi="Cambria Math"/>
                    <w:sz w:val="28"/>
                    <w:lang w:val="kk-KZ"/>
                  </w:rPr>
                  <m:t>+</m:t>
                </m:r>
                <m:f>
                  <m:fPr>
                    <m:ctrlPr>
                      <w:rPr>
                        <w:rFonts w:ascii="Cambria Math" w:hAnsi="Cambria Math"/>
                        <w:i/>
                        <w:sz w:val="28"/>
                        <w:lang w:val="kk-KZ"/>
                      </w:rPr>
                    </m:ctrlPr>
                  </m:fPr>
                  <m:num>
                    <m:r>
                      <w:rPr>
                        <w:rFonts w:ascii="Cambria Math" w:hAnsi="Cambria Math"/>
                        <w:sz w:val="28"/>
                        <w:lang w:val="kk-KZ"/>
                      </w:rPr>
                      <m:t>Ш</m:t>
                    </m:r>
                  </m:num>
                  <m:den>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ш</m:t>
                        </m:r>
                      </m:sub>
                    </m:sSub>
                  </m:den>
                </m:f>
              </m:e>
            </m:d>
          </m:e>
        </m:d>
        <m:r>
          <w:rPr>
            <w:rFonts w:ascii="Cambria Math" w:hAnsi="Cambria Math"/>
            <w:sz w:val="28"/>
            <w:lang w:val="kk-KZ"/>
          </w:rPr>
          <m:t>∙ρ</m:t>
        </m:r>
      </m:oMath>
      <w:r w:rsidRPr="00B16A70">
        <w:rPr>
          <w:rFonts w:eastAsiaTheme="minorEastAsia"/>
          <w:sz w:val="28"/>
          <w:lang w:val="kk-KZ"/>
        </w:rPr>
        <w:t xml:space="preserve">             </w:t>
      </w:r>
      <w:r w:rsidRPr="00B16A70">
        <w:rPr>
          <w:rFonts w:eastAsiaTheme="minorEastAsia"/>
          <w:lang w:val="kk-KZ"/>
        </w:rPr>
        <w:t>(8)</w:t>
      </w:r>
    </w:p>
    <w:p w:rsidR="00332C93" w:rsidRPr="00B16A70" w:rsidRDefault="00332C93" w:rsidP="00B524C8">
      <w:pPr>
        <w:ind w:left="720"/>
        <w:jc w:val="both"/>
        <w:rPr>
          <w:rFonts w:eastAsiaTheme="minorEastAsia"/>
          <w:lang w:val="kk-KZ"/>
        </w:rPr>
      </w:pPr>
    </w:p>
    <w:p w:rsidR="00B524C8" w:rsidRPr="00B16A70" w:rsidRDefault="00B524C8" w:rsidP="00F32DC9">
      <w:pPr>
        <w:jc w:val="both"/>
        <w:rPr>
          <w:rFonts w:eastAsiaTheme="minorEastAsia"/>
          <w:sz w:val="28"/>
          <w:szCs w:val="28"/>
          <w:lang w:val="kk-KZ"/>
        </w:rPr>
      </w:pPr>
      <w:r w:rsidRPr="00B16A70">
        <w:rPr>
          <w:rFonts w:eastAsiaTheme="minorEastAsia"/>
          <w:sz w:val="28"/>
          <w:szCs w:val="28"/>
          <w:lang w:val="kk-KZ"/>
        </w:rPr>
        <w:t>формуласымен анықтайды.</w:t>
      </w:r>
    </w:p>
    <w:p w:rsidR="00D52DAD" w:rsidRPr="00B16A70" w:rsidRDefault="00D52DAD" w:rsidP="00F32DC9">
      <w:pPr>
        <w:jc w:val="both"/>
        <w:rPr>
          <w:rFonts w:eastAsiaTheme="minorEastAsia"/>
          <w:sz w:val="28"/>
          <w:szCs w:val="28"/>
          <w:lang w:val="kk-KZ"/>
        </w:rPr>
      </w:pPr>
    </w:p>
    <w:p w:rsidR="00B524C8" w:rsidRPr="00B16A70" w:rsidRDefault="00B524C8" w:rsidP="00F32DC9">
      <w:pPr>
        <w:jc w:val="both"/>
        <w:rPr>
          <w:rFonts w:eastAsiaTheme="minorEastAsia"/>
          <w:sz w:val="28"/>
          <w:szCs w:val="28"/>
          <w:lang w:val="kk-KZ"/>
        </w:rPr>
      </w:pPr>
      <w:r w:rsidRPr="00B16A70">
        <w:rPr>
          <w:rFonts w:eastAsiaTheme="minorEastAsia"/>
          <w:sz w:val="28"/>
          <w:szCs w:val="28"/>
          <w:lang w:val="kk-KZ"/>
        </w:rPr>
        <w:t>1.8.  1м</w:t>
      </w:r>
      <w:r w:rsidRPr="00B16A70">
        <w:rPr>
          <w:rFonts w:eastAsiaTheme="minorEastAsia"/>
          <w:sz w:val="28"/>
          <w:szCs w:val="28"/>
          <w:vertAlign w:val="superscript"/>
          <w:lang w:val="kk-KZ"/>
        </w:rPr>
        <w:t>3</w:t>
      </w:r>
      <w:r w:rsidRPr="00B16A70">
        <w:rPr>
          <w:rFonts w:eastAsiaTheme="minorEastAsia"/>
          <w:sz w:val="28"/>
          <w:szCs w:val="28"/>
          <w:lang w:val="kk-KZ"/>
        </w:rPr>
        <w:t xml:space="preserve"> бетонға табылған барлық құрасты</w:t>
      </w:r>
      <w:r w:rsidR="006C3CE9" w:rsidRPr="00B16A70">
        <w:rPr>
          <w:rFonts w:eastAsiaTheme="minorEastAsia"/>
          <w:sz w:val="28"/>
          <w:szCs w:val="28"/>
          <w:lang w:val="kk-KZ"/>
        </w:rPr>
        <w:t>рушы материалдың шығыны бойынша</w:t>
      </w:r>
      <w:r w:rsidRPr="00B16A70">
        <w:rPr>
          <w:rFonts w:eastAsiaTheme="minorEastAsia"/>
          <w:sz w:val="28"/>
          <w:szCs w:val="28"/>
          <w:lang w:val="kk-KZ"/>
        </w:rPr>
        <w:t xml:space="preserve"> сыналатын илеудің қабылданған V</w:t>
      </w:r>
      <w:r w:rsidRPr="00B16A70">
        <w:rPr>
          <w:rFonts w:eastAsiaTheme="minorEastAsia"/>
          <w:sz w:val="28"/>
          <w:szCs w:val="28"/>
          <w:vertAlign w:val="subscript"/>
          <w:lang w:val="kk-KZ"/>
        </w:rPr>
        <w:t xml:space="preserve">л </w:t>
      </w:r>
      <w:r w:rsidRPr="00B16A70">
        <w:rPr>
          <w:rFonts w:eastAsiaTheme="minorEastAsia"/>
          <w:sz w:val="28"/>
          <w:szCs w:val="28"/>
          <w:lang w:val="kk-KZ"/>
        </w:rPr>
        <w:t>көлеміне жұмсалатын компоненттердің шығыны есептелінеді.</w:t>
      </w:r>
    </w:p>
    <w:p w:rsidR="00D52DAD" w:rsidRPr="00B16A70" w:rsidRDefault="00D52DAD" w:rsidP="00F32DC9">
      <w:pPr>
        <w:jc w:val="both"/>
        <w:rPr>
          <w:rFonts w:eastAsiaTheme="minorEastAsia"/>
          <w:sz w:val="28"/>
          <w:szCs w:val="28"/>
          <w:lang w:val="kk-KZ"/>
        </w:rPr>
      </w:pPr>
    </w:p>
    <w:p w:rsidR="00B524C8" w:rsidRPr="00B16A70" w:rsidRDefault="00F32DC9" w:rsidP="00F32DC9">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1.7.1 кесте. Цемент, толтырғыш және бетон ыңғайлы төсемділігіне тәуелді «α» коэффиценттерінің мағынасы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2499"/>
        <w:gridCol w:w="1605"/>
        <w:gridCol w:w="3125"/>
      </w:tblGrid>
      <w:tr w:rsidR="00B524C8" w:rsidRPr="00B16A70" w:rsidTr="00DC3BAF">
        <w:trPr>
          <w:trHeight w:val="465"/>
        </w:trPr>
        <w:tc>
          <w:tcPr>
            <w:tcW w:w="2127" w:type="dxa"/>
            <w:vMerge w:val="restart"/>
          </w:tcPr>
          <w:p w:rsidR="00B524C8" w:rsidRPr="00B16A70" w:rsidRDefault="00B524C8" w:rsidP="005968F0">
            <w:pPr>
              <w:jc w:val="both"/>
              <w:rPr>
                <w:rFonts w:eastAsiaTheme="minorEastAsia"/>
                <w:lang w:val="kk-KZ"/>
              </w:rPr>
            </w:pPr>
            <w:r w:rsidRPr="00B16A70">
              <w:rPr>
                <w:rFonts w:eastAsiaTheme="minorEastAsia"/>
                <w:sz w:val="22"/>
                <w:lang w:val="kk-KZ"/>
              </w:rPr>
              <w:t>Бетон қоспасының түрі</w:t>
            </w:r>
          </w:p>
        </w:tc>
        <w:tc>
          <w:tcPr>
            <w:tcW w:w="2499" w:type="dxa"/>
            <w:vMerge w:val="restart"/>
          </w:tcPr>
          <w:p w:rsidR="00B524C8" w:rsidRPr="00B16A70" w:rsidRDefault="00B524C8" w:rsidP="005968F0">
            <w:pPr>
              <w:jc w:val="both"/>
              <w:rPr>
                <w:rFonts w:eastAsiaTheme="minorEastAsia"/>
                <w:lang w:val="kk-KZ"/>
              </w:rPr>
            </w:pPr>
            <w:r w:rsidRPr="00B16A70">
              <w:rPr>
                <w:rFonts w:eastAsiaTheme="minorEastAsia"/>
                <w:sz w:val="22"/>
                <w:lang w:val="kk-KZ"/>
              </w:rPr>
              <w:t>Цемент шығыны кг/м</w:t>
            </w:r>
            <w:r w:rsidRPr="00B16A70">
              <w:rPr>
                <w:rFonts w:eastAsiaTheme="minorEastAsia"/>
                <w:sz w:val="22"/>
                <w:vertAlign w:val="superscript"/>
                <w:lang w:val="kk-KZ"/>
              </w:rPr>
              <w:t>3</w:t>
            </w:r>
          </w:p>
        </w:tc>
        <w:tc>
          <w:tcPr>
            <w:tcW w:w="4730" w:type="dxa"/>
            <w:gridSpan w:val="2"/>
          </w:tcPr>
          <w:p w:rsidR="00B524C8" w:rsidRPr="00B16A70" w:rsidRDefault="00B524C8" w:rsidP="005968F0">
            <w:pPr>
              <w:jc w:val="both"/>
              <w:rPr>
                <w:rFonts w:eastAsiaTheme="minorEastAsia"/>
                <w:lang w:val="kk-KZ"/>
              </w:rPr>
            </w:pPr>
            <w:r w:rsidRPr="00B16A70">
              <w:rPr>
                <w:rFonts w:eastAsiaTheme="minorEastAsia"/>
                <w:sz w:val="22"/>
                <w:lang w:val="kk-KZ"/>
              </w:rPr>
              <w:t>Жайылу коэффициенті</w:t>
            </w:r>
          </w:p>
        </w:tc>
      </w:tr>
      <w:tr w:rsidR="00B524C8" w:rsidRPr="00B16A70" w:rsidTr="00DC3BAF">
        <w:trPr>
          <w:trHeight w:val="375"/>
        </w:trPr>
        <w:tc>
          <w:tcPr>
            <w:tcW w:w="2127" w:type="dxa"/>
            <w:vMerge/>
          </w:tcPr>
          <w:p w:rsidR="00B524C8" w:rsidRPr="00B16A70" w:rsidRDefault="00B524C8" w:rsidP="005968F0">
            <w:pPr>
              <w:jc w:val="both"/>
              <w:rPr>
                <w:rFonts w:eastAsiaTheme="minorEastAsia"/>
                <w:lang w:val="kk-KZ"/>
              </w:rPr>
            </w:pPr>
          </w:p>
        </w:tc>
        <w:tc>
          <w:tcPr>
            <w:tcW w:w="2499" w:type="dxa"/>
            <w:vMerge/>
          </w:tcPr>
          <w:p w:rsidR="00B524C8" w:rsidRPr="00B16A70" w:rsidRDefault="00B524C8" w:rsidP="005968F0">
            <w:pPr>
              <w:jc w:val="both"/>
              <w:rPr>
                <w:rFonts w:eastAsiaTheme="minorEastAsia"/>
                <w:lang w:val="kk-KZ"/>
              </w:rPr>
            </w:pPr>
          </w:p>
        </w:tc>
        <w:tc>
          <w:tcPr>
            <w:tcW w:w="1605" w:type="dxa"/>
          </w:tcPr>
          <w:p w:rsidR="00B524C8" w:rsidRPr="00B16A70" w:rsidRDefault="00B524C8" w:rsidP="005968F0">
            <w:pPr>
              <w:jc w:val="both"/>
              <w:rPr>
                <w:rFonts w:eastAsiaTheme="minorEastAsia"/>
                <w:lang w:val="kk-KZ"/>
              </w:rPr>
            </w:pPr>
            <w:r w:rsidRPr="00B16A70">
              <w:rPr>
                <w:rFonts w:eastAsiaTheme="minorEastAsia"/>
                <w:sz w:val="22"/>
                <w:lang w:val="kk-KZ"/>
              </w:rPr>
              <w:t>Шағал үшін</w:t>
            </w:r>
          </w:p>
        </w:tc>
        <w:tc>
          <w:tcPr>
            <w:tcW w:w="3125" w:type="dxa"/>
          </w:tcPr>
          <w:p w:rsidR="00B524C8" w:rsidRPr="00B16A70" w:rsidRDefault="00B524C8" w:rsidP="005968F0">
            <w:pPr>
              <w:jc w:val="both"/>
              <w:rPr>
                <w:rFonts w:eastAsiaTheme="minorEastAsia"/>
                <w:lang w:val="kk-KZ"/>
              </w:rPr>
            </w:pPr>
            <w:r w:rsidRPr="00B16A70">
              <w:rPr>
                <w:rFonts w:eastAsiaTheme="minorEastAsia"/>
                <w:sz w:val="22"/>
                <w:lang w:val="kk-KZ"/>
              </w:rPr>
              <w:t>Қиыршық тас үшін</w:t>
            </w:r>
          </w:p>
        </w:tc>
      </w:tr>
      <w:tr w:rsidR="00B524C8" w:rsidRPr="00B16A70" w:rsidTr="00DC3BAF">
        <w:trPr>
          <w:trHeight w:val="345"/>
        </w:trPr>
        <w:tc>
          <w:tcPr>
            <w:tcW w:w="2127" w:type="dxa"/>
            <w:vMerge w:val="restart"/>
          </w:tcPr>
          <w:p w:rsidR="00B524C8" w:rsidRPr="00B16A70" w:rsidRDefault="00B524C8" w:rsidP="005968F0">
            <w:pPr>
              <w:jc w:val="both"/>
              <w:rPr>
                <w:rFonts w:eastAsiaTheme="minorEastAsia"/>
                <w:lang w:val="kk-KZ"/>
              </w:rPr>
            </w:pPr>
          </w:p>
          <w:p w:rsidR="00B524C8" w:rsidRPr="00B16A70" w:rsidRDefault="00B524C8" w:rsidP="005968F0">
            <w:pPr>
              <w:jc w:val="both"/>
              <w:rPr>
                <w:rFonts w:eastAsiaTheme="minorEastAsia"/>
                <w:lang w:val="kk-KZ"/>
              </w:rPr>
            </w:pPr>
          </w:p>
          <w:p w:rsidR="00B524C8" w:rsidRPr="00B16A70" w:rsidRDefault="00B524C8" w:rsidP="005968F0">
            <w:pPr>
              <w:jc w:val="both"/>
              <w:rPr>
                <w:rFonts w:eastAsiaTheme="minorEastAsia"/>
                <w:lang w:val="kk-KZ"/>
              </w:rPr>
            </w:pPr>
            <w:r w:rsidRPr="00B16A70">
              <w:rPr>
                <w:rFonts w:eastAsiaTheme="minorEastAsia"/>
                <w:sz w:val="22"/>
                <w:lang w:val="kk-KZ"/>
              </w:rPr>
              <w:t>Созымды</w:t>
            </w:r>
          </w:p>
        </w:tc>
        <w:tc>
          <w:tcPr>
            <w:tcW w:w="2499" w:type="dxa"/>
          </w:tcPr>
          <w:p w:rsidR="00B524C8" w:rsidRPr="00B16A70" w:rsidRDefault="00B524C8" w:rsidP="005968F0">
            <w:pPr>
              <w:jc w:val="both"/>
              <w:rPr>
                <w:rFonts w:eastAsiaTheme="minorEastAsia"/>
                <w:lang w:val="kk-KZ"/>
              </w:rPr>
            </w:pPr>
            <w:r w:rsidRPr="00B16A70">
              <w:rPr>
                <w:rFonts w:eastAsiaTheme="minorEastAsia"/>
                <w:sz w:val="22"/>
                <w:lang w:val="kk-KZ"/>
              </w:rPr>
              <w:t>200</w:t>
            </w:r>
          </w:p>
        </w:tc>
        <w:tc>
          <w:tcPr>
            <w:tcW w:w="1605" w:type="dxa"/>
          </w:tcPr>
          <w:p w:rsidR="00B524C8" w:rsidRPr="00B16A70" w:rsidRDefault="00B524C8" w:rsidP="005968F0">
            <w:pPr>
              <w:jc w:val="both"/>
              <w:rPr>
                <w:rFonts w:eastAsiaTheme="minorEastAsia"/>
                <w:lang w:val="kk-KZ"/>
              </w:rPr>
            </w:pPr>
            <w:r w:rsidRPr="00B16A70">
              <w:rPr>
                <w:rFonts w:eastAsiaTheme="minorEastAsia"/>
                <w:sz w:val="22"/>
                <w:lang w:val="kk-KZ"/>
              </w:rPr>
              <w:t>1.25</w:t>
            </w:r>
          </w:p>
        </w:tc>
        <w:tc>
          <w:tcPr>
            <w:tcW w:w="3125" w:type="dxa"/>
          </w:tcPr>
          <w:p w:rsidR="00B524C8" w:rsidRPr="00B16A70" w:rsidRDefault="00B524C8" w:rsidP="005968F0">
            <w:pPr>
              <w:jc w:val="both"/>
              <w:rPr>
                <w:rFonts w:eastAsiaTheme="minorEastAsia"/>
                <w:lang w:val="kk-KZ"/>
              </w:rPr>
            </w:pPr>
            <w:r w:rsidRPr="00B16A70">
              <w:rPr>
                <w:rFonts w:eastAsiaTheme="minorEastAsia"/>
                <w:sz w:val="22"/>
                <w:lang w:val="kk-KZ"/>
              </w:rPr>
              <w:t>1.30</w:t>
            </w:r>
          </w:p>
        </w:tc>
      </w:tr>
      <w:tr w:rsidR="00B524C8" w:rsidRPr="00B16A70" w:rsidTr="00DC3BAF">
        <w:trPr>
          <w:trHeight w:val="285"/>
        </w:trPr>
        <w:tc>
          <w:tcPr>
            <w:tcW w:w="2127" w:type="dxa"/>
            <w:vMerge/>
          </w:tcPr>
          <w:p w:rsidR="00B524C8" w:rsidRPr="00B16A70" w:rsidRDefault="00B524C8" w:rsidP="005968F0">
            <w:pPr>
              <w:jc w:val="both"/>
              <w:rPr>
                <w:rFonts w:eastAsiaTheme="minorEastAsia"/>
                <w:lang w:val="kk-KZ"/>
              </w:rPr>
            </w:pPr>
          </w:p>
        </w:tc>
        <w:tc>
          <w:tcPr>
            <w:tcW w:w="2499" w:type="dxa"/>
          </w:tcPr>
          <w:p w:rsidR="00B524C8" w:rsidRPr="00B16A70" w:rsidRDefault="00B524C8" w:rsidP="005968F0">
            <w:pPr>
              <w:jc w:val="both"/>
              <w:rPr>
                <w:rFonts w:eastAsiaTheme="minorEastAsia"/>
                <w:lang w:val="kk-KZ"/>
              </w:rPr>
            </w:pPr>
            <w:r w:rsidRPr="00B16A70">
              <w:rPr>
                <w:rFonts w:eastAsiaTheme="minorEastAsia"/>
                <w:sz w:val="22"/>
                <w:lang w:val="kk-KZ"/>
              </w:rPr>
              <w:t>250</w:t>
            </w:r>
          </w:p>
        </w:tc>
        <w:tc>
          <w:tcPr>
            <w:tcW w:w="1605" w:type="dxa"/>
          </w:tcPr>
          <w:p w:rsidR="00B524C8" w:rsidRPr="00B16A70" w:rsidRDefault="00B524C8" w:rsidP="005968F0">
            <w:pPr>
              <w:jc w:val="both"/>
              <w:rPr>
                <w:rFonts w:eastAsiaTheme="minorEastAsia"/>
                <w:lang w:val="kk-KZ"/>
              </w:rPr>
            </w:pPr>
            <w:r w:rsidRPr="00B16A70">
              <w:rPr>
                <w:rFonts w:eastAsiaTheme="minorEastAsia"/>
                <w:sz w:val="22"/>
                <w:lang w:val="kk-KZ"/>
              </w:rPr>
              <w:t>1.30</w:t>
            </w:r>
          </w:p>
        </w:tc>
        <w:tc>
          <w:tcPr>
            <w:tcW w:w="3125" w:type="dxa"/>
          </w:tcPr>
          <w:p w:rsidR="00B524C8" w:rsidRPr="00B16A70" w:rsidRDefault="00B524C8" w:rsidP="005968F0">
            <w:pPr>
              <w:jc w:val="both"/>
              <w:rPr>
                <w:rFonts w:eastAsiaTheme="minorEastAsia"/>
                <w:lang w:val="kk-KZ"/>
              </w:rPr>
            </w:pPr>
            <w:r w:rsidRPr="00B16A70">
              <w:rPr>
                <w:rFonts w:eastAsiaTheme="minorEastAsia"/>
                <w:sz w:val="22"/>
                <w:lang w:val="kk-KZ"/>
              </w:rPr>
              <w:t>1.37</w:t>
            </w:r>
          </w:p>
        </w:tc>
      </w:tr>
      <w:tr w:rsidR="00B524C8" w:rsidRPr="00B16A70" w:rsidTr="00DC3BAF">
        <w:trPr>
          <w:trHeight w:val="225"/>
        </w:trPr>
        <w:tc>
          <w:tcPr>
            <w:tcW w:w="2127" w:type="dxa"/>
            <w:vMerge/>
          </w:tcPr>
          <w:p w:rsidR="00B524C8" w:rsidRPr="00B16A70" w:rsidRDefault="00B524C8" w:rsidP="005968F0">
            <w:pPr>
              <w:jc w:val="both"/>
              <w:rPr>
                <w:rFonts w:eastAsiaTheme="minorEastAsia"/>
                <w:lang w:val="kk-KZ"/>
              </w:rPr>
            </w:pPr>
          </w:p>
        </w:tc>
        <w:tc>
          <w:tcPr>
            <w:tcW w:w="2499" w:type="dxa"/>
          </w:tcPr>
          <w:p w:rsidR="00B524C8" w:rsidRPr="00B16A70" w:rsidRDefault="00B524C8" w:rsidP="005968F0">
            <w:pPr>
              <w:jc w:val="both"/>
              <w:rPr>
                <w:rFonts w:eastAsiaTheme="minorEastAsia"/>
                <w:lang w:val="kk-KZ"/>
              </w:rPr>
            </w:pPr>
            <w:r w:rsidRPr="00B16A70">
              <w:rPr>
                <w:rFonts w:eastAsiaTheme="minorEastAsia"/>
                <w:sz w:val="22"/>
                <w:lang w:val="kk-KZ"/>
              </w:rPr>
              <w:t>2</w:t>
            </w:r>
          </w:p>
        </w:tc>
        <w:tc>
          <w:tcPr>
            <w:tcW w:w="1605" w:type="dxa"/>
          </w:tcPr>
          <w:p w:rsidR="00B524C8" w:rsidRPr="00B16A70" w:rsidRDefault="00B524C8" w:rsidP="005968F0">
            <w:pPr>
              <w:jc w:val="both"/>
              <w:rPr>
                <w:rFonts w:eastAsiaTheme="minorEastAsia"/>
                <w:lang w:val="kk-KZ"/>
              </w:rPr>
            </w:pPr>
            <w:r w:rsidRPr="00B16A70">
              <w:rPr>
                <w:rFonts w:eastAsiaTheme="minorEastAsia"/>
                <w:sz w:val="22"/>
                <w:lang w:val="kk-KZ"/>
              </w:rPr>
              <w:t>3</w:t>
            </w:r>
          </w:p>
        </w:tc>
        <w:tc>
          <w:tcPr>
            <w:tcW w:w="3125" w:type="dxa"/>
          </w:tcPr>
          <w:p w:rsidR="00B524C8" w:rsidRPr="00B16A70" w:rsidRDefault="00B524C8" w:rsidP="005968F0">
            <w:pPr>
              <w:jc w:val="both"/>
              <w:rPr>
                <w:rFonts w:eastAsiaTheme="minorEastAsia"/>
                <w:lang w:val="kk-KZ"/>
              </w:rPr>
            </w:pPr>
            <w:r w:rsidRPr="00B16A70">
              <w:rPr>
                <w:rFonts w:eastAsiaTheme="minorEastAsia"/>
                <w:sz w:val="22"/>
                <w:lang w:val="kk-KZ"/>
              </w:rPr>
              <w:t>4</w:t>
            </w:r>
          </w:p>
        </w:tc>
      </w:tr>
      <w:tr w:rsidR="00B524C8" w:rsidRPr="00B16A70" w:rsidTr="00DC3BAF">
        <w:trPr>
          <w:trHeight w:val="225"/>
        </w:trPr>
        <w:tc>
          <w:tcPr>
            <w:tcW w:w="2127" w:type="dxa"/>
            <w:vMerge/>
          </w:tcPr>
          <w:p w:rsidR="00B524C8" w:rsidRPr="00B16A70" w:rsidRDefault="00B524C8" w:rsidP="005968F0">
            <w:pPr>
              <w:jc w:val="both"/>
              <w:rPr>
                <w:rFonts w:eastAsiaTheme="minorEastAsia"/>
                <w:lang w:val="kk-KZ"/>
              </w:rPr>
            </w:pPr>
          </w:p>
        </w:tc>
        <w:tc>
          <w:tcPr>
            <w:tcW w:w="2499" w:type="dxa"/>
          </w:tcPr>
          <w:p w:rsidR="00B524C8" w:rsidRPr="00B16A70" w:rsidRDefault="00B524C8" w:rsidP="005968F0">
            <w:pPr>
              <w:jc w:val="both"/>
              <w:rPr>
                <w:rFonts w:eastAsiaTheme="minorEastAsia"/>
                <w:lang w:val="kk-KZ"/>
              </w:rPr>
            </w:pPr>
            <w:r w:rsidRPr="00B16A70">
              <w:rPr>
                <w:rFonts w:eastAsiaTheme="minorEastAsia"/>
                <w:sz w:val="22"/>
                <w:lang w:val="kk-KZ"/>
              </w:rPr>
              <w:t>300</w:t>
            </w:r>
          </w:p>
        </w:tc>
        <w:tc>
          <w:tcPr>
            <w:tcW w:w="1605" w:type="dxa"/>
          </w:tcPr>
          <w:p w:rsidR="00B524C8" w:rsidRPr="00B16A70" w:rsidRDefault="00B524C8" w:rsidP="005968F0">
            <w:pPr>
              <w:jc w:val="both"/>
              <w:rPr>
                <w:rFonts w:eastAsiaTheme="minorEastAsia"/>
                <w:lang w:val="kk-KZ"/>
              </w:rPr>
            </w:pPr>
            <w:r w:rsidRPr="00B16A70">
              <w:rPr>
                <w:rFonts w:eastAsiaTheme="minorEastAsia"/>
                <w:sz w:val="22"/>
                <w:lang w:val="kk-KZ"/>
              </w:rPr>
              <w:t>1.35</w:t>
            </w:r>
          </w:p>
        </w:tc>
        <w:tc>
          <w:tcPr>
            <w:tcW w:w="3125" w:type="dxa"/>
          </w:tcPr>
          <w:p w:rsidR="00B524C8" w:rsidRPr="00B16A70" w:rsidRDefault="00B524C8" w:rsidP="005968F0">
            <w:pPr>
              <w:jc w:val="both"/>
              <w:rPr>
                <w:rFonts w:eastAsiaTheme="minorEastAsia"/>
                <w:lang w:val="kk-KZ"/>
              </w:rPr>
            </w:pPr>
            <w:r w:rsidRPr="00B16A70">
              <w:rPr>
                <w:rFonts w:eastAsiaTheme="minorEastAsia"/>
                <w:sz w:val="22"/>
                <w:lang w:val="kk-KZ"/>
              </w:rPr>
              <w:t>1.42</w:t>
            </w:r>
          </w:p>
        </w:tc>
      </w:tr>
      <w:tr w:rsidR="00B524C8" w:rsidRPr="00B16A70" w:rsidTr="00DC3BAF">
        <w:trPr>
          <w:trHeight w:val="285"/>
        </w:trPr>
        <w:tc>
          <w:tcPr>
            <w:tcW w:w="2127" w:type="dxa"/>
            <w:vMerge/>
          </w:tcPr>
          <w:p w:rsidR="00B524C8" w:rsidRPr="00B16A70" w:rsidRDefault="00B524C8" w:rsidP="005968F0">
            <w:pPr>
              <w:jc w:val="both"/>
              <w:rPr>
                <w:rFonts w:eastAsiaTheme="minorEastAsia"/>
                <w:lang w:val="kk-KZ"/>
              </w:rPr>
            </w:pPr>
          </w:p>
        </w:tc>
        <w:tc>
          <w:tcPr>
            <w:tcW w:w="2499" w:type="dxa"/>
          </w:tcPr>
          <w:p w:rsidR="00B524C8" w:rsidRPr="00B16A70" w:rsidRDefault="00B524C8" w:rsidP="005968F0">
            <w:pPr>
              <w:jc w:val="both"/>
              <w:rPr>
                <w:rFonts w:eastAsiaTheme="minorEastAsia"/>
                <w:lang w:val="kk-KZ"/>
              </w:rPr>
            </w:pPr>
            <w:r w:rsidRPr="00B16A70">
              <w:rPr>
                <w:rFonts w:eastAsiaTheme="minorEastAsia"/>
                <w:sz w:val="22"/>
                <w:lang w:val="kk-KZ"/>
              </w:rPr>
              <w:t>350</w:t>
            </w:r>
          </w:p>
        </w:tc>
        <w:tc>
          <w:tcPr>
            <w:tcW w:w="1605" w:type="dxa"/>
          </w:tcPr>
          <w:p w:rsidR="00B524C8" w:rsidRPr="00B16A70" w:rsidRDefault="00B524C8" w:rsidP="005968F0">
            <w:pPr>
              <w:jc w:val="both"/>
              <w:rPr>
                <w:rFonts w:eastAsiaTheme="minorEastAsia"/>
                <w:lang w:val="kk-KZ"/>
              </w:rPr>
            </w:pPr>
            <w:r w:rsidRPr="00B16A70">
              <w:rPr>
                <w:rFonts w:eastAsiaTheme="minorEastAsia"/>
                <w:sz w:val="22"/>
                <w:lang w:val="kk-KZ"/>
              </w:rPr>
              <w:t>1.42</w:t>
            </w:r>
          </w:p>
        </w:tc>
        <w:tc>
          <w:tcPr>
            <w:tcW w:w="3125" w:type="dxa"/>
          </w:tcPr>
          <w:p w:rsidR="00B524C8" w:rsidRPr="00B16A70" w:rsidRDefault="00B524C8" w:rsidP="005968F0">
            <w:pPr>
              <w:jc w:val="both"/>
              <w:rPr>
                <w:rFonts w:eastAsiaTheme="minorEastAsia"/>
                <w:lang w:val="kk-KZ"/>
              </w:rPr>
            </w:pPr>
            <w:r w:rsidRPr="00B16A70">
              <w:rPr>
                <w:rFonts w:eastAsiaTheme="minorEastAsia"/>
                <w:sz w:val="22"/>
                <w:lang w:val="kk-KZ"/>
              </w:rPr>
              <w:t>1.50</w:t>
            </w:r>
          </w:p>
        </w:tc>
      </w:tr>
      <w:tr w:rsidR="00B524C8" w:rsidRPr="00B16A70" w:rsidTr="00DC3BAF">
        <w:trPr>
          <w:trHeight w:val="137"/>
        </w:trPr>
        <w:tc>
          <w:tcPr>
            <w:tcW w:w="2127" w:type="dxa"/>
            <w:vMerge/>
          </w:tcPr>
          <w:p w:rsidR="00B524C8" w:rsidRPr="00B16A70" w:rsidRDefault="00B524C8" w:rsidP="005968F0">
            <w:pPr>
              <w:jc w:val="both"/>
              <w:rPr>
                <w:rFonts w:eastAsiaTheme="minorEastAsia"/>
                <w:lang w:val="kk-KZ"/>
              </w:rPr>
            </w:pPr>
          </w:p>
        </w:tc>
        <w:tc>
          <w:tcPr>
            <w:tcW w:w="2499" w:type="dxa"/>
          </w:tcPr>
          <w:p w:rsidR="00B524C8" w:rsidRPr="00B16A70" w:rsidRDefault="00B524C8" w:rsidP="005968F0">
            <w:pPr>
              <w:jc w:val="both"/>
              <w:rPr>
                <w:rFonts w:eastAsiaTheme="minorEastAsia"/>
                <w:lang w:val="kk-KZ"/>
              </w:rPr>
            </w:pPr>
            <w:r w:rsidRPr="00B16A70">
              <w:rPr>
                <w:rFonts w:eastAsiaTheme="minorEastAsia"/>
                <w:sz w:val="22"/>
                <w:lang w:val="kk-KZ"/>
              </w:rPr>
              <w:t>400</w:t>
            </w:r>
          </w:p>
        </w:tc>
        <w:tc>
          <w:tcPr>
            <w:tcW w:w="1605" w:type="dxa"/>
          </w:tcPr>
          <w:p w:rsidR="00B524C8" w:rsidRPr="00B16A70" w:rsidRDefault="00B524C8" w:rsidP="005968F0">
            <w:pPr>
              <w:jc w:val="both"/>
              <w:rPr>
                <w:rFonts w:eastAsiaTheme="minorEastAsia"/>
                <w:lang w:val="kk-KZ"/>
              </w:rPr>
            </w:pPr>
            <w:r w:rsidRPr="00B16A70">
              <w:rPr>
                <w:rFonts w:eastAsiaTheme="minorEastAsia"/>
                <w:sz w:val="22"/>
                <w:lang w:val="kk-KZ"/>
              </w:rPr>
              <w:t>1.47</w:t>
            </w:r>
          </w:p>
        </w:tc>
        <w:tc>
          <w:tcPr>
            <w:tcW w:w="3125" w:type="dxa"/>
          </w:tcPr>
          <w:p w:rsidR="00B524C8" w:rsidRPr="00B16A70" w:rsidRDefault="00B524C8" w:rsidP="005968F0">
            <w:pPr>
              <w:jc w:val="both"/>
              <w:rPr>
                <w:rFonts w:eastAsiaTheme="minorEastAsia"/>
                <w:lang w:val="kk-KZ"/>
              </w:rPr>
            </w:pPr>
            <w:r w:rsidRPr="00B16A70">
              <w:rPr>
                <w:rFonts w:eastAsiaTheme="minorEastAsia"/>
                <w:sz w:val="22"/>
                <w:lang w:val="kk-KZ"/>
              </w:rPr>
              <w:t>1.57</w:t>
            </w:r>
          </w:p>
        </w:tc>
      </w:tr>
      <w:tr w:rsidR="00B524C8" w:rsidRPr="00B16A70" w:rsidTr="00DC3BAF">
        <w:trPr>
          <w:trHeight w:val="268"/>
        </w:trPr>
        <w:tc>
          <w:tcPr>
            <w:tcW w:w="2127" w:type="dxa"/>
          </w:tcPr>
          <w:p w:rsidR="00B524C8" w:rsidRPr="00B16A70" w:rsidRDefault="00B524C8" w:rsidP="005968F0">
            <w:pPr>
              <w:jc w:val="both"/>
              <w:rPr>
                <w:rFonts w:eastAsiaTheme="minorEastAsia"/>
                <w:lang w:val="kk-KZ"/>
              </w:rPr>
            </w:pPr>
            <w:r w:rsidRPr="00B16A70">
              <w:rPr>
                <w:rFonts w:eastAsiaTheme="minorEastAsia"/>
                <w:sz w:val="22"/>
                <w:lang w:val="kk-KZ"/>
              </w:rPr>
              <w:t>Қатал</w:t>
            </w:r>
          </w:p>
        </w:tc>
        <w:tc>
          <w:tcPr>
            <w:tcW w:w="2499" w:type="dxa"/>
          </w:tcPr>
          <w:p w:rsidR="00B524C8" w:rsidRPr="00B16A70" w:rsidRDefault="00B524C8" w:rsidP="005968F0">
            <w:pPr>
              <w:jc w:val="both"/>
              <w:rPr>
                <w:rFonts w:eastAsiaTheme="minorEastAsia"/>
                <w:lang w:val="kk-KZ"/>
              </w:rPr>
            </w:pPr>
            <w:r w:rsidRPr="00B16A70">
              <w:rPr>
                <w:rFonts w:eastAsiaTheme="minorEastAsia"/>
                <w:sz w:val="22"/>
                <w:lang w:val="kk-KZ"/>
              </w:rPr>
              <w:t>Кез келген</w:t>
            </w:r>
          </w:p>
        </w:tc>
        <w:tc>
          <w:tcPr>
            <w:tcW w:w="1605" w:type="dxa"/>
          </w:tcPr>
          <w:p w:rsidR="00B524C8" w:rsidRPr="00B16A70" w:rsidRDefault="00B524C8" w:rsidP="005968F0">
            <w:pPr>
              <w:jc w:val="both"/>
              <w:rPr>
                <w:rFonts w:eastAsiaTheme="minorEastAsia"/>
                <w:lang w:val="kk-KZ"/>
              </w:rPr>
            </w:pPr>
            <w:r w:rsidRPr="00B16A70">
              <w:rPr>
                <w:rFonts w:eastAsiaTheme="minorEastAsia"/>
                <w:sz w:val="22"/>
                <w:lang w:val="kk-KZ"/>
              </w:rPr>
              <w:t>1.05-1.10</w:t>
            </w:r>
          </w:p>
        </w:tc>
        <w:tc>
          <w:tcPr>
            <w:tcW w:w="3125" w:type="dxa"/>
          </w:tcPr>
          <w:p w:rsidR="00B524C8" w:rsidRPr="00B16A70" w:rsidRDefault="00B524C8" w:rsidP="005968F0">
            <w:pPr>
              <w:jc w:val="both"/>
              <w:rPr>
                <w:rFonts w:eastAsiaTheme="minorEastAsia"/>
                <w:lang w:val="kk-KZ"/>
              </w:rPr>
            </w:pPr>
            <w:r w:rsidRPr="00B16A70">
              <w:rPr>
                <w:rFonts w:eastAsiaTheme="minorEastAsia"/>
                <w:sz w:val="22"/>
                <w:lang w:val="kk-KZ"/>
              </w:rPr>
              <w:t>1.05-1.10</w:t>
            </w:r>
          </w:p>
        </w:tc>
      </w:tr>
    </w:tbl>
    <w:p w:rsidR="00D52DAD" w:rsidRPr="00B16A70" w:rsidRDefault="00D52DAD" w:rsidP="003519C5">
      <w:pPr>
        <w:jc w:val="both"/>
        <w:rPr>
          <w:rFonts w:eastAsiaTheme="minorEastAsia"/>
          <w:lang w:val="kk-KZ"/>
        </w:rPr>
      </w:pPr>
    </w:p>
    <w:p w:rsidR="006950F8" w:rsidRPr="00B16A70" w:rsidRDefault="00B524C8" w:rsidP="003519C5">
      <w:pPr>
        <w:jc w:val="both"/>
        <w:rPr>
          <w:rFonts w:eastAsiaTheme="minorEastAsia"/>
          <w:sz w:val="28"/>
          <w:szCs w:val="28"/>
          <w:lang w:val="kk-KZ"/>
        </w:rPr>
      </w:pPr>
      <w:r w:rsidRPr="00B16A70">
        <w:rPr>
          <w:rFonts w:eastAsiaTheme="minorEastAsia"/>
          <w:sz w:val="28"/>
          <w:szCs w:val="28"/>
          <w:lang w:val="kk-KZ"/>
        </w:rPr>
        <w:t xml:space="preserve">1.9 </w:t>
      </w:r>
      <w:r w:rsidR="00D52DAD" w:rsidRPr="00B16A70">
        <w:rPr>
          <w:rFonts w:eastAsiaTheme="minorEastAsia"/>
          <w:sz w:val="28"/>
          <w:szCs w:val="28"/>
          <w:lang w:val="kk-KZ"/>
        </w:rPr>
        <w:t xml:space="preserve"> </w:t>
      </w:r>
      <w:r w:rsidRPr="00B16A70">
        <w:rPr>
          <w:rFonts w:eastAsiaTheme="minorEastAsia"/>
          <w:sz w:val="28"/>
          <w:szCs w:val="28"/>
          <w:lang w:val="kk-KZ"/>
        </w:rPr>
        <w:t>Қажетті</w:t>
      </w:r>
      <w:r w:rsidR="00D52DAD" w:rsidRPr="00B16A70">
        <w:rPr>
          <w:rFonts w:eastAsiaTheme="minorEastAsia"/>
          <w:sz w:val="28"/>
          <w:szCs w:val="28"/>
          <w:lang w:val="kk-KZ"/>
        </w:rPr>
        <w:t xml:space="preserve"> </w:t>
      </w:r>
      <w:r w:rsidRPr="00B16A70">
        <w:rPr>
          <w:rFonts w:eastAsiaTheme="minorEastAsia"/>
          <w:sz w:val="28"/>
          <w:szCs w:val="28"/>
          <w:lang w:val="kk-KZ"/>
        </w:rPr>
        <w:t xml:space="preserve">жағдайларда есептелген құрам дәлдеуі сыналатын илеулермен жүзеге асырылады. Бетон құрамының есебі орындалғаннан кейін 30-50 л көлеммен қоспаның сыналатын илеуін даярлайды және оның жылжымалылығы немесе қаттылық анықталады. </w:t>
      </w:r>
    </w:p>
    <w:p w:rsidR="006950F8" w:rsidRPr="00B16A70" w:rsidRDefault="00511271" w:rsidP="003519C5">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Жылжымалылықты анықтау немесе бетон қоспасының қаттылығының әдістемесі</w:t>
      </w:r>
      <w:r w:rsidR="006950F8" w:rsidRPr="00B16A70">
        <w:rPr>
          <w:rFonts w:eastAsiaTheme="minorEastAsia"/>
          <w:sz w:val="28"/>
          <w:szCs w:val="28"/>
          <w:lang w:val="kk-KZ"/>
        </w:rPr>
        <w:t>:</w:t>
      </w:r>
      <w:r w:rsidR="00B524C8" w:rsidRPr="00B16A70">
        <w:rPr>
          <w:rFonts w:eastAsiaTheme="minorEastAsia"/>
          <w:sz w:val="28"/>
          <w:szCs w:val="28"/>
          <w:lang w:val="kk-KZ"/>
        </w:rPr>
        <w:t xml:space="preserve"> </w:t>
      </w:r>
    </w:p>
    <w:p w:rsidR="006950F8" w:rsidRPr="00B16A70" w:rsidRDefault="00511271" w:rsidP="003519C5">
      <w:pPr>
        <w:jc w:val="both"/>
        <w:rPr>
          <w:rFonts w:eastAsiaTheme="minorEastAsia"/>
          <w:sz w:val="28"/>
          <w:szCs w:val="28"/>
          <w:lang w:val="kk-KZ"/>
        </w:rPr>
      </w:pPr>
      <w:r w:rsidRPr="00B16A70">
        <w:rPr>
          <w:rFonts w:eastAsiaTheme="minorEastAsia"/>
          <w:sz w:val="28"/>
          <w:szCs w:val="28"/>
          <w:lang w:val="kk-KZ"/>
        </w:rPr>
        <w:t xml:space="preserve">         </w:t>
      </w:r>
      <w:r w:rsidR="006950F8" w:rsidRPr="00B16A70">
        <w:rPr>
          <w:rFonts w:eastAsiaTheme="minorEastAsia"/>
          <w:sz w:val="28"/>
          <w:szCs w:val="28"/>
          <w:lang w:val="kk-KZ"/>
        </w:rPr>
        <w:t>Бетон қоспасының негізгі қасиеттерінің бірі –</w:t>
      </w:r>
      <w:r w:rsidRPr="00B16A70">
        <w:rPr>
          <w:rFonts w:eastAsiaTheme="minorEastAsia"/>
          <w:sz w:val="28"/>
          <w:szCs w:val="28"/>
          <w:lang w:val="kk-KZ"/>
        </w:rPr>
        <w:t xml:space="preserve"> </w:t>
      </w:r>
      <w:r w:rsidR="006950F8" w:rsidRPr="00B16A70">
        <w:rPr>
          <w:rFonts w:eastAsiaTheme="minorEastAsia"/>
          <w:sz w:val="28"/>
          <w:szCs w:val="28"/>
          <w:lang w:val="kk-KZ"/>
        </w:rPr>
        <w:t xml:space="preserve">жайылу қабілеттілігі немесе жылжымалығы. </w:t>
      </w:r>
      <w:r w:rsidRPr="00B16A70">
        <w:rPr>
          <w:rFonts w:eastAsiaTheme="minorEastAsia"/>
          <w:sz w:val="28"/>
          <w:szCs w:val="28"/>
          <w:lang w:val="kk-KZ"/>
        </w:rPr>
        <w:t xml:space="preserve"> </w:t>
      </w:r>
      <w:r w:rsidR="006950F8" w:rsidRPr="00B16A70">
        <w:rPr>
          <w:rFonts w:eastAsiaTheme="minorEastAsia"/>
          <w:sz w:val="28"/>
          <w:szCs w:val="28"/>
          <w:lang w:val="kk-KZ"/>
        </w:rPr>
        <w:t xml:space="preserve">Бетон </w:t>
      </w:r>
      <w:r w:rsidR="00960BE6" w:rsidRPr="00B16A70">
        <w:rPr>
          <w:rFonts w:eastAsiaTheme="minorEastAsia"/>
          <w:sz w:val="28"/>
          <w:szCs w:val="28"/>
          <w:lang w:val="kk-KZ"/>
        </w:rPr>
        <w:t>қоспасының</w:t>
      </w:r>
      <w:r w:rsidR="006950F8" w:rsidRPr="00B16A70">
        <w:rPr>
          <w:rFonts w:eastAsiaTheme="minorEastAsia"/>
          <w:sz w:val="28"/>
          <w:szCs w:val="28"/>
          <w:lang w:val="kk-KZ"/>
        </w:rPr>
        <w:t xml:space="preserve"> жылжымалылығы стандарт конустың көмегімен анықталады. Стандартты конус биіктігі 300 мм, жоғарғы кернеуінің диаметрі 100 және төменгісі -200 мм конус түрін</w:t>
      </w:r>
      <w:r w:rsidR="003C3A50" w:rsidRPr="00B16A70">
        <w:rPr>
          <w:rFonts w:eastAsiaTheme="minorEastAsia"/>
          <w:sz w:val="28"/>
          <w:szCs w:val="28"/>
          <w:lang w:val="kk-KZ"/>
        </w:rPr>
        <w:t>де металлдан жасалған қалып. Тә</w:t>
      </w:r>
      <w:r w:rsidR="006950F8" w:rsidRPr="00B16A70">
        <w:rPr>
          <w:rFonts w:eastAsiaTheme="minorEastAsia"/>
          <w:sz w:val="28"/>
          <w:szCs w:val="28"/>
          <w:lang w:val="kk-KZ"/>
        </w:rPr>
        <w:t xml:space="preserve">жірибенің басында қалыпты ішкі жағынан сумен ылғалдап сүртіп алады, сонан соң ылғал өткізбейтін </w:t>
      </w:r>
      <w:r w:rsidRPr="00B16A70">
        <w:rPr>
          <w:rFonts w:eastAsiaTheme="minorEastAsia"/>
          <w:sz w:val="28"/>
          <w:szCs w:val="28"/>
          <w:lang w:val="kk-KZ"/>
        </w:rPr>
        <w:t>қабаттың үстіне қояды. Бетон араласпасы қалыптың жоғарғы жағынан тең үш қабат түрінде салынып, әр қабат 25 рет нығыздалады.</w:t>
      </w:r>
    </w:p>
    <w:p w:rsidR="00B524C8" w:rsidRPr="00B16A70" w:rsidRDefault="00511271" w:rsidP="003519C5">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Егер бетон қоспасы, талап қойылғаннан кемірек болып шықса, онда цемент мөлшерін алғашқыдан 10% ұлғайтады және соған лайықты су мөлшерін үстейді. Қоспаның жылжымалылығы талап еткеннен жоғары болса, құммен ірі толтырғыштар қатынасының тұрақтылығын сақтап, оларды кішігірім бөлікпен қосады. Осы жолмен бето</w:t>
      </w:r>
      <w:r w:rsidR="00D52DAD" w:rsidRPr="00B16A70">
        <w:rPr>
          <w:rFonts w:eastAsiaTheme="minorEastAsia"/>
          <w:sz w:val="28"/>
          <w:szCs w:val="28"/>
          <w:lang w:val="kk-KZ"/>
        </w:rPr>
        <w:t>н қоспасының берілген  жылжымал</w:t>
      </w:r>
      <w:r w:rsidR="00B524C8" w:rsidRPr="00B16A70">
        <w:rPr>
          <w:rFonts w:eastAsiaTheme="minorEastAsia"/>
          <w:sz w:val="28"/>
          <w:szCs w:val="28"/>
          <w:lang w:val="kk-KZ"/>
        </w:rPr>
        <w:t>ылығына қол жеткізеді.</w:t>
      </w:r>
    </w:p>
    <w:p w:rsidR="00D52DAD" w:rsidRPr="00B16A70" w:rsidRDefault="00D52DAD" w:rsidP="003519C5">
      <w:pPr>
        <w:jc w:val="both"/>
        <w:rPr>
          <w:rFonts w:eastAsiaTheme="minorEastAsia"/>
          <w:sz w:val="28"/>
          <w:szCs w:val="28"/>
          <w:lang w:val="kk-KZ"/>
        </w:rPr>
      </w:pPr>
    </w:p>
    <w:p w:rsidR="00B524C8" w:rsidRPr="00B16A70" w:rsidRDefault="003519C5" w:rsidP="003519C5">
      <w:pPr>
        <w:jc w:val="both"/>
        <w:rPr>
          <w:rFonts w:eastAsiaTheme="minorEastAsia"/>
          <w:sz w:val="28"/>
          <w:szCs w:val="28"/>
          <w:lang w:val="kk-KZ"/>
        </w:rPr>
      </w:pPr>
      <w:r w:rsidRPr="00B16A70">
        <w:rPr>
          <w:rFonts w:eastAsiaTheme="minorEastAsia"/>
          <w:lang w:val="kk-KZ"/>
        </w:rPr>
        <w:lastRenderedPageBreak/>
        <w:t xml:space="preserve">            </w:t>
      </w:r>
      <w:r w:rsidR="00B524C8" w:rsidRPr="00B16A70">
        <w:rPr>
          <w:rFonts w:eastAsiaTheme="minorEastAsia"/>
          <w:sz w:val="28"/>
          <w:szCs w:val="28"/>
          <w:lang w:val="kk-KZ"/>
        </w:rPr>
        <w:t>Бетон қоспасының жылжымалылығы бойынша</w:t>
      </w:r>
      <w:r w:rsidR="00D52DAD" w:rsidRPr="00B16A70">
        <w:rPr>
          <w:rFonts w:eastAsiaTheme="minorEastAsia"/>
          <w:sz w:val="28"/>
          <w:szCs w:val="28"/>
          <w:lang w:val="kk-KZ"/>
        </w:rPr>
        <w:t xml:space="preserve"> </w:t>
      </w:r>
      <w:r w:rsidR="00B524C8" w:rsidRPr="00B16A70">
        <w:rPr>
          <w:rFonts w:eastAsiaTheme="minorEastAsia"/>
          <w:sz w:val="28"/>
          <w:szCs w:val="28"/>
          <w:lang w:val="kk-KZ"/>
        </w:rPr>
        <w:t>құрамын түзеткеннен кейін алынған илеу көлемі:</w:t>
      </w:r>
    </w:p>
    <w:p w:rsidR="00B524C8" w:rsidRPr="00B16A70" w:rsidRDefault="00166E82" w:rsidP="00D52DAD">
      <w:pPr>
        <w:ind w:left="720"/>
        <w:jc w:val="center"/>
        <w:rPr>
          <w:rFonts w:eastAsiaTheme="minorEastAsia"/>
          <w:sz w:val="28"/>
          <w:lang w:val="kk-KZ"/>
        </w:rPr>
      </w:pPr>
      <m:oMath>
        <m:sSub>
          <m:sSubPr>
            <m:ctrlPr>
              <w:rPr>
                <w:rFonts w:ascii="Cambria Math" w:hAnsi="Cambria Math"/>
                <w:sz w:val="28"/>
                <w:lang w:val="kk-KZ"/>
              </w:rPr>
            </m:ctrlPr>
          </m:sSubPr>
          <m:e>
            <m:r>
              <m:rPr>
                <m:sty m:val="p"/>
              </m:rPr>
              <w:rPr>
                <w:rFonts w:ascii="Cambria Math" w:hAnsi="Cambria Math"/>
                <w:sz w:val="28"/>
                <w:lang w:val="kk-KZ"/>
              </w:rPr>
              <m:t>V</m:t>
            </m:r>
          </m:e>
          <m:sub>
            <m:r>
              <w:rPr>
                <w:rFonts w:ascii="Cambria Math" w:hAnsi="Cambria Math"/>
                <w:sz w:val="28"/>
                <w:lang w:val="kk-KZ"/>
              </w:rPr>
              <m:t>и</m:t>
            </m:r>
          </m:sub>
        </m:sSub>
        <m:r>
          <m:rPr>
            <m:sty m:val="p"/>
          </m:rPr>
          <w:rPr>
            <w:rFonts w:ascii="Cambria Math" w:hAnsi="Cambria Math"/>
            <w:sz w:val="28"/>
            <w:lang w:val="kk-KZ"/>
          </w:rPr>
          <m:t>=</m:t>
        </m:r>
        <m:f>
          <m:fPr>
            <m:ctrlPr>
              <w:rPr>
                <w:rFonts w:ascii="Cambria Math" w:hAnsi="Cambria Math"/>
                <w:sz w:val="28"/>
                <w:lang w:val="kk-KZ"/>
              </w:rPr>
            </m:ctrlPr>
          </m:fPr>
          <m:num>
            <m:sSub>
              <m:sSubPr>
                <m:ctrlPr>
                  <w:rPr>
                    <w:rFonts w:ascii="Cambria Math" w:hAnsi="Cambria Math"/>
                    <w:i/>
                    <w:sz w:val="28"/>
                    <w:lang w:val="kk-KZ"/>
                  </w:rPr>
                </m:ctrlPr>
              </m:sSubPr>
              <m:e>
                <m:r>
                  <w:rPr>
                    <w:rFonts w:ascii="Cambria Math" w:hAnsi="Cambria Math"/>
                    <w:sz w:val="28"/>
                    <w:lang w:val="kk-KZ"/>
                  </w:rPr>
                  <m:t>Ц</m:t>
                </m:r>
              </m:e>
              <m:sub>
                <m:r>
                  <w:rPr>
                    <w:rFonts w:ascii="Cambria Math" w:hAnsi="Cambria Math"/>
                    <w:sz w:val="28"/>
                    <w:lang w:val="kk-KZ"/>
                  </w:rPr>
                  <m:t>и</m:t>
                </m:r>
              </m:sub>
            </m:sSub>
            <m:r>
              <w:rPr>
                <w:rFonts w:ascii="Cambria Math" w:hAnsi="Cambria Math"/>
                <w:sz w:val="28"/>
                <w:lang w:val="kk-KZ"/>
              </w:rPr>
              <m:t>+</m:t>
            </m:r>
            <m:sSub>
              <m:sSubPr>
                <m:ctrlPr>
                  <w:rPr>
                    <w:rFonts w:ascii="Cambria Math" w:hAnsi="Cambria Math"/>
                    <w:i/>
                    <w:sz w:val="28"/>
                    <w:lang w:val="kk-KZ"/>
                  </w:rPr>
                </m:ctrlPr>
              </m:sSubPr>
              <m:e>
                <m:r>
                  <w:rPr>
                    <w:rFonts w:ascii="Cambria Math" w:hAnsi="Cambria Math"/>
                    <w:sz w:val="28"/>
                    <w:lang w:val="kk-KZ"/>
                  </w:rPr>
                  <m:t>Су</m:t>
                </m:r>
              </m:e>
              <m:sub>
                <m:r>
                  <w:rPr>
                    <w:rFonts w:ascii="Cambria Math" w:hAnsi="Cambria Math"/>
                    <w:sz w:val="28"/>
                    <w:lang w:val="kk-KZ"/>
                  </w:rPr>
                  <m:t>и</m:t>
                </m:r>
              </m:sub>
            </m:sSub>
            <m:r>
              <w:rPr>
                <w:rFonts w:ascii="Cambria Math" w:hAnsi="Cambria Math"/>
                <w:sz w:val="28"/>
                <w:lang w:val="kk-KZ"/>
              </w:rPr>
              <m:t>+   +Ш(m)</m:t>
            </m:r>
          </m:num>
          <m:den>
            <m:sSub>
              <m:sSubPr>
                <m:ctrlPr>
                  <w:rPr>
                    <w:rFonts w:ascii="Cambria Math" w:hAnsi="Cambria Math"/>
                    <w:i/>
                    <w:sz w:val="28"/>
                    <w:lang w:val="kk-KZ"/>
                  </w:rPr>
                </m:ctrlPr>
              </m:sSubPr>
              <m:e>
                <m:r>
                  <w:rPr>
                    <w:rFonts w:ascii="Cambria Math" w:hAnsi="Cambria Math"/>
                    <w:sz w:val="28"/>
                    <w:lang w:val="kk-KZ"/>
                  </w:rPr>
                  <m:t>ρ</m:t>
                </m:r>
              </m:e>
              <m:sub>
                <m:r>
                  <w:rPr>
                    <w:rFonts w:ascii="Cambria Math" w:hAnsi="Cambria Math"/>
                    <w:sz w:val="28"/>
                    <w:lang w:val="kk-KZ"/>
                  </w:rPr>
                  <m:t>скм</m:t>
                </m:r>
              </m:sub>
            </m:sSub>
          </m:den>
        </m:f>
      </m:oMath>
      <w:r w:rsidR="00B524C8" w:rsidRPr="00B16A70">
        <w:rPr>
          <w:rFonts w:eastAsiaTheme="minorEastAsia"/>
          <w:sz w:val="28"/>
          <w:lang w:val="kk-KZ"/>
        </w:rPr>
        <w:t xml:space="preserve">          (9)</w:t>
      </w:r>
    </w:p>
    <w:p w:rsidR="00D52DAD" w:rsidRPr="00B16A70" w:rsidRDefault="00D52DAD" w:rsidP="00D52DAD">
      <w:pPr>
        <w:ind w:left="720"/>
        <w:jc w:val="center"/>
        <w:rPr>
          <w:rFonts w:eastAsiaTheme="minorEastAsia"/>
          <w:lang w:val="kk-KZ"/>
        </w:rPr>
      </w:pPr>
    </w:p>
    <w:p w:rsidR="0045786A" w:rsidRPr="00B16A70" w:rsidRDefault="00B524C8" w:rsidP="003519C5">
      <w:pPr>
        <w:jc w:val="both"/>
        <w:rPr>
          <w:rFonts w:eastAsiaTheme="minorEastAsia"/>
          <w:lang w:val="kk-KZ"/>
        </w:rPr>
      </w:pPr>
      <w:r w:rsidRPr="00B16A70">
        <w:rPr>
          <w:rFonts w:eastAsiaTheme="minorEastAsia"/>
          <w:sz w:val="28"/>
          <w:szCs w:val="28"/>
          <w:lang w:val="kk-KZ"/>
        </w:rPr>
        <w:t>Формуласымен шығындалған материалдардың жалпы массасын бетон қоспасының жалпы массасына бөлу арқылы анықтауға болады, мұнда</w:t>
      </w:r>
      <w:r w:rsidR="00247F26" w:rsidRPr="00B16A70">
        <w:rPr>
          <w:rFonts w:eastAsiaTheme="minorEastAsia"/>
          <w:sz w:val="28"/>
          <w:szCs w:val="28"/>
          <w:lang w:val="kk-KZ"/>
        </w:rPr>
        <w:t>:</w:t>
      </w:r>
      <w:r w:rsidRPr="00B16A70">
        <w:rPr>
          <w:rFonts w:eastAsiaTheme="minorEastAsia"/>
          <w:lang w:val="kk-KZ"/>
        </w:rPr>
        <w:t xml:space="preserve"> </w:t>
      </w:r>
    </w:p>
    <w:p w:rsidR="0045786A" w:rsidRPr="00B16A70" w:rsidRDefault="00166E82" w:rsidP="003519C5">
      <w:pPr>
        <w:jc w:val="both"/>
        <w:rPr>
          <w:rFonts w:eastAsiaTheme="minorEastAsia"/>
          <w:sz w:val="28"/>
          <w:szCs w:val="28"/>
          <w:lang w:val="kk-KZ"/>
        </w:rPr>
      </w:pPr>
      <m:oMath>
        <m:sSub>
          <m:sSubPr>
            <m:ctrlPr>
              <w:rPr>
                <w:rFonts w:ascii="Cambria Math" w:hAnsi="Cambria Math"/>
                <w:sz w:val="28"/>
                <w:lang w:val="kk-KZ"/>
              </w:rPr>
            </m:ctrlPr>
          </m:sSubPr>
          <m:e>
            <m:r>
              <m:rPr>
                <m:sty m:val="p"/>
              </m:rPr>
              <w:rPr>
                <w:rFonts w:ascii="Cambria Math" w:hAnsi="Cambria Math"/>
                <w:sz w:val="28"/>
                <w:lang w:val="kk-KZ"/>
              </w:rPr>
              <m:t>V</m:t>
            </m:r>
          </m:e>
          <m:sub>
            <m:r>
              <w:rPr>
                <w:rFonts w:ascii="Cambria Math" w:hAnsi="Cambria Math"/>
                <w:sz w:val="28"/>
                <w:lang w:val="kk-KZ"/>
              </w:rPr>
              <m:t>и</m:t>
            </m:r>
          </m:sub>
        </m:sSub>
      </m:oMath>
      <w:r w:rsidR="00B524C8" w:rsidRPr="00B16A70">
        <w:rPr>
          <w:rFonts w:eastAsiaTheme="minorEastAsia"/>
          <w:sz w:val="28"/>
          <w:lang w:val="kk-KZ"/>
        </w:rPr>
        <w:t xml:space="preserve">— </w:t>
      </w:r>
      <w:r w:rsidR="00B524C8" w:rsidRPr="00B16A70">
        <w:rPr>
          <w:rFonts w:eastAsiaTheme="minorEastAsia"/>
          <w:sz w:val="28"/>
          <w:szCs w:val="28"/>
          <w:lang w:val="kk-KZ"/>
        </w:rPr>
        <w:t>бетон қоспасының илеу көлемі, 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w:t>
      </w:r>
    </w:p>
    <w:p w:rsidR="0045786A" w:rsidRPr="00B16A70" w:rsidRDefault="00166E82" w:rsidP="003519C5">
      <w:pPr>
        <w:jc w:val="both"/>
        <w:rPr>
          <w:rFonts w:eastAsiaTheme="minorEastAsia"/>
          <w:lang w:val="kk-KZ"/>
        </w:rPr>
      </w:pPr>
      <m:oMath>
        <m:sSub>
          <m:sSubPr>
            <m:ctrlPr>
              <w:rPr>
                <w:rFonts w:ascii="Cambria Math" w:hAnsi="Cambria Math"/>
                <w:i/>
                <w:lang w:val="kk-KZ"/>
              </w:rPr>
            </m:ctrlPr>
          </m:sSubPr>
          <m:e>
            <m:r>
              <w:rPr>
                <w:rFonts w:ascii="Cambria Math" w:hAnsi="Cambria Math"/>
                <w:lang w:val="kk-KZ"/>
              </w:rPr>
              <m:t>Ц</m:t>
            </m:r>
          </m:e>
          <m:sub>
            <m:r>
              <w:rPr>
                <w:rFonts w:ascii="Cambria Math" w:hAnsi="Cambria Math"/>
                <w:lang w:val="kk-KZ"/>
              </w:rPr>
              <m:t>и</m:t>
            </m:r>
          </m:sub>
        </m:sSub>
        <m:r>
          <w:rPr>
            <w:rFonts w:ascii="Cambria Math" w:hAnsi="Cambria Math"/>
            <w:lang w:val="kk-KZ"/>
          </w:rPr>
          <m:t>+</m:t>
        </m:r>
        <m:sSub>
          <m:sSubPr>
            <m:ctrlPr>
              <w:rPr>
                <w:rFonts w:ascii="Cambria Math" w:hAnsi="Cambria Math"/>
                <w:i/>
                <w:lang w:val="kk-KZ"/>
              </w:rPr>
            </m:ctrlPr>
          </m:sSubPr>
          <m:e>
            <m:r>
              <w:rPr>
                <w:rFonts w:ascii="Cambria Math" w:hAnsi="Cambria Math"/>
                <w:lang w:val="kk-KZ"/>
              </w:rPr>
              <m:t>Су</m:t>
            </m:r>
          </m:e>
          <m:sub>
            <m:r>
              <w:rPr>
                <w:rFonts w:ascii="Cambria Math" w:hAnsi="Cambria Math"/>
                <w:lang w:val="kk-KZ"/>
              </w:rPr>
              <m:t>и</m:t>
            </m:r>
          </m:sub>
        </m:sSub>
        <m:r>
          <w:rPr>
            <w:rFonts w:ascii="Cambria Math" w:hAnsi="Cambria Math"/>
            <w:lang w:val="kk-KZ"/>
          </w:rPr>
          <m:t>+   +Ш(m)</m:t>
        </m:r>
      </m:oMath>
      <w:r w:rsidR="00B524C8" w:rsidRPr="00B16A70">
        <w:rPr>
          <w:rFonts w:eastAsiaTheme="minorEastAsia"/>
          <w:lang w:val="kk-KZ"/>
        </w:rPr>
        <w:t xml:space="preserve"> — </w:t>
      </w:r>
      <w:r w:rsidR="00B524C8" w:rsidRPr="00B16A70">
        <w:rPr>
          <w:rFonts w:eastAsiaTheme="minorEastAsia"/>
          <w:sz w:val="28"/>
          <w:szCs w:val="28"/>
          <w:lang w:val="kk-KZ"/>
        </w:rPr>
        <w:t>илеуге шығындалған цементтің, судың, құмның, шағалдың</w:t>
      </w:r>
      <w:r w:rsidR="0045786A" w:rsidRPr="00B16A70">
        <w:rPr>
          <w:rFonts w:eastAsiaTheme="minorEastAsia"/>
          <w:sz w:val="28"/>
          <w:szCs w:val="28"/>
          <w:lang w:val="kk-KZ"/>
        </w:rPr>
        <w:t xml:space="preserve"> </w:t>
      </w:r>
      <w:r w:rsidR="00B524C8" w:rsidRPr="00B16A70">
        <w:rPr>
          <w:rFonts w:eastAsiaTheme="minorEastAsia"/>
          <w:sz w:val="28"/>
          <w:szCs w:val="28"/>
          <w:lang w:val="kk-KZ"/>
        </w:rPr>
        <w:t>(қиыршық тастың) тиесілі массалары, кг;</w:t>
      </w:r>
      <w:r w:rsidR="00B524C8" w:rsidRPr="00B16A70">
        <w:rPr>
          <w:rFonts w:eastAsiaTheme="minorEastAsia"/>
          <w:lang w:val="kk-KZ"/>
        </w:rPr>
        <w:t xml:space="preserve"> </w:t>
      </w:r>
    </w:p>
    <w:p w:rsidR="00B524C8" w:rsidRPr="00B16A70" w:rsidRDefault="00166E82" w:rsidP="003519C5">
      <w:pPr>
        <w:jc w:val="both"/>
        <w:rPr>
          <w:rFonts w:eastAsiaTheme="minorEastAsia"/>
          <w:lang w:val="kk-KZ"/>
        </w:rPr>
      </w:pPr>
      <m:oMath>
        <m:sSub>
          <m:sSubPr>
            <m:ctrlPr>
              <w:rPr>
                <w:rFonts w:ascii="Cambria Math" w:hAnsi="Cambria Math"/>
                <w:i/>
                <w:sz w:val="28"/>
                <w:lang w:val="kk-KZ"/>
              </w:rPr>
            </m:ctrlPr>
          </m:sSubPr>
          <m:e>
            <m:r>
              <w:rPr>
                <w:rFonts w:ascii="Cambria Math" w:hAnsi="Cambria Math"/>
                <w:sz w:val="28"/>
                <w:lang w:val="kk-KZ"/>
              </w:rPr>
              <m:t xml:space="preserve"> ρ</m:t>
            </m:r>
          </m:e>
          <m:sub>
            <m:r>
              <w:rPr>
                <w:rFonts w:ascii="Cambria Math" w:hAnsi="Cambria Math"/>
                <w:sz w:val="28"/>
                <w:lang w:val="kk-KZ"/>
              </w:rPr>
              <m:t>скм</m:t>
            </m:r>
          </m:sub>
        </m:sSub>
      </m:oMath>
      <w:r w:rsidR="0045786A" w:rsidRPr="00B16A70">
        <w:rPr>
          <w:rFonts w:eastAsiaTheme="minorEastAsia"/>
          <w:sz w:val="28"/>
          <w:lang w:val="kk-KZ"/>
        </w:rPr>
        <w:t>—</w:t>
      </w:r>
      <w:r w:rsidR="0045786A" w:rsidRPr="00B16A70">
        <w:rPr>
          <w:rFonts w:eastAsiaTheme="minorEastAsia"/>
          <w:sz w:val="28"/>
          <w:szCs w:val="28"/>
          <w:lang w:val="kk-KZ"/>
        </w:rPr>
        <w:t xml:space="preserve">бетон </w:t>
      </w:r>
      <w:r w:rsidR="00B524C8" w:rsidRPr="00B16A70">
        <w:rPr>
          <w:rFonts w:eastAsiaTheme="minorEastAsia"/>
          <w:sz w:val="28"/>
          <w:szCs w:val="28"/>
          <w:lang w:val="kk-KZ"/>
        </w:rPr>
        <w:t>қоспасының көлемдік массасы, кг/м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w:t>
      </w:r>
    </w:p>
    <w:p w:rsidR="0045786A" w:rsidRPr="00B16A70" w:rsidRDefault="003519C5" w:rsidP="003519C5">
      <w:pPr>
        <w:jc w:val="both"/>
        <w:rPr>
          <w:rFonts w:eastAsiaTheme="minorEastAsia"/>
          <w:sz w:val="28"/>
          <w:lang w:val="kk-KZ"/>
        </w:rPr>
      </w:pPr>
      <w:r w:rsidRPr="00B16A70">
        <w:rPr>
          <w:rFonts w:eastAsiaTheme="minorEastAsia"/>
          <w:sz w:val="28"/>
          <w:lang w:val="kk-KZ"/>
        </w:rPr>
        <w:t xml:space="preserve">         </w:t>
      </w:r>
      <w:r w:rsidR="00B524C8" w:rsidRPr="00B16A70">
        <w:rPr>
          <w:rFonts w:eastAsiaTheme="minorEastAsia"/>
          <w:sz w:val="28"/>
          <w:lang w:val="kk-KZ"/>
        </w:rPr>
        <w:t xml:space="preserve"> </w:t>
      </w:r>
    </w:p>
    <w:p w:rsidR="00247F26" w:rsidRPr="00B16A70" w:rsidRDefault="003519C5" w:rsidP="00247F26">
      <w:pPr>
        <w:jc w:val="center"/>
        <w:rPr>
          <w:rFonts w:eastAsiaTheme="minorEastAsia"/>
          <w:sz w:val="28"/>
          <w:lang w:val="kk-KZ"/>
        </w:rPr>
      </w:pPr>
      <m:oMath>
        <m:r>
          <m:rPr>
            <m:sty m:val="p"/>
          </m:rPr>
          <w:rPr>
            <w:rFonts w:ascii="Cambria Math" w:hAnsi="Cambria Math"/>
            <w:sz w:val="28"/>
            <w:lang w:val="kk-KZ"/>
          </w:rPr>
          <m:t>Ц=</m:t>
        </m:r>
        <m:f>
          <m:fPr>
            <m:ctrlPr>
              <w:rPr>
                <w:rFonts w:ascii="Cambria Math" w:hAnsi="Cambria Math"/>
                <w:sz w:val="28"/>
                <w:lang w:val="kk-KZ"/>
              </w:rPr>
            </m:ctrlPr>
          </m:fPr>
          <m:num>
            <m:sSub>
              <m:sSubPr>
                <m:ctrlPr>
                  <w:rPr>
                    <w:rFonts w:ascii="Cambria Math" w:hAnsi="Cambria Math"/>
                    <w:i/>
                    <w:sz w:val="28"/>
                    <w:lang w:val="kk-KZ"/>
                  </w:rPr>
                </m:ctrlPr>
              </m:sSubPr>
              <m:e>
                <m:r>
                  <w:rPr>
                    <w:rFonts w:ascii="Cambria Math" w:hAnsi="Cambria Math"/>
                    <w:sz w:val="28"/>
                    <w:lang w:val="kk-KZ"/>
                  </w:rPr>
                  <m:t>Ц</m:t>
                </m:r>
              </m:e>
              <m:sub>
                <m:r>
                  <w:rPr>
                    <w:rFonts w:ascii="Cambria Math" w:hAnsi="Cambria Math"/>
                    <w:sz w:val="28"/>
                    <w:lang w:val="kk-KZ"/>
                  </w:rPr>
                  <m:t>и</m:t>
                </m:r>
              </m:sub>
            </m:sSub>
            <m:r>
              <w:rPr>
                <w:rFonts w:ascii="Cambria Math" w:hAnsi="Cambria Math"/>
                <w:sz w:val="28"/>
                <w:lang w:val="kk-KZ"/>
              </w:rPr>
              <m:t>∙1</m:t>
            </m:r>
          </m:num>
          <m:den>
            <m:sSub>
              <m:sSubPr>
                <m:ctrlPr>
                  <w:rPr>
                    <w:rFonts w:ascii="Cambria Math" w:hAnsi="Cambria Math"/>
                    <w:i/>
                    <w:sz w:val="28"/>
                    <w:lang w:val="kk-KZ"/>
                  </w:rPr>
                </m:ctrlPr>
              </m:sSubPr>
              <m:e>
                <m:r>
                  <w:rPr>
                    <w:rFonts w:ascii="Cambria Math" w:hAnsi="Cambria Math"/>
                    <w:sz w:val="28"/>
                    <w:lang w:val="kk-KZ"/>
                  </w:rPr>
                  <m:t>V</m:t>
                </m:r>
              </m:e>
              <m:sub>
                <m:r>
                  <w:rPr>
                    <w:rFonts w:ascii="Cambria Math" w:hAnsi="Cambria Math"/>
                    <w:sz w:val="28"/>
                    <w:lang w:val="kk-KZ"/>
                  </w:rPr>
                  <m:t>к</m:t>
                </m:r>
              </m:sub>
            </m:sSub>
          </m:den>
        </m:f>
      </m:oMath>
      <w:r w:rsidR="00B524C8" w:rsidRPr="00B16A70">
        <w:rPr>
          <w:rFonts w:eastAsiaTheme="minorEastAsia"/>
          <w:sz w:val="28"/>
          <w:lang w:val="kk-KZ"/>
        </w:rPr>
        <w:t xml:space="preserve">   ;               </w:t>
      </w:r>
      <m:oMath>
        <m:r>
          <m:rPr>
            <m:sty m:val="p"/>
          </m:rPr>
          <w:rPr>
            <w:rFonts w:ascii="Cambria Math" w:hAnsi="Cambria Math"/>
            <w:sz w:val="28"/>
            <w:lang w:val="kk-KZ"/>
          </w:rPr>
          <m:t>Су=</m:t>
        </m:r>
        <m:f>
          <m:fPr>
            <m:ctrlPr>
              <w:rPr>
                <w:rFonts w:ascii="Cambria Math" w:hAnsi="Cambria Math"/>
                <w:sz w:val="28"/>
                <w:lang w:val="kk-KZ"/>
              </w:rPr>
            </m:ctrlPr>
          </m:fPr>
          <m:num>
            <m:sSub>
              <m:sSubPr>
                <m:ctrlPr>
                  <w:rPr>
                    <w:rFonts w:ascii="Cambria Math" w:hAnsi="Cambria Math"/>
                    <w:i/>
                    <w:sz w:val="28"/>
                    <w:lang w:val="kk-KZ"/>
                  </w:rPr>
                </m:ctrlPr>
              </m:sSubPr>
              <m:e>
                <m:r>
                  <w:rPr>
                    <w:rFonts w:ascii="Cambria Math" w:hAnsi="Cambria Math"/>
                    <w:sz w:val="28"/>
                    <w:lang w:val="kk-KZ"/>
                  </w:rPr>
                  <m:t>Су</m:t>
                </m:r>
              </m:e>
              <m:sub>
                <m:r>
                  <w:rPr>
                    <w:rFonts w:ascii="Cambria Math" w:hAnsi="Cambria Math"/>
                    <w:sz w:val="28"/>
                    <w:lang w:val="kk-KZ"/>
                  </w:rPr>
                  <m:t>и</m:t>
                </m:r>
              </m:sub>
            </m:sSub>
            <m:r>
              <w:rPr>
                <w:rFonts w:ascii="Cambria Math" w:hAnsi="Cambria Math"/>
                <w:sz w:val="28"/>
                <w:lang w:val="kk-KZ"/>
              </w:rPr>
              <m:t>∙1</m:t>
            </m:r>
          </m:num>
          <m:den>
            <m:sSub>
              <m:sSubPr>
                <m:ctrlPr>
                  <w:rPr>
                    <w:rFonts w:ascii="Cambria Math" w:hAnsi="Cambria Math"/>
                    <w:i/>
                    <w:sz w:val="28"/>
                    <w:lang w:val="kk-KZ"/>
                  </w:rPr>
                </m:ctrlPr>
              </m:sSubPr>
              <m:e>
                <m:r>
                  <w:rPr>
                    <w:rFonts w:ascii="Cambria Math" w:hAnsi="Cambria Math"/>
                    <w:sz w:val="28"/>
                    <w:lang w:val="kk-KZ"/>
                  </w:rPr>
                  <m:t>V</m:t>
                </m:r>
              </m:e>
              <m:sub>
                <m:r>
                  <w:rPr>
                    <w:rFonts w:ascii="Cambria Math" w:hAnsi="Cambria Math"/>
                    <w:sz w:val="28"/>
                    <w:lang w:val="kk-KZ"/>
                  </w:rPr>
                  <m:t>к</m:t>
                </m:r>
              </m:sub>
            </m:sSub>
          </m:den>
        </m:f>
      </m:oMath>
      <w:r w:rsidR="00B524C8" w:rsidRPr="00B16A70">
        <w:rPr>
          <w:rFonts w:eastAsiaTheme="minorEastAsia"/>
          <w:sz w:val="28"/>
          <w:lang w:val="kk-KZ"/>
        </w:rPr>
        <w:t xml:space="preserve">   ;</w:t>
      </w:r>
    </w:p>
    <w:p w:rsidR="00247F26" w:rsidRPr="00B16A70" w:rsidRDefault="00247F26" w:rsidP="00247F26">
      <w:pPr>
        <w:jc w:val="center"/>
        <w:rPr>
          <w:rFonts w:eastAsiaTheme="minorEastAsia"/>
          <w:sz w:val="28"/>
          <w:lang w:val="kk-KZ"/>
        </w:rPr>
      </w:pPr>
    </w:p>
    <w:p w:rsidR="00B524C8" w:rsidRPr="00B16A70" w:rsidRDefault="0045786A" w:rsidP="00247F26">
      <w:pPr>
        <w:jc w:val="center"/>
        <w:rPr>
          <w:rFonts w:eastAsiaTheme="minorEastAsia"/>
          <w:sz w:val="28"/>
          <w:lang w:val="kk-KZ"/>
        </w:rPr>
      </w:pPr>
      <w:r w:rsidRPr="00B16A70">
        <w:rPr>
          <w:rFonts w:eastAsiaTheme="minorEastAsia"/>
          <w:sz w:val="28"/>
          <w:lang w:val="kk-KZ"/>
        </w:rPr>
        <w:t>Қ</w:t>
      </w:r>
      <w:r w:rsidR="00B524C8" w:rsidRPr="00B16A70">
        <w:rPr>
          <w:rFonts w:eastAsiaTheme="minorEastAsia"/>
          <w:sz w:val="28"/>
          <w:lang w:val="kk-KZ"/>
        </w:rPr>
        <w:t xml:space="preserve"> </w:t>
      </w:r>
      <m:oMath>
        <m:r>
          <m:rPr>
            <m:sty m:val="p"/>
          </m:rP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 xml:space="preserve">   Қ  ∙1</m:t>
            </m:r>
          </m:num>
          <m:den>
            <m:sSub>
              <m:sSubPr>
                <m:ctrlPr>
                  <w:rPr>
                    <w:rFonts w:ascii="Cambria Math" w:hAnsi="Cambria Math"/>
                    <w:i/>
                    <w:sz w:val="28"/>
                    <w:lang w:val="kk-KZ"/>
                  </w:rPr>
                </m:ctrlPr>
              </m:sSubPr>
              <m:e>
                <m:r>
                  <w:rPr>
                    <w:rFonts w:ascii="Cambria Math" w:hAnsi="Cambria Math"/>
                    <w:sz w:val="28"/>
                    <w:lang w:val="kk-KZ"/>
                  </w:rPr>
                  <m:t>V</m:t>
                </m:r>
              </m:e>
              <m:sub>
                <m:r>
                  <w:rPr>
                    <w:rFonts w:ascii="Cambria Math" w:hAnsi="Cambria Math"/>
                    <w:sz w:val="28"/>
                    <w:lang w:val="kk-KZ"/>
                  </w:rPr>
                  <m:t>к</m:t>
                </m:r>
              </m:sub>
            </m:sSub>
          </m:den>
        </m:f>
      </m:oMath>
      <w:r w:rsidR="00B524C8" w:rsidRPr="00B16A70">
        <w:rPr>
          <w:rFonts w:eastAsiaTheme="minorEastAsia"/>
          <w:sz w:val="28"/>
          <w:lang w:val="kk-KZ"/>
        </w:rPr>
        <w:t xml:space="preserve">   ;            </w:t>
      </w:r>
      <m:oMath>
        <m:r>
          <m:rPr>
            <m:sty m:val="p"/>
          </m:rPr>
          <w:rPr>
            <w:rFonts w:ascii="Cambria Math" w:hAnsi="Cambria Math"/>
            <w:sz w:val="28"/>
            <w:lang w:val="kk-KZ"/>
          </w:rPr>
          <m:t>Ш</m:t>
        </m:r>
        <m:r>
          <w:rPr>
            <w:rFonts w:ascii="Cambria Math" w:hAnsi="Cambria Math"/>
            <w:sz w:val="28"/>
            <w:lang w:val="kk-KZ"/>
          </w:rPr>
          <m:t>(m)</m:t>
        </m:r>
        <m:r>
          <m:rPr>
            <m:sty m:val="p"/>
          </m:rPr>
          <w:rPr>
            <w:rFonts w:ascii="Cambria Math" w:hAnsi="Cambria Math"/>
            <w:sz w:val="28"/>
            <w:lang w:val="kk-KZ"/>
          </w:rPr>
          <m:t>=</m:t>
        </m:r>
        <m:f>
          <m:fPr>
            <m:ctrlPr>
              <w:rPr>
                <w:rFonts w:ascii="Cambria Math" w:hAnsi="Cambria Math"/>
                <w:sz w:val="28"/>
                <w:lang w:val="kk-KZ"/>
              </w:rPr>
            </m:ctrlPr>
          </m:fPr>
          <m:num>
            <m:r>
              <w:rPr>
                <w:rFonts w:ascii="Cambria Math" w:hAnsi="Cambria Math"/>
                <w:sz w:val="28"/>
                <w:lang w:val="kk-KZ"/>
              </w:rPr>
              <m:t>Ш(m)∙1</m:t>
            </m:r>
          </m:num>
          <m:den>
            <m:sSub>
              <m:sSubPr>
                <m:ctrlPr>
                  <w:rPr>
                    <w:rFonts w:ascii="Cambria Math" w:hAnsi="Cambria Math"/>
                    <w:i/>
                    <w:sz w:val="28"/>
                    <w:lang w:val="kk-KZ"/>
                  </w:rPr>
                </m:ctrlPr>
              </m:sSubPr>
              <m:e>
                <m:r>
                  <w:rPr>
                    <w:rFonts w:ascii="Cambria Math" w:hAnsi="Cambria Math"/>
                    <w:sz w:val="28"/>
                    <w:lang w:val="kk-KZ"/>
                  </w:rPr>
                  <m:t>V</m:t>
                </m:r>
              </m:e>
              <m:sub>
                <m:r>
                  <w:rPr>
                    <w:rFonts w:ascii="Cambria Math" w:hAnsi="Cambria Math"/>
                    <w:sz w:val="28"/>
                    <w:lang w:val="kk-KZ"/>
                  </w:rPr>
                  <m:t>к</m:t>
                </m:r>
              </m:sub>
            </m:sSub>
          </m:den>
        </m:f>
      </m:oMath>
      <w:r w:rsidR="00B524C8" w:rsidRPr="00B16A70">
        <w:rPr>
          <w:rFonts w:eastAsiaTheme="minorEastAsia"/>
          <w:sz w:val="28"/>
          <w:lang w:val="kk-KZ"/>
        </w:rPr>
        <w:t xml:space="preserve">   ;</w:t>
      </w:r>
    </w:p>
    <w:p w:rsidR="00B524C8" w:rsidRPr="00B16A70" w:rsidRDefault="00B524C8" w:rsidP="00B524C8">
      <w:pPr>
        <w:ind w:left="720"/>
        <w:jc w:val="both"/>
        <w:rPr>
          <w:rFonts w:eastAsiaTheme="minorEastAsia"/>
          <w:lang w:val="kk-KZ"/>
        </w:rPr>
      </w:pPr>
    </w:p>
    <w:p w:rsidR="00B524C8" w:rsidRPr="00B16A70" w:rsidRDefault="00B524C8" w:rsidP="00B524C8">
      <w:pPr>
        <w:ind w:left="720"/>
        <w:jc w:val="both"/>
        <w:rPr>
          <w:rFonts w:eastAsiaTheme="minorEastAsia"/>
          <w:lang w:val="kk-KZ"/>
        </w:rPr>
      </w:pPr>
      <w:r w:rsidRPr="00B16A70">
        <w:rPr>
          <w:rFonts w:eastAsiaTheme="minorEastAsia"/>
          <w:sz w:val="28"/>
          <w:lang w:val="kk-KZ"/>
        </w:rPr>
        <w:t xml:space="preserve">    </w:t>
      </w:r>
    </w:p>
    <w:p w:rsidR="00B524C8" w:rsidRPr="00B16A70" w:rsidRDefault="00247F26" w:rsidP="003519C5">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Бетон құрамын анықтау үшін</w:t>
      </w:r>
      <w:r w:rsidR="00BD5C2B" w:rsidRPr="00B16A70">
        <w:rPr>
          <w:rFonts w:eastAsiaTheme="minorEastAsia"/>
          <w:sz w:val="28"/>
          <w:szCs w:val="28"/>
          <w:lang w:val="kk-KZ"/>
        </w:rPr>
        <w:t xml:space="preserve"> </w:t>
      </w:r>
      <w:r w:rsidR="00B524C8" w:rsidRPr="00B16A70">
        <w:rPr>
          <w:rFonts w:eastAsiaTheme="minorEastAsia"/>
          <w:sz w:val="28"/>
          <w:szCs w:val="28"/>
          <w:lang w:val="kk-KZ"/>
        </w:rPr>
        <w:t xml:space="preserve"> бұдан басқа сына</w:t>
      </w:r>
      <w:r w:rsidR="00BD5C2B" w:rsidRPr="00B16A70">
        <w:rPr>
          <w:rFonts w:eastAsiaTheme="minorEastAsia"/>
          <w:sz w:val="28"/>
          <w:szCs w:val="28"/>
          <w:lang w:val="kk-KZ"/>
        </w:rPr>
        <w:t>у</w:t>
      </w:r>
      <w:r w:rsidR="00B524C8" w:rsidRPr="00B16A70">
        <w:rPr>
          <w:rFonts w:eastAsiaTheme="minorEastAsia"/>
          <w:sz w:val="28"/>
          <w:szCs w:val="28"/>
          <w:lang w:val="kk-KZ"/>
        </w:rPr>
        <w:t>ға арналған тап сондай көлемді екі илеу даярлауға ұсынылады, бірақ негізгі илеуге қарағанда біріншісін</w:t>
      </w:r>
      <w:r w:rsidRPr="00B16A70">
        <w:rPr>
          <w:rFonts w:eastAsiaTheme="minorEastAsia"/>
          <w:sz w:val="28"/>
          <w:szCs w:val="28"/>
          <w:lang w:val="kk-KZ"/>
        </w:rPr>
        <w:t>д</w:t>
      </w:r>
      <w:r w:rsidR="00B524C8" w:rsidRPr="00B16A70">
        <w:rPr>
          <w:rFonts w:eastAsiaTheme="minorEastAsia"/>
          <w:sz w:val="28"/>
          <w:szCs w:val="28"/>
          <w:lang w:val="kk-KZ"/>
        </w:rPr>
        <w:t>е су-цемент қатынасы 20% артық, ал екіншісінде 20% кем алынады. Бетонның қосымша екі құрамына жоғарыда келтірілген есепке сәйкес су, цемент, ірі толтырғыш және құмның шығынын анықтайды.</w:t>
      </w:r>
    </w:p>
    <w:p w:rsidR="00B524C8" w:rsidRPr="00B16A70" w:rsidRDefault="00B26281" w:rsidP="00B2628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Әрбір бетон қоспалары илеуінен көлемі 200х200х200 мм үш бақылау куб үлгіні дайындайды, олар</w:t>
      </w:r>
      <w:r w:rsidRPr="00B16A70">
        <w:rPr>
          <w:rFonts w:eastAsiaTheme="minorEastAsia"/>
          <w:sz w:val="28"/>
          <w:szCs w:val="28"/>
          <w:lang w:val="kk-KZ"/>
        </w:rPr>
        <w:t xml:space="preserve"> </w:t>
      </w:r>
      <w:r w:rsidR="00B524C8" w:rsidRPr="00B16A70">
        <w:rPr>
          <w:rFonts w:eastAsiaTheme="minorEastAsia"/>
          <w:sz w:val="28"/>
          <w:szCs w:val="28"/>
          <w:lang w:val="kk-KZ"/>
        </w:rPr>
        <w:t>28 тәулік өткенде тұрақты қатайғаннан кейін қысу арқылы сынайды. Бақылаулардың нәтижелерімен</w:t>
      </w:r>
      <w:r w:rsidR="00B524C8" w:rsidRPr="00B16A70">
        <w:rPr>
          <w:rFonts w:eastAsiaTheme="minorEastAsia"/>
          <w:lang w:val="kk-KZ"/>
        </w:rPr>
        <w:t xml:space="preserve">  </w:t>
      </w:r>
      <m:oMath>
        <m:sSub>
          <m:sSubPr>
            <m:ctrlPr>
              <w:rPr>
                <w:rFonts w:ascii="Cambria Math" w:hAnsi="Cambria Math"/>
                <w:i/>
                <w:lang w:val="kk-KZ"/>
              </w:rPr>
            </m:ctrlPr>
          </m:sSubPr>
          <m:e>
            <m:r>
              <w:rPr>
                <w:rFonts w:ascii="Cambria Math" w:hAnsi="Cambria Math"/>
                <w:lang w:val="kk-KZ"/>
              </w:rPr>
              <m:t>R</m:t>
            </m:r>
          </m:e>
          <m:sub>
            <m:r>
              <w:rPr>
                <w:rFonts w:ascii="Cambria Math" w:hAnsi="Cambria Math"/>
                <w:lang w:val="kk-KZ"/>
              </w:rPr>
              <m:t>б</m:t>
            </m:r>
          </m:sub>
        </m:sSub>
        <m:r>
          <w:rPr>
            <w:rFonts w:ascii="Cambria Math" w:hAnsi="Cambria Math"/>
            <w:lang w:val="kk-KZ"/>
          </w:rPr>
          <m:t>=</m:t>
        </m:r>
        <m:nary>
          <m:naryPr>
            <m:limLoc m:val="undOvr"/>
            <m:subHide m:val="on"/>
            <m:supHide m:val="on"/>
            <m:ctrlPr>
              <w:rPr>
                <w:rFonts w:ascii="Cambria Math" w:hAnsi="Cambria Math"/>
                <w:i/>
                <w:lang w:val="kk-KZ"/>
              </w:rPr>
            </m:ctrlPr>
          </m:naryPr>
          <m:sub/>
          <m:sup/>
          <m:e>
            <m:d>
              <m:dPr>
                <m:ctrlPr>
                  <w:rPr>
                    <w:rFonts w:ascii="Cambria Math" w:hAnsi="Cambria Math"/>
                    <w:i/>
                    <w:lang w:val="kk-KZ"/>
                  </w:rPr>
                </m:ctrlPr>
              </m:dPr>
              <m:e>
                <m:r>
                  <w:rPr>
                    <w:rFonts w:ascii="Cambria Math" w:hAnsi="Cambria Math"/>
                    <w:lang w:val="kk-KZ"/>
                  </w:rPr>
                  <m:t>Су/Ц</m:t>
                </m:r>
              </m:e>
            </m:d>
          </m:e>
        </m:nary>
      </m:oMath>
      <w:r w:rsidR="00B524C8" w:rsidRPr="00B16A70">
        <w:rPr>
          <w:rFonts w:eastAsiaTheme="minorEastAsia"/>
          <w:lang w:val="kk-KZ"/>
        </w:rPr>
        <w:t xml:space="preserve"> </w:t>
      </w:r>
      <w:r w:rsidR="00B524C8" w:rsidRPr="00B16A70">
        <w:rPr>
          <w:rFonts w:eastAsiaTheme="minorEastAsia"/>
          <w:sz w:val="28"/>
          <w:szCs w:val="28"/>
          <w:lang w:val="kk-KZ"/>
        </w:rPr>
        <w:t>графигін салады, осы график бойынша бетонның берілген маркасын алуды қамтамасыз ететін су-цемент қатынасы</w:t>
      </w:r>
      <w:r w:rsidR="00247F26" w:rsidRPr="00B16A70">
        <w:rPr>
          <w:rFonts w:eastAsiaTheme="minorEastAsia"/>
          <w:sz w:val="28"/>
          <w:szCs w:val="28"/>
          <w:lang w:val="kk-KZ"/>
        </w:rPr>
        <w:t>н</w:t>
      </w:r>
      <w:r w:rsidR="00B524C8" w:rsidRPr="00B16A70">
        <w:rPr>
          <w:rFonts w:eastAsiaTheme="minorEastAsia"/>
          <w:sz w:val="28"/>
          <w:szCs w:val="28"/>
          <w:lang w:val="kk-KZ"/>
        </w:rPr>
        <w:t xml:space="preserve"> таңдайды.</w:t>
      </w:r>
    </w:p>
    <w:p w:rsidR="00B524C8" w:rsidRPr="00B16A70" w:rsidRDefault="00B26281" w:rsidP="00B2628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Құрылыс зертхана шарттарында сыналатын илеудің даярлық әдістемесі келесідей түзіледі. Цементті мұқият араластырады да, №1.25 елеуіште елейді, елеуіштегі қалдықты алып тастайды. 80°С дейінгі температурада толтырғыштарды тұрақты температураға дейін  кептіреді. Компоненттерді ±0.1% өлшеу дәлдігімен масса бойынша өлшейді. Бетон құрастырушыларын қолмен немесе механикалық тәсілмен араластырады. Қолмен араластырғанда (күрекпен) бетон қоспасының бір иле</w:t>
      </w:r>
      <w:r w:rsidR="00247F26" w:rsidRPr="00B16A70">
        <w:rPr>
          <w:rFonts w:eastAsiaTheme="minorEastAsia"/>
          <w:sz w:val="28"/>
          <w:szCs w:val="28"/>
          <w:lang w:val="kk-KZ"/>
        </w:rPr>
        <w:t>у</w:t>
      </w:r>
      <w:r w:rsidR="00B524C8" w:rsidRPr="00B16A70">
        <w:rPr>
          <w:rFonts w:eastAsiaTheme="minorEastAsia"/>
          <w:sz w:val="28"/>
          <w:szCs w:val="28"/>
          <w:lang w:val="kk-KZ"/>
        </w:rPr>
        <w:t xml:space="preserve"> көлемі 50 л тиісті шамадан аспауы қажет. </w:t>
      </w:r>
    </w:p>
    <w:p w:rsidR="00B524C8" w:rsidRPr="00B16A70" w:rsidRDefault="00B26281" w:rsidP="00B2628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 xml:space="preserve">Алғашында көлемі 1х2 м металл форма-шаппаға өлшенген құмды төгеді, сонан кейін қажетті цемент мөлшерін қосып, біркелкі </w:t>
      </w:r>
      <w:r w:rsidR="00D0715D" w:rsidRPr="00B16A70">
        <w:rPr>
          <w:rFonts w:eastAsiaTheme="minorEastAsia"/>
          <w:sz w:val="28"/>
          <w:szCs w:val="28"/>
          <w:lang w:val="kk-KZ"/>
        </w:rPr>
        <w:t>болғанға</w:t>
      </w:r>
      <w:r w:rsidR="00B524C8" w:rsidRPr="00B16A70">
        <w:rPr>
          <w:rFonts w:eastAsiaTheme="minorEastAsia"/>
          <w:sz w:val="28"/>
          <w:szCs w:val="28"/>
          <w:lang w:val="kk-KZ"/>
        </w:rPr>
        <w:t xml:space="preserve"> дейін араластырады; кейін ірі толтырғыштарды қосып барлық қоспаны шағал (қиыршық тас) құрғақ қоспада біркелкі жайылғанша қайта араластырады; араластырылған қоспаның ортасын ашып, оған өлшенген қоспаның жартысын қосады, абайлап араластырып, материалды үйіп</w:t>
      </w:r>
      <w:r w:rsidR="00247F26" w:rsidRPr="00B16A70">
        <w:rPr>
          <w:rFonts w:eastAsiaTheme="minorEastAsia"/>
          <w:sz w:val="28"/>
          <w:szCs w:val="28"/>
          <w:lang w:val="kk-KZ"/>
        </w:rPr>
        <w:t>,</w:t>
      </w:r>
      <w:r w:rsidR="00B524C8" w:rsidRPr="00B16A70">
        <w:rPr>
          <w:rFonts w:eastAsiaTheme="minorEastAsia"/>
          <w:sz w:val="28"/>
          <w:szCs w:val="28"/>
          <w:lang w:val="kk-KZ"/>
        </w:rPr>
        <w:t xml:space="preserve"> қалған суды қосады. Сонан соң бетон қоспасы біркелкі жағдайға ке</w:t>
      </w:r>
      <w:r w:rsidR="00247F26" w:rsidRPr="00B16A70">
        <w:rPr>
          <w:rFonts w:eastAsiaTheme="minorEastAsia"/>
          <w:sz w:val="28"/>
          <w:szCs w:val="28"/>
          <w:lang w:val="kk-KZ"/>
        </w:rPr>
        <w:t>л</w:t>
      </w:r>
      <w:r w:rsidR="00B524C8" w:rsidRPr="00B16A70">
        <w:rPr>
          <w:rFonts w:eastAsiaTheme="minorEastAsia"/>
          <w:sz w:val="28"/>
          <w:szCs w:val="28"/>
          <w:lang w:val="kk-KZ"/>
        </w:rPr>
        <w:t xml:space="preserve">генше </w:t>
      </w:r>
      <w:r w:rsidR="00247F26" w:rsidRPr="00B16A70">
        <w:rPr>
          <w:rFonts w:eastAsiaTheme="minorEastAsia"/>
          <w:sz w:val="28"/>
          <w:szCs w:val="28"/>
          <w:lang w:val="kk-KZ"/>
        </w:rPr>
        <w:t>жылда</w:t>
      </w:r>
      <w:r w:rsidR="00C9514C" w:rsidRPr="00B16A70">
        <w:rPr>
          <w:rFonts w:eastAsiaTheme="minorEastAsia"/>
          <w:sz w:val="28"/>
          <w:szCs w:val="28"/>
          <w:lang w:val="kk-KZ"/>
        </w:rPr>
        <w:t>м</w:t>
      </w:r>
      <w:r w:rsidR="00247F26" w:rsidRPr="00B16A70">
        <w:rPr>
          <w:rFonts w:eastAsiaTheme="minorEastAsia"/>
          <w:sz w:val="28"/>
          <w:szCs w:val="28"/>
          <w:lang w:val="kk-KZ"/>
        </w:rPr>
        <w:t xml:space="preserve"> </w:t>
      </w:r>
      <w:r w:rsidR="00B524C8" w:rsidRPr="00B16A70">
        <w:rPr>
          <w:rFonts w:eastAsiaTheme="minorEastAsia"/>
          <w:sz w:val="28"/>
          <w:szCs w:val="28"/>
          <w:lang w:val="kk-KZ"/>
        </w:rPr>
        <w:t xml:space="preserve"> араластырады; араластыру ұзақтығы (су құйған мезеттен) илеу көлемі 30 л дейін— 5мин, ал 50 л дейін—10 мин құр</w:t>
      </w:r>
      <w:r w:rsidR="00247F26" w:rsidRPr="00B16A70">
        <w:rPr>
          <w:rFonts w:eastAsiaTheme="minorEastAsia"/>
          <w:sz w:val="28"/>
          <w:szCs w:val="28"/>
          <w:lang w:val="kk-KZ"/>
        </w:rPr>
        <w:t>а</w:t>
      </w:r>
      <w:r w:rsidR="00B524C8" w:rsidRPr="00B16A70">
        <w:rPr>
          <w:rFonts w:eastAsiaTheme="minorEastAsia"/>
          <w:sz w:val="28"/>
          <w:szCs w:val="28"/>
          <w:lang w:val="kk-KZ"/>
        </w:rPr>
        <w:t>у керек.</w:t>
      </w:r>
    </w:p>
    <w:p w:rsidR="00B26281" w:rsidRPr="00B16A70" w:rsidRDefault="00B26281" w:rsidP="00B26281">
      <w:pPr>
        <w:jc w:val="both"/>
        <w:rPr>
          <w:rFonts w:eastAsiaTheme="minorEastAsia"/>
          <w:sz w:val="28"/>
          <w:szCs w:val="28"/>
          <w:lang w:val="kk-KZ"/>
        </w:rPr>
      </w:pPr>
      <w:r w:rsidRPr="00B16A70">
        <w:rPr>
          <w:rFonts w:eastAsiaTheme="minorEastAsia"/>
          <w:sz w:val="28"/>
          <w:szCs w:val="28"/>
          <w:lang w:val="kk-KZ"/>
        </w:rPr>
        <w:lastRenderedPageBreak/>
        <w:t xml:space="preserve">         </w:t>
      </w:r>
      <w:r w:rsidR="00B524C8" w:rsidRPr="00B16A70">
        <w:rPr>
          <w:rFonts w:eastAsiaTheme="minorEastAsia"/>
          <w:sz w:val="28"/>
          <w:szCs w:val="28"/>
          <w:lang w:val="kk-KZ"/>
        </w:rPr>
        <w:t>Механикалық араластыру барысында бето</w:t>
      </w:r>
      <w:r w:rsidR="00C9514C" w:rsidRPr="00B16A70">
        <w:rPr>
          <w:rFonts w:eastAsiaTheme="minorEastAsia"/>
          <w:sz w:val="28"/>
          <w:szCs w:val="28"/>
          <w:lang w:val="kk-KZ"/>
        </w:rPr>
        <w:t>нараластырғышқа материалды келе</w:t>
      </w:r>
      <w:r w:rsidR="00B524C8" w:rsidRPr="00B16A70">
        <w:rPr>
          <w:rFonts w:eastAsiaTheme="minorEastAsia"/>
          <w:sz w:val="28"/>
          <w:szCs w:val="28"/>
          <w:lang w:val="kk-KZ"/>
        </w:rPr>
        <w:t xml:space="preserve">сі кезекпен артады: құм, цемент, ірі толтырғыш, су; барлық материалдың </w:t>
      </w:r>
      <w:r w:rsidR="006C3CE9" w:rsidRPr="00B16A70">
        <w:rPr>
          <w:rFonts w:eastAsiaTheme="minorEastAsia"/>
          <w:sz w:val="28"/>
          <w:szCs w:val="28"/>
          <w:lang w:val="kk-KZ"/>
        </w:rPr>
        <w:t xml:space="preserve">салғаннан </w:t>
      </w:r>
      <w:r w:rsidR="00B524C8" w:rsidRPr="00B16A70">
        <w:rPr>
          <w:rFonts w:eastAsiaTheme="minorEastAsia"/>
          <w:sz w:val="28"/>
          <w:szCs w:val="28"/>
          <w:lang w:val="kk-KZ"/>
        </w:rPr>
        <w:t>соң араластыру ұзақтығы 2 мин артық болмауы тиіс.</w:t>
      </w:r>
    </w:p>
    <w:p w:rsidR="00B524C8" w:rsidRPr="00B16A70" w:rsidRDefault="00B26281" w:rsidP="00B2628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Сыналатын илеулерде жылжымалылықты немесе бетон қоспаның қаттылығын тексереді, сонымен қатар, көлемдік массаның сәйкестігін анықтайды.</w:t>
      </w:r>
    </w:p>
    <w:p w:rsidR="00B524C8" w:rsidRPr="00B16A70" w:rsidRDefault="00B26281" w:rsidP="00B2628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Сыналатын бетон илеулерінің нәтижелері және бақылау куб-үлгілерді сынаған соң есептелінген құрамға түзетулер енгізеді. Сонан соң толтырғыштардың нақты дымқылдылығы еске алынады және бетон қоспасының номинал құрамын өндіріс құрамына қайта есептейді. Осындай қайта есеп нәтижесінде дымқыл толтырғыштардың мөлшерін есептелген құрғақ материалдардың мөлшеріне теңестіріп арттырады, ал илеуге құйылатын судың мөлшерін толтырғыштың дымқылдық мөлшеріне кемітеді.</w:t>
      </w:r>
    </w:p>
    <w:p w:rsidR="00B524C8" w:rsidRPr="00B16A70" w:rsidRDefault="00B26281" w:rsidP="00B26281">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 xml:space="preserve">Тығыздалған бетон қоспасының көлемдік массасын, бақылау куб-үлгілерді дайындауда, бос және тығыздалған қалыптарды өлшеу арқылы анықтауға болады. </w:t>
      </w:r>
    </w:p>
    <w:p w:rsidR="00B524C8" w:rsidRPr="00B16A70" w:rsidRDefault="007E5360" w:rsidP="007E5360">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Массасы бойынша, өндірістік (далалық) бетон құрамы, оның әрбір компонентінің шығыны цемент шығынына бөлу жолымен есептелінеді:</w:t>
      </w:r>
    </w:p>
    <w:p w:rsidR="00C85D42" w:rsidRPr="00B16A70" w:rsidRDefault="00C85D42" w:rsidP="007E5360">
      <w:pPr>
        <w:jc w:val="both"/>
        <w:rPr>
          <w:rFonts w:eastAsiaTheme="minorEastAsia"/>
          <w:sz w:val="28"/>
          <w:szCs w:val="28"/>
          <w:lang w:val="kk-KZ"/>
        </w:rPr>
      </w:pPr>
    </w:p>
    <w:p w:rsidR="00B524C8" w:rsidRPr="00B16A70" w:rsidRDefault="00166E82" w:rsidP="00B524C8">
      <w:pPr>
        <w:ind w:left="720"/>
        <w:jc w:val="both"/>
        <w:rPr>
          <w:rFonts w:eastAsiaTheme="minorEastAsia"/>
          <w:lang w:val="kk-KZ"/>
        </w:rPr>
      </w:pPr>
      <m:oMathPara>
        <m:oMath>
          <m:f>
            <m:fPr>
              <m:ctrlPr>
                <w:rPr>
                  <w:rFonts w:ascii="Cambria Math" w:hAnsi="Cambria Math"/>
                  <w:i/>
                  <w:lang w:val="kk-KZ"/>
                </w:rPr>
              </m:ctrlPr>
            </m:fPr>
            <m:num>
              <m:r>
                <w:rPr>
                  <w:rFonts w:ascii="Cambria Math" w:hAnsi="Cambria Math"/>
                  <w:lang w:val="kk-KZ"/>
                </w:rPr>
                <m:t>Ц</m:t>
              </m:r>
            </m:num>
            <m:den>
              <m:r>
                <w:rPr>
                  <w:rFonts w:ascii="Cambria Math" w:hAnsi="Cambria Math"/>
                  <w:lang w:val="kk-KZ"/>
                </w:rPr>
                <m:t>Ц</m:t>
              </m:r>
            </m:den>
          </m:f>
          <m:r>
            <w:rPr>
              <w:rFonts w:ascii="Cambria Math" w:hAnsi="Cambria Math"/>
              <w:lang w:val="kk-KZ"/>
            </w:rPr>
            <m:t xml:space="preserve"> :</m:t>
          </m:r>
          <m:f>
            <m:fPr>
              <m:ctrlPr>
                <w:rPr>
                  <w:rFonts w:ascii="Cambria Math" w:hAnsi="Cambria Math"/>
                  <w:i/>
                  <w:lang w:val="kk-KZ"/>
                </w:rPr>
              </m:ctrlPr>
            </m:fPr>
            <m:num>
              <m:r>
                <w:rPr>
                  <w:rFonts w:ascii="Cambria Math" w:hAnsi="Cambria Math"/>
                  <w:lang w:val="kk-KZ"/>
                </w:rPr>
                <m:t>Қ</m:t>
              </m:r>
            </m:num>
            <m:den>
              <m:r>
                <w:rPr>
                  <w:rFonts w:ascii="Cambria Math" w:hAnsi="Cambria Math"/>
                  <w:lang w:val="kk-KZ"/>
                </w:rPr>
                <m:t>Ц</m:t>
              </m:r>
            </m:den>
          </m:f>
          <m:r>
            <w:rPr>
              <w:rFonts w:ascii="Cambria Math" w:hAnsi="Cambria Math"/>
              <w:lang w:val="kk-KZ"/>
            </w:rPr>
            <m:t xml:space="preserve"> :</m:t>
          </m:r>
          <m:f>
            <m:fPr>
              <m:ctrlPr>
                <w:rPr>
                  <w:rFonts w:ascii="Cambria Math" w:hAnsi="Cambria Math"/>
                  <w:i/>
                  <w:lang w:val="kk-KZ"/>
                </w:rPr>
              </m:ctrlPr>
            </m:fPr>
            <m:num>
              <m:r>
                <w:rPr>
                  <w:rFonts w:ascii="Cambria Math" w:hAnsi="Cambria Math"/>
                  <w:lang w:val="kk-KZ"/>
                </w:rPr>
                <m:t>Ш</m:t>
              </m:r>
              <m:d>
                <m:dPr>
                  <m:ctrlPr>
                    <w:rPr>
                      <w:rFonts w:ascii="Cambria Math" w:hAnsi="Cambria Math"/>
                      <w:i/>
                      <w:lang w:val="kk-KZ"/>
                    </w:rPr>
                  </m:ctrlPr>
                </m:dPr>
                <m:e>
                  <m:r>
                    <w:rPr>
                      <w:rFonts w:ascii="Cambria Math" w:hAnsi="Cambria Math"/>
                      <w:lang w:val="en-US"/>
                    </w:rPr>
                    <m:t>m</m:t>
                  </m:r>
                  <m:ctrlPr>
                    <w:rPr>
                      <w:rFonts w:ascii="Cambria Math" w:hAnsi="Cambria Math"/>
                      <w:i/>
                      <w:lang w:val="en-US"/>
                    </w:rPr>
                  </m:ctrlPr>
                </m:e>
              </m:d>
            </m:num>
            <m:den>
              <m:r>
                <w:rPr>
                  <w:rFonts w:ascii="Cambria Math" w:hAnsi="Cambria Math"/>
                  <w:lang w:val="kk-KZ"/>
                </w:rPr>
                <m:t>Ц</m:t>
              </m:r>
            </m:den>
          </m:f>
          <m:r>
            <w:rPr>
              <w:rFonts w:ascii="Cambria Math" w:hAnsi="Cambria Math"/>
              <w:lang w:val="kk-KZ"/>
            </w:rPr>
            <m:t xml:space="preserve">=1 : </m:t>
          </m:r>
          <m:f>
            <m:fPr>
              <m:ctrlPr>
                <w:rPr>
                  <w:rFonts w:ascii="Cambria Math" w:hAnsi="Cambria Math"/>
                  <w:i/>
                  <w:lang w:val="kk-KZ"/>
                </w:rPr>
              </m:ctrlPr>
            </m:fPr>
            <m:num>
              <m:r>
                <w:rPr>
                  <w:rFonts w:ascii="Cambria Math" w:hAnsi="Cambria Math"/>
                  <w:lang w:val="kk-KZ"/>
                </w:rPr>
                <m:t>Қ</m:t>
              </m:r>
            </m:num>
            <m:den>
              <m:r>
                <w:rPr>
                  <w:rFonts w:ascii="Cambria Math" w:hAnsi="Cambria Math"/>
                  <w:lang w:val="kk-KZ"/>
                </w:rPr>
                <m:t>Ц</m:t>
              </m:r>
            </m:den>
          </m:f>
          <m:r>
            <w:rPr>
              <w:rFonts w:ascii="Cambria Math" w:hAnsi="Cambria Math"/>
              <w:lang w:val="kk-KZ"/>
            </w:rPr>
            <m:t xml:space="preserve"> :</m:t>
          </m:r>
          <m:f>
            <m:fPr>
              <m:ctrlPr>
                <w:rPr>
                  <w:rFonts w:ascii="Cambria Math" w:hAnsi="Cambria Math"/>
                  <w:i/>
                  <w:lang w:val="kk-KZ"/>
                </w:rPr>
              </m:ctrlPr>
            </m:fPr>
            <m:num>
              <m:r>
                <w:rPr>
                  <w:rFonts w:ascii="Cambria Math" w:hAnsi="Cambria Math"/>
                  <w:lang w:val="kk-KZ"/>
                </w:rPr>
                <m:t>Ш</m:t>
              </m:r>
              <m:d>
                <m:dPr>
                  <m:ctrlPr>
                    <w:rPr>
                      <w:rFonts w:ascii="Cambria Math" w:hAnsi="Cambria Math"/>
                      <w:i/>
                      <w:lang w:val="kk-KZ"/>
                    </w:rPr>
                  </m:ctrlPr>
                </m:dPr>
                <m:e>
                  <m:r>
                    <w:rPr>
                      <w:rFonts w:ascii="Cambria Math" w:hAnsi="Cambria Math"/>
                      <w:lang w:val="en-US"/>
                    </w:rPr>
                    <m:t>m</m:t>
                  </m:r>
                  <m:ctrlPr>
                    <w:rPr>
                      <w:rFonts w:ascii="Cambria Math" w:hAnsi="Cambria Math"/>
                      <w:i/>
                      <w:lang w:val="en-US"/>
                    </w:rPr>
                  </m:ctrlPr>
                </m:e>
              </m:d>
            </m:num>
            <m:den>
              <m:r>
                <w:rPr>
                  <w:rFonts w:ascii="Cambria Math" w:hAnsi="Cambria Math"/>
                  <w:lang w:val="kk-KZ"/>
                </w:rPr>
                <m:t>Ц</m:t>
              </m:r>
            </m:den>
          </m:f>
        </m:oMath>
      </m:oMathPara>
    </w:p>
    <w:p w:rsidR="00C85D42" w:rsidRPr="00B16A70" w:rsidRDefault="00C85D42" w:rsidP="00B524C8">
      <w:pPr>
        <w:ind w:left="720"/>
        <w:jc w:val="both"/>
        <w:rPr>
          <w:rFonts w:eastAsiaTheme="minorEastAsia"/>
          <w:lang w:val="kk-KZ"/>
        </w:rPr>
      </w:pPr>
    </w:p>
    <w:p w:rsidR="00B524C8" w:rsidRPr="00B16A70" w:rsidRDefault="00B524C8" w:rsidP="007E5360">
      <w:pPr>
        <w:jc w:val="both"/>
        <w:rPr>
          <w:rFonts w:eastAsiaTheme="minorEastAsia"/>
          <w:sz w:val="28"/>
          <w:szCs w:val="28"/>
          <w:lang w:val="kk-KZ"/>
        </w:rPr>
      </w:pPr>
      <w:r w:rsidRPr="00B16A70">
        <w:rPr>
          <w:rFonts w:eastAsiaTheme="minorEastAsia"/>
          <w:sz w:val="28"/>
          <w:szCs w:val="28"/>
          <w:lang w:val="kk-KZ"/>
        </w:rPr>
        <w:t>бетон құрамы көлемі бойынша келесі түрге бейнеленеді:</w:t>
      </w:r>
    </w:p>
    <w:p w:rsidR="00C85D42" w:rsidRPr="00B16A70" w:rsidRDefault="00C85D42" w:rsidP="007E5360">
      <w:pPr>
        <w:jc w:val="both"/>
        <w:rPr>
          <w:rFonts w:eastAsiaTheme="minorEastAsia"/>
          <w:sz w:val="28"/>
          <w:szCs w:val="28"/>
          <w:lang w:val="kk-KZ"/>
        </w:rPr>
      </w:pPr>
    </w:p>
    <w:p w:rsidR="00B524C8" w:rsidRPr="00B16A70" w:rsidRDefault="00166E82" w:rsidP="00B524C8">
      <w:pPr>
        <w:ind w:left="720"/>
        <w:jc w:val="both"/>
        <w:rPr>
          <w:rFonts w:eastAsiaTheme="minorEastAsia"/>
          <w:lang w:val="kk-KZ"/>
        </w:rPr>
      </w:pPr>
      <m:oMathPara>
        <m:oMath>
          <m:f>
            <m:fPr>
              <m:ctrlPr>
                <w:rPr>
                  <w:rFonts w:ascii="Cambria Math" w:hAnsi="Cambria Math"/>
                  <w:i/>
                  <w:lang w:val="kk-KZ"/>
                </w:rPr>
              </m:ctrlPr>
            </m:fPr>
            <m:num>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Ц</m:t>
                  </m:r>
                </m:sub>
              </m:sSub>
            </m:num>
            <m:den>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Ц</m:t>
                  </m:r>
                </m:sub>
              </m:sSub>
            </m:den>
          </m:f>
          <m:r>
            <w:rPr>
              <w:rFonts w:ascii="Cambria Math" w:hAnsi="Cambria Math"/>
              <w:lang w:val="kk-KZ"/>
            </w:rPr>
            <m:t xml:space="preserve"> :</m:t>
          </m:r>
          <m:f>
            <m:fPr>
              <m:ctrlPr>
                <w:rPr>
                  <w:rFonts w:ascii="Cambria Math" w:hAnsi="Cambria Math"/>
                  <w:i/>
                  <w:lang w:val="kk-KZ"/>
                </w:rPr>
              </m:ctrlPr>
            </m:fPr>
            <m:num>
              <m:r>
                <w:rPr>
                  <w:rFonts w:ascii="Cambria Math" w:hAnsi="Cambria Math"/>
                  <w:lang w:val="kk-KZ"/>
                </w:rPr>
                <m:t>V</m:t>
              </m:r>
            </m:num>
            <m:den>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Ц</m:t>
                  </m:r>
                </m:sub>
              </m:sSub>
            </m:den>
          </m:f>
          <m:r>
            <w:rPr>
              <w:rFonts w:ascii="Cambria Math" w:hAnsi="Cambria Math"/>
              <w:lang w:val="kk-KZ"/>
            </w:rPr>
            <m:t xml:space="preserve"> :</m:t>
          </m:r>
          <m:f>
            <m:fPr>
              <m:ctrlPr>
                <w:rPr>
                  <w:rFonts w:ascii="Cambria Math" w:hAnsi="Cambria Math"/>
                  <w:i/>
                  <w:lang w:val="kk-KZ"/>
                </w:rPr>
              </m:ctrlPr>
            </m:fPr>
            <m:num>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ш(т)</m:t>
                  </m:r>
                </m:sub>
              </m:sSub>
            </m:num>
            <m:den>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Ц</m:t>
                  </m:r>
                </m:sub>
              </m:sSub>
            </m:den>
          </m:f>
          <m:r>
            <w:rPr>
              <w:rFonts w:ascii="Cambria Math" w:hAnsi="Cambria Math"/>
              <w:lang w:val="kk-KZ"/>
            </w:rPr>
            <m:t>=1:</m:t>
          </m:r>
          <m:f>
            <m:fPr>
              <m:ctrlPr>
                <w:rPr>
                  <w:rFonts w:ascii="Cambria Math" w:hAnsi="Cambria Math"/>
                  <w:i/>
                  <w:lang w:val="kk-KZ"/>
                </w:rPr>
              </m:ctrlPr>
            </m:fPr>
            <m:num>
              <m:r>
                <w:rPr>
                  <w:rFonts w:ascii="Cambria Math" w:hAnsi="Cambria Math"/>
                  <w:lang w:val="kk-KZ"/>
                </w:rPr>
                <m:t>V</m:t>
              </m:r>
            </m:num>
            <m:den>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Ц</m:t>
                  </m:r>
                </m:sub>
              </m:sSub>
            </m:den>
          </m:f>
          <m:r>
            <w:rPr>
              <w:rFonts w:ascii="Cambria Math" w:hAnsi="Cambria Math"/>
              <w:lang w:val="kk-KZ"/>
            </w:rPr>
            <m:t>:</m:t>
          </m:r>
          <m:f>
            <m:fPr>
              <m:ctrlPr>
                <w:rPr>
                  <w:rFonts w:ascii="Cambria Math" w:hAnsi="Cambria Math"/>
                  <w:i/>
                  <w:lang w:val="kk-KZ"/>
                </w:rPr>
              </m:ctrlPr>
            </m:fPr>
            <m:num>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ш(т)</m:t>
                  </m:r>
                </m:sub>
              </m:sSub>
            </m:num>
            <m:den>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Ц</m:t>
                  </m:r>
                </m:sub>
              </m:sSub>
            </m:den>
          </m:f>
        </m:oMath>
      </m:oMathPara>
    </w:p>
    <w:p w:rsidR="00C85D42" w:rsidRPr="00B16A70" w:rsidRDefault="00C85D42" w:rsidP="00B524C8">
      <w:pPr>
        <w:ind w:left="720"/>
        <w:jc w:val="both"/>
        <w:rPr>
          <w:rFonts w:eastAsiaTheme="minorEastAsia"/>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Мұнда</w:t>
      </w:r>
      <w:r w:rsidRPr="00B16A70">
        <w:rPr>
          <w:rFonts w:eastAsiaTheme="minorEastAsia"/>
          <w:lang w:val="kk-KZ"/>
        </w:rPr>
        <w:t xml:space="preserve"> Ц, </w:t>
      </w:r>
      <m:oMath>
        <m:r>
          <w:rPr>
            <w:rFonts w:ascii="Cambria Math" w:hAnsi="Cambria Math"/>
            <w:lang w:val="kk-KZ"/>
          </w:rPr>
          <m:t>Ш</m:t>
        </m:r>
        <m:d>
          <m:dPr>
            <m:ctrlPr>
              <w:rPr>
                <w:rFonts w:ascii="Cambria Math" w:hAnsi="Cambria Math"/>
                <w:i/>
                <w:lang w:val="kk-KZ"/>
              </w:rPr>
            </m:ctrlPr>
          </m:dPr>
          <m:e>
            <m:r>
              <w:rPr>
                <w:rFonts w:ascii="Cambria Math" w:hAnsi="Cambria Math"/>
                <w:lang w:val="kk-KZ"/>
              </w:rPr>
              <m:t>m</m:t>
            </m:r>
            <m:ctrlPr>
              <w:rPr>
                <w:rFonts w:ascii="Cambria Math" w:hAnsi="Cambria Math"/>
                <w:i/>
                <w:lang w:val="en-US"/>
              </w:rPr>
            </m:ctrlPr>
          </m:e>
        </m:d>
      </m:oMath>
      <w:r w:rsidRPr="00B16A70">
        <w:rPr>
          <w:rFonts w:eastAsiaTheme="minorEastAsia"/>
          <w:lang w:val="kk-KZ"/>
        </w:rPr>
        <w:t xml:space="preserve">— </w:t>
      </w:r>
      <w:r w:rsidRPr="00B16A70">
        <w:rPr>
          <w:rFonts w:eastAsiaTheme="minorEastAsia"/>
          <w:sz w:val="28"/>
          <w:szCs w:val="28"/>
          <w:lang w:val="kk-KZ"/>
        </w:rPr>
        <w:t>массасы бойынша 1м</w:t>
      </w:r>
      <w:r w:rsidRPr="00B16A70">
        <w:rPr>
          <w:rFonts w:eastAsiaTheme="minorEastAsia"/>
          <w:sz w:val="28"/>
          <w:szCs w:val="28"/>
          <w:vertAlign w:val="superscript"/>
          <w:lang w:val="kk-KZ"/>
        </w:rPr>
        <w:t>3</w:t>
      </w:r>
      <w:r w:rsidRPr="00B16A70">
        <w:rPr>
          <w:rFonts w:eastAsiaTheme="minorEastAsia"/>
          <w:sz w:val="28"/>
          <w:szCs w:val="28"/>
          <w:lang w:val="kk-KZ"/>
        </w:rPr>
        <w:t xml:space="preserve">  бетонға жұмсалатын материал шығыны;</w:t>
      </w:r>
    </w:p>
    <w:p w:rsidR="00B524C8" w:rsidRPr="00B16A70" w:rsidRDefault="00B524C8" w:rsidP="00B524C8">
      <w:pPr>
        <w:jc w:val="both"/>
        <w:rPr>
          <w:rFonts w:eastAsiaTheme="minorEastAsia"/>
          <w:lang w:val="kk-KZ"/>
        </w:rPr>
      </w:pPr>
      <w:r w:rsidRPr="00B16A70">
        <w:rPr>
          <w:rFonts w:eastAsiaTheme="minorEastAsia"/>
          <w:lang w:val="kk-KZ"/>
        </w:rPr>
        <w:tab/>
      </w:r>
      <m:oMath>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Ц</m:t>
            </m:r>
          </m:sub>
        </m:sSub>
        <m:r>
          <w:rPr>
            <w:rFonts w:ascii="Cambria Math" w:hAnsi="Cambria Math"/>
            <w:lang w:val="kk-KZ"/>
          </w:rPr>
          <m:t xml:space="preserve">, V, </m:t>
        </m:r>
        <m:sSub>
          <m:sSubPr>
            <m:ctrlPr>
              <w:rPr>
                <w:rFonts w:ascii="Cambria Math" w:hAnsi="Cambria Math"/>
                <w:i/>
                <w:lang w:val="kk-KZ"/>
              </w:rPr>
            </m:ctrlPr>
          </m:sSubPr>
          <m:e>
            <m:r>
              <w:rPr>
                <w:rFonts w:ascii="Cambria Math" w:hAnsi="Cambria Math"/>
                <w:lang w:val="kk-KZ"/>
              </w:rPr>
              <m:t>V</m:t>
            </m:r>
          </m:e>
          <m:sub>
            <m:r>
              <w:rPr>
                <w:rFonts w:ascii="Cambria Math" w:hAnsi="Cambria Math"/>
                <w:lang w:val="kk-KZ"/>
              </w:rPr>
              <m:t>ш(т)</m:t>
            </m:r>
          </m:sub>
        </m:sSub>
        <m:r>
          <w:rPr>
            <w:rFonts w:ascii="Cambria Math" w:hAnsi="Cambria Math"/>
            <w:lang w:val="kk-KZ"/>
          </w:rPr>
          <m:t xml:space="preserve"> —</m:t>
        </m:r>
      </m:oMath>
      <w:r w:rsidRPr="00B16A70">
        <w:rPr>
          <w:rFonts w:eastAsiaTheme="minorEastAsia"/>
          <w:lang w:val="kk-KZ"/>
        </w:rPr>
        <w:t xml:space="preserve"> </w:t>
      </w:r>
      <w:r w:rsidRPr="00B16A70">
        <w:rPr>
          <w:rFonts w:eastAsiaTheme="minorEastAsia"/>
          <w:sz w:val="28"/>
          <w:szCs w:val="28"/>
          <w:lang w:val="kk-KZ"/>
        </w:rPr>
        <w:t>көлемі бойынша 1м</w:t>
      </w:r>
      <w:r w:rsidRPr="00B16A70">
        <w:rPr>
          <w:rFonts w:eastAsiaTheme="minorEastAsia"/>
          <w:sz w:val="28"/>
          <w:szCs w:val="28"/>
          <w:vertAlign w:val="superscript"/>
          <w:lang w:val="kk-KZ"/>
        </w:rPr>
        <w:t>3</w:t>
      </w:r>
      <w:r w:rsidRPr="00B16A70">
        <w:rPr>
          <w:rFonts w:eastAsiaTheme="minorEastAsia"/>
          <w:sz w:val="28"/>
          <w:szCs w:val="28"/>
          <w:lang w:val="kk-KZ"/>
        </w:rPr>
        <w:t xml:space="preserve"> бетонға жұмсалатын материал шығыны.</w:t>
      </w:r>
    </w:p>
    <w:p w:rsidR="00B524C8" w:rsidRPr="00B16A70" w:rsidRDefault="00F558DC" w:rsidP="00F558DC">
      <w:pPr>
        <w:jc w:val="both"/>
        <w:rPr>
          <w:rFonts w:eastAsiaTheme="minorEastAsia"/>
          <w:sz w:val="28"/>
          <w:szCs w:val="28"/>
          <w:lang w:val="kk-KZ"/>
        </w:rPr>
      </w:pPr>
      <w:r w:rsidRPr="00B16A70">
        <w:rPr>
          <w:rFonts w:eastAsiaTheme="minorEastAsia"/>
          <w:lang w:val="kk-KZ"/>
        </w:rPr>
        <w:t xml:space="preserve">           </w:t>
      </w:r>
      <w:r w:rsidR="00B524C8" w:rsidRPr="00B16A70">
        <w:rPr>
          <w:rFonts w:eastAsiaTheme="minorEastAsia"/>
          <w:sz w:val="28"/>
          <w:szCs w:val="28"/>
          <w:lang w:val="kk-KZ"/>
        </w:rPr>
        <w:t>Бетон араластырғыштың бір илеуінің белгілі көлемі мөлшерінің есебін табылған β шығу коэффицентін ескере отырып</w:t>
      </w:r>
      <w:r w:rsidR="00C85D42" w:rsidRPr="00B16A70">
        <w:rPr>
          <w:rFonts w:eastAsiaTheme="minorEastAsia"/>
          <w:sz w:val="28"/>
          <w:szCs w:val="28"/>
          <w:lang w:val="kk-KZ"/>
        </w:rPr>
        <w:t>,</w:t>
      </w:r>
      <w:r w:rsidR="00B524C8" w:rsidRPr="00B16A70">
        <w:rPr>
          <w:rFonts w:eastAsiaTheme="minorEastAsia"/>
          <w:sz w:val="28"/>
          <w:szCs w:val="28"/>
          <w:lang w:val="kk-KZ"/>
        </w:rPr>
        <w:t xml:space="preserve"> келесі формулалар арқылы шығаруға болады</w:t>
      </w:r>
      <w:r w:rsidR="00C85D42" w:rsidRPr="00B16A70">
        <w:rPr>
          <w:rFonts w:eastAsiaTheme="minorEastAsia"/>
          <w:sz w:val="28"/>
          <w:szCs w:val="28"/>
          <w:lang w:val="kk-KZ"/>
        </w:rPr>
        <w:t xml:space="preserve"> </w:t>
      </w:r>
      <w:r w:rsidR="00B524C8" w:rsidRPr="00B16A70">
        <w:rPr>
          <w:rFonts w:eastAsiaTheme="minorEastAsia"/>
          <w:sz w:val="28"/>
          <w:szCs w:val="28"/>
          <w:lang w:val="kk-KZ"/>
        </w:rPr>
        <w:t>(кг/м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w:t>
      </w:r>
    </w:p>
    <w:p w:rsidR="00B524C8" w:rsidRPr="00B16A70" w:rsidRDefault="00166E82" w:rsidP="00B524C8">
      <w:pPr>
        <w:ind w:left="720"/>
        <w:jc w:val="both"/>
        <w:rPr>
          <w:rFonts w:eastAsiaTheme="minorEastAsia"/>
          <w:i/>
          <w:lang w:val="kk-KZ"/>
        </w:rPr>
      </w:pPr>
      <m:oMathPara>
        <m:oMath>
          <m:sSub>
            <m:sSubPr>
              <m:ctrlPr>
                <w:rPr>
                  <w:rFonts w:ascii="Cambria Math" w:hAnsi="Cambria Math"/>
                  <w:i/>
                  <w:lang w:val="kk-KZ"/>
                </w:rPr>
              </m:ctrlPr>
            </m:sSubPr>
            <m:e>
              <m:r>
                <w:rPr>
                  <w:rFonts w:ascii="Cambria Math" w:hAnsi="Cambria Math"/>
                  <w:lang w:val="kk-KZ"/>
                </w:rPr>
                <m:t>Ц</m:t>
              </m:r>
            </m:e>
            <m:sub>
              <m:r>
                <w:rPr>
                  <w:rFonts w:ascii="Cambria Math" w:hAnsi="Cambria Math"/>
                  <w:lang w:val="kk-KZ"/>
                </w:rPr>
                <m:t>В</m:t>
              </m:r>
            </m:sub>
          </m:sSub>
          <m:r>
            <w:rPr>
              <w:rFonts w:ascii="Cambria Math" w:hAnsi="Cambria Math"/>
              <w:lang w:val="kk-KZ"/>
            </w:rPr>
            <m:t>=</m:t>
          </m:r>
          <m:f>
            <m:fPr>
              <m:ctrlPr>
                <w:rPr>
                  <w:rFonts w:ascii="Cambria Math" w:hAnsi="Cambria Math"/>
                  <w:i/>
                  <w:lang w:val="kk-KZ"/>
                </w:rPr>
              </m:ctrlPr>
            </m:fPr>
            <m:num>
              <m:r>
                <w:rPr>
                  <w:rFonts w:ascii="Cambria Math" w:hAnsi="Cambria Math"/>
                  <w:lang w:val="kk-KZ"/>
                </w:rPr>
                <m:t>β</m:t>
              </m:r>
              <m:r>
                <w:rPr>
                  <w:rFonts w:ascii="Cambria Math" w:hAnsi="Cambria Math"/>
                  <w:lang w:val="en-US"/>
                </w:rPr>
                <m:t>V</m:t>
              </m:r>
            </m:num>
            <m:den>
              <m:r>
                <w:rPr>
                  <w:rFonts w:ascii="Cambria Math" w:hAnsi="Cambria Math"/>
                  <w:lang w:val="kk-KZ"/>
                </w:rPr>
                <m:t>1</m:t>
              </m:r>
            </m:den>
          </m:f>
          <m:r>
            <w:rPr>
              <w:rFonts w:ascii="Cambria Math" w:hAnsi="Cambria Math"/>
              <w:lang w:val="kk-KZ"/>
            </w:rPr>
            <m:t>∙</m:t>
          </m:r>
          <m:r>
            <w:rPr>
              <w:rFonts w:ascii="Cambria Math" w:hAnsi="Cambria Math"/>
            </w:rPr>
            <m:t xml:space="preserve">Ц; </m:t>
          </m:r>
          <m:sSub>
            <m:sSubPr>
              <m:ctrlPr>
                <w:rPr>
                  <w:rFonts w:ascii="Cambria Math" w:hAnsi="Cambria Math"/>
                  <w:i/>
                </w:rPr>
              </m:ctrlPr>
            </m:sSubPr>
            <m:e>
              <m:r>
                <w:rPr>
                  <w:rFonts w:ascii="Cambria Math" w:hAnsi="Cambria Math"/>
                </w:rPr>
                <m:t>Су</m:t>
              </m:r>
            </m:e>
            <m:sub>
              <m:r>
                <w:rPr>
                  <w:rFonts w:ascii="Cambria Math" w:hAnsi="Cambria Math"/>
                </w:rPr>
                <m:t>В</m:t>
              </m:r>
            </m:sub>
          </m:sSub>
          <m:r>
            <w:rPr>
              <w:rFonts w:ascii="Cambria Math" w:hAnsi="Cambria Math"/>
            </w:rPr>
            <m:t>=</m:t>
          </m:r>
          <m:f>
            <m:fPr>
              <m:ctrlPr>
                <w:rPr>
                  <w:rFonts w:ascii="Cambria Math" w:hAnsi="Cambria Math"/>
                  <w:i/>
                </w:rPr>
              </m:ctrlPr>
            </m:fPr>
            <m:num>
              <m:r>
                <w:rPr>
                  <w:rFonts w:ascii="Cambria Math" w:hAnsi="Cambria Math"/>
                  <w:lang w:val="kk-KZ"/>
                </w:rPr>
                <m:t>β</m:t>
              </m:r>
              <m:r>
                <w:rPr>
                  <w:rFonts w:ascii="Cambria Math" w:hAnsi="Cambria Math"/>
                  <w:lang w:val="en-US"/>
                </w:rPr>
                <m:t>V</m:t>
              </m:r>
            </m:num>
            <m:den>
              <m:r>
                <w:rPr>
                  <w:rFonts w:ascii="Cambria Math" w:hAnsi="Cambria Math"/>
                </w:rPr>
                <m:t>1</m:t>
              </m:r>
            </m:den>
          </m:f>
          <m:r>
            <w:rPr>
              <w:rFonts w:ascii="Cambria Math" w:hAnsi="Cambria Math"/>
            </w:rPr>
            <m:t>∙Су;</m:t>
          </m:r>
          <m:r>
            <w:rPr>
              <w:rFonts w:ascii="Cambria Math" w:hAnsi="Cambria Math"/>
              <w:lang w:val="en-US"/>
            </w:rPr>
            <m:t xml:space="preserve">  V=</m:t>
          </m:r>
          <m:f>
            <m:fPr>
              <m:ctrlPr>
                <w:rPr>
                  <w:rFonts w:ascii="Cambria Math" w:hAnsi="Cambria Math"/>
                  <w:i/>
                  <w:lang w:val="en-US"/>
                </w:rPr>
              </m:ctrlPr>
            </m:fPr>
            <m:num>
              <m:r>
                <w:rPr>
                  <w:rFonts w:ascii="Cambria Math" w:hAnsi="Cambria Math"/>
                  <w:lang w:val="kk-KZ"/>
                </w:rPr>
                <m:t>β</m:t>
              </m:r>
              <m:r>
                <w:rPr>
                  <w:rFonts w:ascii="Cambria Math" w:hAnsi="Cambria Math"/>
                  <w:lang w:val="en-US"/>
                </w:rPr>
                <m:t>V</m:t>
              </m:r>
            </m:num>
            <m:den>
              <m:r>
                <w:rPr>
                  <w:rFonts w:ascii="Cambria Math" w:hAnsi="Cambria Math"/>
                  <w:lang w:val="en-US"/>
                </w:rPr>
                <m:t>1</m:t>
              </m:r>
            </m:den>
          </m:f>
          <m:r>
            <w:rPr>
              <w:rFonts w:ascii="Cambria Math" w:hAnsi="Cambria Math"/>
              <w:lang w:val="kk-KZ"/>
            </w:rPr>
            <m:t xml:space="preserve">;   </m:t>
          </m:r>
          <m:sSub>
            <m:sSubPr>
              <m:ctrlPr>
                <w:rPr>
                  <w:rFonts w:ascii="Cambria Math" w:hAnsi="Cambria Math"/>
                  <w:i/>
                  <w:lang w:val="kk-KZ"/>
                </w:rPr>
              </m:ctrlPr>
            </m:sSubPr>
            <m:e>
              <m:r>
                <w:rPr>
                  <w:rFonts w:ascii="Cambria Math" w:hAnsi="Cambria Math"/>
                  <w:lang w:val="kk-KZ"/>
                </w:rPr>
                <m:t>Ш</m:t>
              </m:r>
              <m:d>
                <m:dPr>
                  <m:ctrlPr>
                    <w:rPr>
                      <w:rFonts w:ascii="Cambria Math" w:hAnsi="Cambria Math"/>
                      <w:i/>
                      <w:lang w:val="kk-KZ"/>
                    </w:rPr>
                  </m:ctrlPr>
                </m:dPr>
                <m:e>
                  <m:r>
                    <w:rPr>
                      <w:rFonts w:ascii="Cambria Math" w:hAnsi="Cambria Math"/>
                      <w:lang w:val="kk-KZ"/>
                    </w:rPr>
                    <m:t>Т</m:t>
                  </m:r>
                </m:e>
              </m:d>
            </m:e>
            <m:sub>
              <m:r>
                <w:rPr>
                  <w:rFonts w:ascii="Cambria Math" w:hAnsi="Cambria Math"/>
                  <w:lang w:val="kk-KZ"/>
                </w:rPr>
                <m:t>1</m:t>
              </m:r>
            </m:sub>
          </m:sSub>
          <m:r>
            <w:rPr>
              <w:rFonts w:ascii="Cambria Math" w:hAnsi="Cambria Math"/>
              <w:lang w:val="kk-KZ"/>
            </w:rPr>
            <m:t>=</m:t>
          </m:r>
          <m:f>
            <m:fPr>
              <m:ctrlPr>
                <w:rPr>
                  <w:rFonts w:ascii="Cambria Math" w:hAnsi="Cambria Math"/>
                  <w:i/>
                  <w:lang w:val="kk-KZ"/>
                </w:rPr>
              </m:ctrlPr>
            </m:fPr>
            <m:num>
              <m:r>
                <w:rPr>
                  <w:rFonts w:ascii="Cambria Math" w:hAnsi="Cambria Math"/>
                  <w:lang w:val="kk-KZ"/>
                </w:rPr>
                <m:t>β</m:t>
              </m:r>
              <m:r>
                <w:rPr>
                  <w:rFonts w:ascii="Cambria Math" w:hAnsi="Cambria Math"/>
                  <w:lang w:val="en-US"/>
                </w:rPr>
                <m:t>V</m:t>
              </m:r>
            </m:num>
            <m:den>
              <m:r>
                <w:rPr>
                  <w:rFonts w:ascii="Cambria Math" w:hAnsi="Cambria Math"/>
                  <w:lang w:val="kk-KZ"/>
                </w:rPr>
                <m:t>1</m:t>
              </m:r>
            </m:den>
          </m:f>
          <m:r>
            <w:rPr>
              <w:rFonts w:ascii="Cambria Math" w:hAnsi="Cambria Math"/>
              <w:lang w:val="kk-KZ"/>
            </w:rPr>
            <m:t>∙Ш(Т)</m:t>
          </m:r>
        </m:oMath>
      </m:oMathPara>
    </w:p>
    <w:p w:rsidR="00C85D42" w:rsidRPr="00B16A70" w:rsidRDefault="00C85D42" w:rsidP="00B524C8">
      <w:pPr>
        <w:ind w:left="720"/>
        <w:jc w:val="both"/>
        <w:rPr>
          <w:rFonts w:eastAsiaTheme="minorEastAsia"/>
          <w:i/>
          <w:lang w:val="kk-KZ"/>
        </w:rPr>
      </w:pPr>
    </w:p>
    <w:p w:rsidR="00B524C8" w:rsidRPr="00B16A70" w:rsidRDefault="00EA7014" w:rsidP="00EA7014">
      <w:pPr>
        <w:jc w:val="both"/>
        <w:rPr>
          <w:rFonts w:eastAsiaTheme="minorEastAsia"/>
          <w:sz w:val="28"/>
          <w:szCs w:val="28"/>
          <w:lang w:val="kk-KZ"/>
        </w:rPr>
      </w:pPr>
      <w:r w:rsidRPr="00B16A70">
        <w:rPr>
          <w:rFonts w:eastAsiaTheme="minorEastAsia"/>
          <w:sz w:val="28"/>
          <w:szCs w:val="28"/>
          <w:lang w:val="kk-KZ"/>
        </w:rPr>
        <w:t xml:space="preserve">          </w:t>
      </w:r>
      <w:r w:rsidR="00B524C8" w:rsidRPr="00B16A70">
        <w:rPr>
          <w:rFonts w:eastAsiaTheme="minorEastAsia"/>
          <w:sz w:val="28"/>
          <w:szCs w:val="28"/>
          <w:lang w:val="kk-KZ"/>
        </w:rPr>
        <w:t>Мұнда</w:t>
      </w:r>
      <w:r w:rsidR="00B524C8" w:rsidRPr="00B16A70">
        <w:rPr>
          <w:rFonts w:eastAsiaTheme="minorEastAsia"/>
          <w:lang w:val="kk-KZ"/>
        </w:rPr>
        <w:t xml:space="preserve"> </w:t>
      </w:r>
      <m:oMath>
        <m:r>
          <w:rPr>
            <w:rFonts w:ascii="Cambria Math" w:hAnsi="Cambria Math"/>
            <w:lang w:val="kk-KZ"/>
          </w:rPr>
          <m:t xml:space="preserve">V, </m:t>
        </m:r>
        <m:sSub>
          <m:sSubPr>
            <m:ctrlPr>
              <w:rPr>
                <w:rFonts w:ascii="Cambria Math" w:hAnsi="Cambria Math"/>
                <w:i/>
              </w:rPr>
            </m:ctrlPr>
          </m:sSubPr>
          <m:e>
            <m:r>
              <w:rPr>
                <w:rFonts w:ascii="Cambria Math" w:hAnsi="Cambria Math"/>
                <w:lang w:val="kk-KZ"/>
              </w:rPr>
              <m:t>Су</m:t>
            </m:r>
          </m:e>
          <m:sub>
            <m:r>
              <w:rPr>
                <w:rFonts w:ascii="Cambria Math" w:hAnsi="Cambria Math"/>
                <w:lang w:val="kk-KZ"/>
              </w:rPr>
              <m:t>В</m:t>
            </m:r>
          </m:sub>
        </m:sSub>
        <m:r>
          <w:rPr>
            <w:rFonts w:ascii="Cambria Math" w:hAnsi="Cambria Math"/>
            <w:lang w:val="kk-KZ"/>
          </w:rPr>
          <m:t xml:space="preserve">, </m:t>
        </m:r>
        <m:sSub>
          <m:sSubPr>
            <m:ctrlPr>
              <w:rPr>
                <w:rFonts w:ascii="Cambria Math" w:hAnsi="Cambria Math"/>
                <w:i/>
                <w:lang w:val="kk-KZ"/>
              </w:rPr>
            </m:ctrlPr>
          </m:sSubPr>
          <m:e>
            <m:r>
              <w:rPr>
                <w:rFonts w:ascii="Cambria Math" w:hAnsi="Cambria Math"/>
                <w:lang w:val="kk-KZ"/>
              </w:rPr>
              <m:t>Ш</m:t>
            </m:r>
            <m:d>
              <m:dPr>
                <m:ctrlPr>
                  <w:rPr>
                    <w:rFonts w:ascii="Cambria Math" w:hAnsi="Cambria Math"/>
                    <w:i/>
                    <w:lang w:val="kk-KZ"/>
                  </w:rPr>
                </m:ctrlPr>
              </m:dPr>
              <m:e>
                <m:r>
                  <w:rPr>
                    <w:rFonts w:ascii="Cambria Math" w:hAnsi="Cambria Math"/>
                    <w:lang w:val="kk-KZ"/>
                  </w:rPr>
                  <m:t>Т</m:t>
                </m:r>
              </m:e>
            </m:d>
          </m:e>
          <m:sub>
            <m:r>
              <w:rPr>
                <w:rFonts w:ascii="Cambria Math" w:hAnsi="Cambria Math"/>
                <w:lang w:val="kk-KZ"/>
              </w:rPr>
              <m:t>1</m:t>
            </m:r>
          </m:sub>
        </m:sSub>
      </m:oMath>
      <w:r w:rsidR="00B524C8" w:rsidRPr="00B16A70">
        <w:rPr>
          <w:rFonts w:eastAsiaTheme="minorEastAsia"/>
          <w:lang w:val="kk-KZ"/>
        </w:rPr>
        <w:t xml:space="preserve">— </w:t>
      </w:r>
      <w:r w:rsidR="00B524C8" w:rsidRPr="00B16A70">
        <w:rPr>
          <w:rFonts w:eastAsiaTheme="minorEastAsia"/>
          <w:sz w:val="28"/>
          <w:szCs w:val="28"/>
          <w:lang w:val="kk-KZ"/>
        </w:rPr>
        <w:t xml:space="preserve">барабанның көлемі </w:t>
      </w:r>
      <m:oMath>
        <m:r>
          <w:rPr>
            <w:rFonts w:ascii="Cambria Math" w:hAnsi="Cambria Math"/>
            <w:sz w:val="28"/>
            <w:szCs w:val="28"/>
            <w:lang w:val="kk-KZ"/>
          </w:rPr>
          <m:t>V</m:t>
        </m:r>
      </m:oMath>
      <w:r w:rsidR="00B524C8" w:rsidRPr="00B16A70">
        <w:rPr>
          <w:rFonts w:eastAsiaTheme="minorEastAsia"/>
          <w:sz w:val="28"/>
          <w:szCs w:val="28"/>
          <w:lang w:val="kk-KZ"/>
        </w:rPr>
        <w:t>, 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 xml:space="preserve"> бетон араластырғыш илеуіне қажетті цемент, су, құм, шағал</w:t>
      </w:r>
      <w:r w:rsidR="00C85D42" w:rsidRPr="00B16A70">
        <w:rPr>
          <w:rFonts w:eastAsiaTheme="minorEastAsia"/>
          <w:sz w:val="28"/>
          <w:szCs w:val="28"/>
          <w:lang w:val="kk-KZ"/>
        </w:rPr>
        <w:t xml:space="preserve"> </w:t>
      </w:r>
      <w:r w:rsidR="00B524C8" w:rsidRPr="00B16A70">
        <w:rPr>
          <w:rFonts w:eastAsiaTheme="minorEastAsia"/>
          <w:sz w:val="28"/>
          <w:szCs w:val="28"/>
          <w:lang w:val="kk-KZ"/>
        </w:rPr>
        <w:t>(қиыршық тас) тиесілі массалары, кг;</w:t>
      </w:r>
      <w:r w:rsidR="00B524C8" w:rsidRPr="00B16A70">
        <w:rPr>
          <w:rFonts w:eastAsiaTheme="minorEastAsia"/>
          <w:lang w:val="kk-KZ"/>
        </w:rPr>
        <w:t xml:space="preserve"> </w:t>
      </w:r>
      <m:oMath>
        <m:sSub>
          <m:sSubPr>
            <m:ctrlPr>
              <w:rPr>
                <w:rFonts w:ascii="Cambria Math" w:hAnsi="Cambria Math"/>
                <w:i/>
                <w:lang w:val="kk-KZ"/>
              </w:rPr>
            </m:ctrlPr>
          </m:sSubPr>
          <m:e>
            <m:r>
              <w:rPr>
                <w:rFonts w:ascii="Cambria Math" w:hAnsi="Cambria Math"/>
                <w:lang w:val="kk-KZ"/>
              </w:rPr>
              <m:t>Ц</m:t>
            </m:r>
          </m:e>
          <m:sub>
            <m:r>
              <w:rPr>
                <w:rFonts w:ascii="Cambria Math" w:hAnsi="Cambria Math"/>
                <w:lang w:val="kk-KZ"/>
              </w:rPr>
              <m:t>В</m:t>
            </m:r>
          </m:sub>
        </m:sSub>
        <m:r>
          <w:rPr>
            <w:rFonts w:ascii="Cambria Math" w:hAnsi="Cambria Math"/>
            <w:lang w:val="kk-KZ"/>
          </w:rPr>
          <m:t xml:space="preserve">, </m:t>
        </m:r>
        <m:sSub>
          <m:sSubPr>
            <m:ctrlPr>
              <w:rPr>
                <w:rFonts w:ascii="Cambria Math" w:hAnsi="Cambria Math"/>
                <w:i/>
              </w:rPr>
            </m:ctrlPr>
          </m:sSubPr>
          <m:e>
            <m:r>
              <w:rPr>
                <w:rFonts w:ascii="Cambria Math" w:hAnsi="Cambria Math"/>
                <w:lang w:val="kk-KZ"/>
              </w:rPr>
              <m:t>Су</m:t>
            </m:r>
          </m:e>
          <m:sub>
            <m:r>
              <w:rPr>
                <w:rFonts w:ascii="Cambria Math" w:hAnsi="Cambria Math"/>
                <w:lang w:val="kk-KZ"/>
              </w:rPr>
              <m:t>В</m:t>
            </m:r>
          </m:sub>
        </m:sSub>
        <m:r>
          <w:rPr>
            <w:rFonts w:ascii="Cambria Math" w:hAnsi="Cambria Math"/>
            <w:lang w:val="kk-KZ"/>
          </w:rPr>
          <m:t xml:space="preserve">, </m:t>
        </m:r>
        <m:sSub>
          <m:sSubPr>
            <m:ctrlPr>
              <w:rPr>
                <w:rFonts w:ascii="Cambria Math" w:hAnsi="Cambria Math"/>
                <w:i/>
                <w:lang w:val="kk-KZ"/>
              </w:rPr>
            </m:ctrlPr>
          </m:sSubPr>
          <m:e>
            <m:r>
              <w:rPr>
                <w:rFonts w:ascii="Cambria Math" w:hAnsi="Cambria Math"/>
                <w:lang w:val="kk-KZ"/>
              </w:rPr>
              <m:t>Ш</m:t>
            </m:r>
            <m:d>
              <m:dPr>
                <m:ctrlPr>
                  <w:rPr>
                    <w:rFonts w:ascii="Cambria Math" w:hAnsi="Cambria Math"/>
                    <w:i/>
                    <w:lang w:val="kk-KZ"/>
                  </w:rPr>
                </m:ctrlPr>
              </m:dPr>
              <m:e>
                <m:r>
                  <w:rPr>
                    <w:rFonts w:ascii="Cambria Math" w:hAnsi="Cambria Math"/>
                    <w:lang w:val="kk-KZ"/>
                  </w:rPr>
                  <m:t>Т</m:t>
                </m:r>
              </m:e>
            </m:d>
          </m:e>
          <m:sub>
            <m:r>
              <w:rPr>
                <w:rFonts w:ascii="Cambria Math" w:hAnsi="Cambria Math"/>
                <w:lang w:val="kk-KZ"/>
              </w:rPr>
              <m:t>1</m:t>
            </m:r>
          </m:sub>
        </m:sSub>
      </m:oMath>
      <w:r w:rsidR="00B524C8" w:rsidRPr="00B16A70">
        <w:rPr>
          <w:rFonts w:eastAsiaTheme="minorEastAsia"/>
          <w:lang w:val="kk-KZ"/>
        </w:rPr>
        <w:t xml:space="preserve">— </w:t>
      </w:r>
      <w:r w:rsidR="00B524C8" w:rsidRPr="00B16A70">
        <w:rPr>
          <w:rFonts w:eastAsiaTheme="minorEastAsia"/>
          <w:sz w:val="28"/>
          <w:szCs w:val="28"/>
          <w:lang w:val="kk-KZ"/>
        </w:rPr>
        <w:t>табиғи дымқылды</w:t>
      </w:r>
      <w:r w:rsidR="00121259" w:rsidRPr="00B16A70">
        <w:rPr>
          <w:rFonts w:eastAsiaTheme="minorEastAsia"/>
          <w:sz w:val="28"/>
          <w:szCs w:val="28"/>
          <w:lang w:val="kk-KZ"/>
        </w:rPr>
        <w:t xml:space="preserve"> (ылғал)</w:t>
      </w:r>
      <w:r w:rsidR="00B524C8" w:rsidRPr="00B16A70">
        <w:rPr>
          <w:rFonts w:eastAsiaTheme="minorEastAsia"/>
          <w:sz w:val="28"/>
          <w:szCs w:val="28"/>
          <w:lang w:val="kk-KZ"/>
        </w:rPr>
        <w:t xml:space="preserve"> материалдардың 1 м</w:t>
      </w:r>
      <w:r w:rsidR="00B524C8" w:rsidRPr="00B16A70">
        <w:rPr>
          <w:rFonts w:eastAsiaTheme="minorEastAsia"/>
          <w:sz w:val="28"/>
          <w:szCs w:val="28"/>
          <w:vertAlign w:val="superscript"/>
          <w:lang w:val="kk-KZ"/>
        </w:rPr>
        <w:t>3</w:t>
      </w:r>
      <w:r w:rsidR="00B524C8" w:rsidRPr="00B16A70">
        <w:rPr>
          <w:rFonts w:eastAsiaTheme="minorEastAsia"/>
          <w:sz w:val="28"/>
          <w:szCs w:val="28"/>
          <w:lang w:val="kk-KZ"/>
        </w:rPr>
        <w:t xml:space="preserve"> бетонға қажетті шығыны, кг.</w:t>
      </w:r>
    </w:p>
    <w:p w:rsidR="00B524C8" w:rsidRPr="00B16A70" w:rsidRDefault="00B524C8" w:rsidP="00B524C8">
      <w:pPr>
        <w:jc w:val="both"/>
        <w:rPr>
          <w:sz w:val="28"/>
          <w:szCs w:val="28"/>
          <w:lang w:val="kk-KZ"/>
        </w:rPr>
      </w:pPr>
      <w:r w:rsidRPr="00B16A70">
        <w:rPr>
          <w:lang w:val="kk-KZ"/>
        </w:rPr>
        <w:tab/>
      </w:r>
      <w:r w:rsidRPr="00B16A70">
        <w:rPr>
          <w:sz w:val="28"/>
          <w:szCs w:val="28"/>
          <w:lang w:val="kk-KZ"/>
        </w:rPr>
        <w:t xml:space="preserve">Осы зертханалық жұмысты өткізу кезінде </w:t>
      </w:r>
      <w:r w:rsidR="00121259" w:rsidRPr="00B16A70">
        <w:rPr>
          <w:sz w:val="28"/>
          <w:szCs w:val="28"/>
          <w:lang w:val="kk-KZ"/>
        </w:rPr>
        <w:t>студенттерді</w:t>
      </w:r>
      <w:r w:rsidRPr="00B16A70">
        <w:rPr>
          <w:sz w:val="28"/>
          <w:szCs w:val="28"/>
          <w:lang w:val="kk-KZ"/>
        </w:rPr>
        <w:t xml:space="preserve"> үш-төрт адамнан тұратын шағын топтарға бөледі және әрбір топқа әртүрлі бетон маркасын, бірақ бірдей жылжымалылық жобалау тапсырады. Әрбір топ </w:t>
      </w:r>
      <w:r w:rsidR="00121259" w:rsidRPr="00B16A70">
        <w:rPr>
          <w:sz w:val="28"/>
          <w:szCs w:val="28"/>
          <w:lang w:val="kk-KZ"/>
        </w:rPr>
        <w:t>студенттері сынау араласпаларын</w:t>
      </w:r>
      <w:r w:rsidRPr="00B16A70">
        <w:rPr>
          <w:sz w:val="28"/>
          <w:szCs w:val="28"/>
          <w:lang w:val="kk-KZ"/>
        </w:rPr>
        <w:t xml:space="preserve"> дайындап бетон қоспа құрамының </w:t>
      </w:r>
      <w:r w:rsidRPr="00B16A70">
        <w:rPr>
          <w:sz w:val="28"/>
          <w:szCs w:val="28"/>
          <w:lang w:val="kk-KZ"/>
        </w:rPr>
        <w:lastRenderedPageBreak/>
        <w:t>жылжымалылығын дәлдеп түзетеді, бақылау үлгілерді әзірлейді және берілген мезгілдерде оларды сынайды.</w:t>
      </w:r>
    </w:p>
    <w:p w:rsidR="00B524C8" w:rsidRPr="00B16A70" w:rsidRDefault="00B524C8" w:rsidP="00B524C8">
      <w:pPr>
        <w:jc w:val="both"/>
        <w:rPr>
          <w:sz w:val="28"/>
          <w:szCs w:val="28"/>
          <w:lang w:val="kk-KZ"/>
        </w:rPr>
      </w:pPr>
      <w:r w:rsidRPr="00B16A70">
        <w:rPr>
          <w:sz w:val="28"/>
          <w:szCs w:val="28"/>
          <w:lang w:val="kk-KZ"/>
        </w:rPr>
        <w:tab/>
        <w:t xml:space="preserve">Оқу процесін жақсарту үшін, зертханалық жұмыстарды өткізген кезде бақылау куб-үлгілерді 28 тәуліктен емес, келесі сабақта – 7 немесе 14 тәуліктен кейін сынауға болады. Осы уақытта сынау нәтижелерін стандарттық </w:t>
      </w:r>
      <w:r w:rsidR="00121259" w:rsidRPr="00B16A70">
        <w:rPr>
          <w:sz w:val="28"/>
          <w:szCs w:val="28"/>
          <w:lang w:val="kk-KZ"/>
        </w:rPr>
        <w:t xml:space="preserve"> </w:t>
      </w:r>
      <w:r w:rsidRPr="00B16A70">
        <w:rPr>
          <w:sz w:val="28"/>
          <w:szCs w:val="28"/>
          <w:lang w:val="kk-KZ"/>
        </w:rPr>
        <w:t>28 тәулікке келтіру үшін, 7 тәуліктікке 1,5</w:t>
      </w:r>
      <w:r w:rsidR="00121259" w:rsidRPr="00B16A70">
        <w:rPr>
          <w:sz w:val="28"/>
          <w:szCs w:val="28"/>
          <w:lang w:val="kk-KZ"/>
        </w:rPr>
        <w:t>;</w:t>
      </w:r>
      <w:r w:rsidRPr="00B16A70">
        <w:rPr>
          <w:sz w:val="28"/>
          <w:szCs w:val="28"/>
          <w:lang w:val="kk-KZ"/>
        </w:rPr>
        <w:t xml:space="preserve"> ал 14 тәуліктікке 1,25 коэффиценттерін қолдану керек.</w:t>
      </w:r>
    </w:p>
    <w:p w:rsidR="00B524C8" w:rsidRPr="00B16A70" w:rsidRDefault="00B524C8" w:rsidP="00B524C8">
      <w:pPr>
        <w:jc w:val="both"/>
        <w:rPr>
          <w:sz w:val="28"/>
          <w:szCs w:val="28"/>
          <w:lang w:val="kk-KZ"/>
        </w:rPr>
      </w:pPr>
      <w:r w:rsidRPr="00B16A70">
        <w:rPr>
          <w:sz w:val="28"/>
          <w:szCs w:val="28"/>
          <w:lang w:val="kk-KZ"/>
        </w:rPr>
        <w:tab/>
      </w:r>
      <w:r w:rsidR="001C7EAE" w:rsidRPr="00B16A70">
        <w:rPr>
          <w:sz w:val="28"/>
          <w:szCs w:val="28"/>
          <w:lang w:val="kk-KZ"/>
        </w:rPr>
        <w:t>Студенттер</w:t>
      </w:r>
      <w:r w:rsidRPr="00B16A70">
        <w:rPr>
          <w:sz w:val="28"/>
          <w:szCs w:val="28"/>
          <w:lang w:val="kk-KZ"/>
        </w:rPr>
        <w:t xml:space="preserve">, содан соң, оқытушымен бірге әрбір топпен алынған нәтижелер негізінде бетон беріктігіне Су/Ц қатынасына тәуелді тәуелділік графигін салады, әрбір график бойынша берілген марканың су-цемент қатынасының нақты мәнін анықтайды. </w:t>
      </w:r>
      <w:r w:rsidR="001514FC" w:rsidRPr="00B16A70">
        <w:rPr>
          <w:sz w:val="28"/>
          <w:szCs w:val="28"/>
          <w:lang w:val="kk-KZ"/>
        </w:rPr>
        <w:t>З</w:t>
      </w:r>
      <w:r w:rsidRPr="00B16A70">
        <w:rPr>
          <w:sz w:val="28"/>
          <w:szCs w:val="28"/>
          <w:lang w:val="kk-KZ"/>
        </w:rPr>
        <w:t>ертханалық жұмыстарға арналған  құрама кесте</w:t>
      </w:r>
      <w:r w:rsidR="001514FC" w:rsidRPr="00B16A70">
        <w:rPr>
          <w:sz w:val="28"/>
          <w:szCs w:val="28"/>
          <w:lang w:val="kk-KZ"/>
        </w:rPr>
        <w:t>ге</w:t>
      </w:r>
      <w:r w:rsidRPr="00B16A70">
        <w:rPr>
          <w:sz w:val="28"/>
          <w:szCs w:val="28"/>
          <w:lang w:val="kk-KZ"/>
        </w:rPr>
        <w:t xml:space="preserve"> барлық анықтамалардың нәтижелерін енгізеді және берілген бетон маркасын алуды қамтамасыз ететін бетон қоспасының құрамын анықтайды.</w:t>
      </w:r>
    </w:p>
    <w:p w:rsidR="001C7EAE" w:rsidRPr="00B16A70" w:rsidRDefault="001C7EAE" w:rsidP="00B524C8">
      <w:pPr>
        <w:jc w:val="both"/>
        <w:rPr>
          <w:sz w:val="28"/>
          <w:szCs w:val="28"/>
          <w:lang w:val="kk-KZ"/>
        </w:rPr>
      </w:pPr>
    </w:p>
    <w:p w:rsidR="0046622F" w:rsidRPr="00B16A70" w:rsidRDefault="00B524C8" w:rsidP="00B524C8">
      <w:pPr>
        <w:jc w:val="both"/>
        <w:rPr>
          <w:rFonts w:eastAsiaTheme="minorEastAsia"/>
          <w:sz w:val="28"/>
          <w:szCs w:val="28"/>
          <w:lang w:val="kk-KZ"/>
        </w:rPr>
      </w:pPr>
      <w:r w:rsidRPr="00B16A70">
        <w:rPr>
          <w:sz w:val="28"/>
          <w:szCs w:val="28"/>
          <w:lang w:val="kk-KZ"/>
        </w:rPr>
        <w:tab/>
      </w:r>
      <w:r w:rsidRPr="00B16A70">
        <w:rPr>
          <w:b/>
          <w:sz w:val="28"/>
          <w:szCs w:val="28"/>
          <w:lang w:val="kk-KZ"/>
        </w:rPr>
        <w:t xml:space="preserve">Мысал. </w:t>
      </w:r>
      <w:r w:rsidRPr="00B16A70">
        <w:rPr>
          <w:sz w:val="28"/>
          <w:szCs w:val="28"/>
          <w:lang w:val="kk-KZ"/>
        </w:rPr>
        <w:t>Орта қималы монолитті бағаналар мен бөренелерді бетондау үшін барабанының пайдалы көлемі 1200 л бетонараластырғыштың илеуіне қажетті маркасы</w:t>
      </w:r>
      <w:r w:rsidRPr="00B16A70">
        <w:rPr>
          <w:lang w:val="kk-KZ"/>
        </w:rPr>
        <w:t xml:space="preserve"> </w:t>
      </w:r>
      <m:oMath>
        <m:sSub>
          <m:sSubPr>
            <m:ctrlPr>
              <w:rPr>
                <w:rFonts w:ascii="Cambria Math" w:hAnsi="Cambria Math"/>
                <w:i/>
                <w:lang w:val="kk-KZ"/>
              </w:rPr>
            </m:ctrlPr>
          </m:sSubPr>
          <m:e>
            <m:r>
              <w:rPr>
                <w:rFonts w:ascii="Cambria Math" w:hAnsi="Cambria Math"/>
                <w:lang w:val="kk-KZ"/>
              </w:rPr>
              <m:t>R</m:t>
            </m:r>
          </m:e>
          <m:sub>
            <m:r>
              <w:rPr>
                <w:rFonts w:ascii="Cambria Math" w:hAnsi="Cambria Math"/>
                <w:lang w:val="kk-KZ"/>
              </w:rPr>
              <m:t>6</m:t>
            </m:r>
          </m:sub>
        </m:sSub>
      </m:oMath>
      <w:r w:rsidRPr="00B16A70">
        <w:rPr>
          <w:rFonts w:eastAsiaTheme="minorEastAsia"/>
          <w:lang w:val="kk-KZ"/>
        </w:rPr>
        <w:t>= 300 кг</w:t>
      </w:r>
      <w:r w:rsidR="0046622F" w:rsidRPr="00B16A70">
        <w:rPr>
          <w:rFonts w:eastAsiaTheme="minorEastAsia"/>
          <w:lang w:val="kk-KZ"/>
        </w:rPr>
        <w:t>с</w:t>
      </w:r>
      <w:r w:rsidRPr="00B16A70">
        <w:rPr>
          <w:rFonts w:eastAsiaTheme="minorEastAsia"/>
          <w:lang w:val="kk-KZ"/>
        </w:rPr>
        <w:t>/</w:t>
      </w:r>
      <m:oMath>
        <m:sSup>
          <m:sSupPr>
            <m:ctrlPr>
              <w:rPr>
                <w:rFonts w:ascii="Cambria Math" w:eastAsiaTheme="minorEastAsia" w:hAnsi="Cambria Math"/>
                <w:i/>
                <w:lang w:val="kk-KZ"/>
              </w:rPr>
            </m:ctrlPr>
          </m:sSupPr>
          <m:e>
            <m:r>
              <w:rPr>
                <w:rFonts w:ascii="Cambria Math" w:eastAsiaTheme="minorEastAsia" w:hAnsi="Cambria Math"/>
                <w:lang w:val="kk-KZ"/>
              </w:rPr>
              <m:t>см</m:t>
            </m:r>
          </m:e>
          <m:sup>
            <m:r>
              <w:rPr>
                <w:rFonts w:ascii="Cambria Math" w:eastAsiaTheme="minorEastAsia" w:hAnsi="Cambria Math"/>
                <w:lang w:val="kk-KZ"/>
              </w:rPr>
              <m:t>2</m:t>
            </m:r>
          </m:sup>
        </m:sSup>
      </m:oMath>
      <w:r w:rsidRPr="00B16A70">
        <w:rPr>
          <w:rFonts w:eastAsiaTheme="minorEastAsia"/>
          <w:lang w:val="kk-KZ"/>
        </w:rPr>
        <w:t xml:space="preserve"> </w:t>
      </w:r>
      <w:r w:rsidRPr="00B16A70">
        <w:rPr>
          <w:rFonts w:eastAsiaTheme="minorEastAsia"/>
          <w:sz w:val="28"/>
          <w:szCs w:val="28"/>
          <w:lang w:val="kk-KZ"/>
        </w:rPr>
        <w:t>ауыр бетон құрамын таңдау және материалдар шығынын, бетон қоспасының жылжымал</w:t>
      </w:r>
      <w:r w:rsidR="0046622F" w:rsidRPr="00B16A70">
        <w:rPr>
          <w:rFonts w:eastAsiaTheme="minorEastAsia"/>
          <w:sz w:val="28"/>
          <w:szCs w:val="28"/>
          <w:lang w:val="kk-KZ"/>
        </w:rPr>
        <w:t>ы</w:t>
      </w:r>
      <w:r w:rsidRPr="00B16A70">
        <w:rPr>
          <w:rFonts w:eastAsiaTheme="minorEastAsia"/>
          <w:sz w:val="28"/>
          <w:szCs w:val="28"/>
          <w:lang w:val="kk-KZ"/>
        </w:rPr>
        <w:t>лығы конус отыруы</w:t>
      </w:r>
      <w:r w:rsidRPr="00B16A70">
        <w:rPr>
          <w:rFonts w:eastAsiaTheme="minorEastAsia"/>
          <w:lang w:val="kk-KZ"/>
        </w:rPr>
        <w:t xml:space="preserve"> Ко=3 см </w:t>
      </w:r>
      <w:r w:rsidRPr="00B16A70">
        <w:rPr>
          <w:rFonts w:eastAsiaTheme="minorEastAsia"/>
          <w:sz w:val="28"/>
          <w:szCs w:val="28"/>
          <w:lang w:val="kk-KZ"/>
        </w:rPr>
        <w:t xml:space="preserve">етіп есептеу керек. </w:t>
      </w:r>
    </w:p>
    <w:p w:rsidR="004447F5" w:rsidRPr="00B16A70" w:rsidRDefault="0046622F" w:rsidP="00B524C8">
      <w:pPr>
        <w:jc w:val="both"/>
        <w:rPr>
          <w:rFonts w:eastAsiaTheme="minorEastAsia"/>
          <w:lang w:val="kk-KZ"/>
        </w:rPr>
      </w:pPr>
      <w:r w:rsidRPr="00B16A70">
        <w:rPr>
          <w:rFonts w:eastAsiaTheme="minorEastAsia"/>
          <w:sz w:val="28"/>
          <w:szCs w:val="28"/>
          <w:lang w:val="kk-KZ"/>
        </w:rPr>
        <w:t xml:space="preserve">           Берілген</w:t>
      </w:r>
      <w:r w:rsidR="00B524C8" w:rsidRPr="00B16A70">
        <w:rPr>
          <w:rFonts w:eastAsiaTheme="minorEastAsia"/>
          <w:sz w:val="28"/>
          <w:szCs w:val="28"/>
          <w:lang w:val="kk-KZ"/>
        </w:rPr>
        <w:t xml:space="preserve"> материалдар </w:t>
      </w:r>
      <w:r w:rsidRPr="00B16A70">
        <w:rPr>
          <w:rFonts w:eastAsiaTheme="minorEastAsia"/>
          <w:sz w:val="28"/>
          <w:szCs w:val="28"/>
          <w:lang w:val="kk-KZ"/>
        </w:rPr>
        <w:t>сипаттамасы</w:t>
      </w:r>
      <w:r w:rsidR="00B524C8" w:rsidRPr="00B16A70">
        <w:rPr>
          <w:rFonts w:eastAsiaTheme="minorEastAsia"/>
          <w:sz w:val="28"/>
          <w:szCs w:val="28"/>
          <w:lang w:val="kk-KZ"/>
        </w:rPr>
        <w:t>: портландцемент белсенділігі</w:t>
      </w:r>
      <w:r w:rsidR="00B524C8" w:rsidRPr="00B16A70">
        <w:rPr>
          <w:rFonts w:eastAsiaTheme="minorEastAsia"/>
          <w:lang w:val="kk-KZ"/>
        </w:rPr>
        <w:t xml:space="preserve"> </w:t>
      </w:r>
      <m:oMath>
        <m:sSub>
          <m:sSubPr>
            <m:ctrlPr>
              <w:rPr>
                <w:rFonts w:ascii="Cambria Math" w:hAnsi="Cambria Math"/>
                <w:i/>
                <w:lang w:val="kk-KZ"/>
              </w:rPr>
            </m:ctrlPr>
          </m:sSubPr>
          <m:e>
            <m:r>
              <w:rPr>
                <w:rFonts w:ascii="Cambria Math" w:hAnsi="Cambria Math"/>
                <w:lang w:val="kk-KZ"/>
              </w:rPr>
              <m:t>R</m:t>
            </m:r>
          </m:e>
          <m:sub>
            <m:r>
              <w:rPr>
                <w:rFonts w:ascii="Cambria Math" w:hAnsi="Cambria Math"/>
                <w:lang w:val="kk-KZ"/>
              </w:rPr>
              <m:t>ц</m:t>
            </m:r>
          </m:sub>
        </m:sSub>
      </m:oMath>
      <w:r w:rsidR="00B524C8" w:rsidRPr="00B16A70">
        <w:rPr>
          <w:rFonts w:eastAsiaTheme="minorEastAsia"/>
          <w:lang w:val="kk-KZ"/>
        </w:rPr>
        <w:t>= 460кгс/</w:t>
      </w:r>
      <m:oMath>
        <m:sSup>
          <m:sSupPr>
            <m:ctrlPr>
              <w:rPr>
                <w:rFonts w:ascii="Cambria Math" w:eastAsiaTheme="minorEastAsia" w:hAnsi="Cambria Math"/>
                <w:i/>
                <w:lang w:val="kk-KZ"/>
              </w:rPr>
            </m:ctrlPr>
          </m:sSupPr>
          <m:e>
            <m:r>
              <w:rPr>
                <w:rFonts w:ascii="Cambria Math" w:eastAsiaTheme="minorEastAsia" w:hAnsi="Cambria Math"/>
                <w:lang w:val="kk-KZ"/>
              </w:rPr>
              <m:t>см</m:t>
            </m:r>
          </m:e>
          <m:sup>
            <m:r>
              <w:rPr>
                <w:rFonts w:ascii="Cambria Math" w:eastAsiaTheme="minorEastAsia" w:hAnsi="Cambria Math"/>
                <w:lang w:val="kk-KZ"/>
              </w:rPr>
              <m:t>2</m:t>
            </m:r>
          </m:sup>
        </m:sSup>
      </m:oMath>
      <w:r w:rsidR="00B524C8" w:rsidRPr="00B16A70">
        <w:rPr>
          <w:rFonts w:eastAsiaTheme="minorEastAsia"/>
          <w:lang w:val="kk-KZ"/>
        </w:rPr>
        <w:t xml:space="preserve"> (46МПа) </w:t>
      </w:r>
      <w:r w:rsidR="00B524C8" w:rsidRPr="00B16A70">
        <w:rPr>
          <w:rFonts w:eastAsiaTheme="minorEastAsia"/>
          <w:sz w:val="28"/>
          <w:szCs w:val="28"/>
          <w:lang w:val="kk-KZ"/>
        </w:rPr>
        <w:t>құрғақ құрастырушылардың үю көлемдік массасы</w:t>
      </w:r>
      <w:r w:rsidR="00B524C8" w:rsidRPr="00B16A70">
        <w:rPr>
          <w:rFonts w:eastAsiaTheme="minorEastAsia"/>
          <w:lang w:val="kk-KZ"/>
        </w:rPr>
        <w:t xml:space="preserve"> </w:t>
      </w:r>
      <m:oMath>
        <m:sSub>
          <m:sSubPr>
            <m:ctrlPr>
              <w:rPr>
                <w:rFonts w:ascii="Cambria Math" w:hAnsi="Cambria Math"/>
                <w:i/>
                <w:lang w:val="kk-KZ"/>
              </w:rPr>
            </m:ctrlPr>
          </m:sSubPr>
          <m:e>
            <m:sSub>
              <m:sSubPr>
                <m:ctrlPr>
                  <w:rPr>
                    <w:rFonts w:ascii="Cambria Math" w:hAnsi="Cambria Math"/>
                    <w:i/>
                    <w:lang w:val="kk-KZ"/>
                  </w:rPr>
                </m:ctrlPr>
              </m:sSubPr>
              <m:e>
                <m:r>
                  <w:rPr>
                    <w:rFonts w:ascii="Cambria Math" w:hAnsi="Cambria Math"/>
                    <w:lang w:val="kk-KZ"/>
                  </w:rPr>
                  <m:t>ρ</m:t>
                </m:r>
              </m:e>
              <m:sub>
                <m:r>
                  <w:rPr>
                    <w:rFonts w:ascii="Cambria Math" w:hAnsi="Cambria Math"/>
                    <w:lang w:val="kk-KZ"/>
                  </w:rPr>
                  <m:t>v</m:t>
                </m:r>
              </m:sub>
            </m:sSub>
          </m:e>
          <m:sub>
            <m:r>
              <w:rPr>
                <w:rFonts w:ascii="Cambria Math" w:hAnsi="Cambria Math"/>
                <w:lang w:val="kk-KZ"/>
              </w:rPr>
              <m:t>ц</m:t>
            </m:r>
          </m:sub>
        </m:sSub>
      </m:oMath>
      <w:r w:rsidR="00B524C8" w:rsidRPr="00B16A70">
        <w:rPr>
          <w:rFonts w:eastAsiaTheme="minorEastAsia"/>
          <w:lang w:val="kk-KZ"/>
        </w:rPr>
        <w:t>= 1200 кг/</w:t>
      </w:r>
      <m:oMath>
        <m:sSup>
          <m:sSupPr>
            <m:ctrlPr>
              <w:rPr>
                <w:rFonts w:ascii="Cambria Math" w:eastAsiaTheme="minorEastAsia" w:hAnsi="Cambria Math"/>
                <w:i/>
                <w:lang w:val="kk-KZ"/>
              </w:rPr>
            </m:ctrlPr>
          </m:sSupPr>
          <m:e>
            <m:r>
              <w:rPr>
                <w:rFonts w:ascii="Cambria Math" w:eastAsiaTheme="minorEastAsia" w:hAnsi="Cambria Math"/>
                <w:lang w:val="kk-KZ"/>
              </w:rPr>
              <m:t>м</m:t>
            </m:r>
          </m:e>
          <m:sup>
            <m:r>
              <w:rPr>
                <w:rFonts w:ascii="Cambria Math" w:eastAsiaTheme="minorEastAsia" w:hAnsi="Cambria Math"/>
                <w:lang w:val="kk-KZ"/>
              </w:rPr>
              <m:t>3</m:t>
            </m:r>
          </m:sup>
        </m:sSup>
      </m:oMath>
      <w:r w:rsidR="00B524C8" w:rsidRPr="00B16A70">
        <w:rPr>
          <w:rFonts w:eastAsiaTheme="minorEastAsia"/>
          <w:lang w:val="kk-KZ"/>
        </w:rPr>
        <w:t xml:space="preserve"> ; </w:t>
      </w:r>
      <m:oMath>
        <m:r>
          <w:rPr>
            <w:rFonts w:ascii="Cambria Math" w:hAnsi="Cambria Math"/>
            <w:lang w:val="kk-KZ"/>
          </w:rPr>
          <m:t>ρ</m:t>
        </m:r>
      </m:oMath>
      <w:r w:rsidR="00B524C8" w:rsidRPr="00B16A70">
        <w:rPr>
          <w:rFonts w:eastAsiaTheme="minorEastAsia"/>
          <w:lang w:val="kk-KZ"/>
        </w:rPr>
        <w:t>= 1500 кг/</w:t>
      </w:r>
      <m:oMath>
        <m:sSup>
          <m:sSupPr>
            <m:ctrlPr>
              <w:rPr>
                <w:rFonts w:ascii="Cambria Math" w:eastAsiaTheme="minorEastAsia" w:hAnsi="Cambria Math"/>
                <w:i/>
                <w:lang w:val="kk-KZ"/>
              </w:rPr>
            </m:ctrlPr>
          </m:sSupPr>
          <m:e>
            <m:r>
              <w:rPr>
                <w:rFonts w:ascii="Cambria Math" w:eastAsiaTheme="minorEastAsia" w:hAnsi="Cambria Math"/>
                <w:lang w:val="kk-KZ"/>
              </w:rPr>
              <m:t>м</m:t>
            </m:r>
          </m:e>
          <m:sup>
            <m:r>
              <w:rPr>
                <w:rFonts w:ascii="Cambria Math" w:eastAsiaTheme="minorEastAsia" w:hAnsi="Cambria Math"/>
                <w:lang w:val="kk-KZ"/>
              </w:rPr>
              <m:t>3</m:t>
            </m:r>
          </m:sup>
        </m:sSup>
      </m:oMath>
      <w:r w:rsidR="00B524C8" w:rsidRPr="00B16A70">
        <w:rPr>
          <w:rFonts w:eastAsiaTheme="minorEastAsia"/>
          <w:lang w:val="kk-KZ"/>
        </w:rPr>
        <w:t xml:space="preserve"> ; </w:t>
      </w:r>
      <m:oMath>
        <m:r>
          <w:rPr>
            <w:rFonts w:ascii="Cambria Math" w:hAnsi="Cambria Math"/>
            <w:lang w:val="kk-KZ"/>
          </w:rPr>
          <m:t>ρ</m:t>
        </m:r>
      </m:oMath>
      <w:r w:rsidR="00B524C8" w:rsidRPr="00B16A70">
        <w:rPr>
          <w:rFonts w:eastAsiaTheme="minorEastAsia"/>
          <w:lang w:val="kk-KZ"/>
        </w:rPr>
        <w:t>= 1600 кг/</w:t>
      </w:r>
      <m:oMath>
        <m:sSup>
          <m:sSupPr>
            <m:ctrlPr>
              <w:rPr>
                <w:rFonts w:ascii="Cambria Math" w:eastAsiaTheme="minorEastAsia" w:hAnsi="Cambria Math"/>
                <w:i/>
                <w:lang w:val="kk-KZ"/>
              </w:rPr>
            </m:ctrlPr>
          </m:sSupPr>
          <m:e>
            <m:r>
              <w:rPr>
                <w:rFonts w:ascii="Cambria Math" w:eastAsiaTheme="minorEastAsia" w:hAnsi="Cambria Math"/>
                <w:lang w:val="kk-KZ"/>
              </w:rPr>
              <m:t>м</m:t>
            </m:r>
          </m:e>
          <m:sup>
            <m:r>
              <w:rPr>
                <w:rFonts w:ascii="Cambria Math" w:eastAsiaTheme="minorEastAsia" w:hAnsi="Cambria Math"/>
                <w:lang w:val="kk-KZ"/>
              </w:rPr>
              <m:t>3</m:t>
            </m:r>
          </m:sup>
        </m:sSup>
      </m:oMath>
      <w:r w:rsidR="00B524C8" w:rsidRPr="00B16A70">
        <w:rPr>
          <w:rFonts w:eastAsiaTheme="minorEastAsia"/>
          <w:lang w:val="kk-KZ"/>
        </w:rPr>
        <w:t xml:space="preserve"> ; тығыздығы </w:t>
      </w:r>
      <m:oMath>
        <m:sSub>
          <m:sSubPr>
            <m:ctrlPr>
              <w:rPr>
                <w:rFonts w:ascii="Cambria Math" w:hAnsi="Cambria Math"/>
                <w:i/>
                <w:lang w:val="kk-KZ"/>
              </w:rPr>
            </m:ctrlPr>
          </m:sSubPr>
          <m:e>
            <m:r>
              <w:rPr>
                <w:rFonts w:ascii="Cambria Math" w:hAnsi="Cambria Math"/>
                <w:lang w:val="kk-KZ"/>
              </w:rPr>
              <m:t>ρ</m:t>
            </m:r>
          </m:e>
          <m:sub>
            <m:r>
              <w:rPr>
                <w:rFonts w:ascii="Cambria Math" w:hAnsi="Cambria Math"/>
                <w:lang w:val="kk-KZ"/>
              </w:rPr>
              <m:t>ц</m:t>
            </m:r>
          </m:sub>
        </m:sSub>
      </m:oMath>
      <w:r w:rsidR="00B524C8" w:rsidRPr="00B16A70">
        <w:rPr>
          <w:rFonts w:eastAsiaTheme="minorEastAsia"/>
          <w:lang w:val="kk-KZ"/>
        </w:rPr>
        <w:t>= 3100 кг/</w:t>
      </w:r>
      <m:oMath>
        <m:sSup>
          <m:sSupPr>
            <m:ctrlPr>
              <w:rPr>
                <w:rFonts w:ascii="Cambria Math" w:eastAsiaTheme="minorEastAsia" w:hAnsi="Cambria Math"/>
                <w:i/>
                <w:lang w:val="kk-KZ"/>
              </w:rPr>
            </m:ctrlPr>
          </m:sSupPr>
          <m:e>
            <m:r>
              <w:rPr>
                <w:rFonts w:ascii="Cambria Math" w:eastAsiaTheme="minorEastAsia" w:hAnsi="Cambria Math"/>
                <w:lang w:val="kk-KZ"/>
              </w:rPr>
              <m:t>м</m:t>
            </m:r>
          </m:e>
          <m:sup>
            <m:r>
              <w:rPr>
                <w:rFonts w:ascii="Cambria Math" w:eastAsiaTheme="minorEastAsia" w:hAnsi="Cambria Math"/>
                <w:lang w:val="kk-KZ"/>
              </w:rPr>
              <m:t>3</m:t>
            </m:r>
          </m:sup>
        </m:sSup>
      </m:oMath>
      <w:r w:rsidR="00B524C8" w:rsidRPr="00B16A70">
        <w:rPr>
          <w:rFonts w:eastAsiaTheme="minorEastAsia"/>
          <w:lang w:val="kk-KZ"/>
        </w:rPr>
        <w:t xml:space="preserve">; </w:t>
      </w:r>
      <m:oMath>
        <m:r>
          <w:rPr>
            <w:rFonts w:ascii="Cambria Math" w:hAnsi="Cambria Math"/>
            <w:lang w:val="kk-KZ"/>
          </w:rPr>
          <m:t>ρ</m:t>
        </m:r>
      </m:oMath>
      <w:r w:rsidR="00B524C8" w:rsidRPr="00B16A70">
        <w:rPr>
          <w:rFonts w:eastAsiaTheme="minorEastAsia"/>
          <w:lang w:val="kk-KZ"/>
        </w:rPr>
        <w:t>= 2600 кг/</w:t>
      </w:r>
      <m:oMath>
        <m:sSup>
          <m:sSupPr>
            <m:ctrlPr>
              <w:rPr>
                <w:rFonts w:ascii="Cambria Math" w:eastAsiaTheme="minorEastAsia" w:hAnsi="Cambria Math"/>
                <w:i/>
                <w:lang w:val="kk-KZ"/>
              </w:rPr>
            </m:ctrlPr>
          </m:sSupPr>
          <m:e>
            <m:r>
              <w:rPr>
                <w:rFonts w:ascii="Cambria Math" w:eastAsiaTheme="minorEastAsia" w:hAnsi="Cambria Math"/>
                <w:lang w:val="kk-KZ"/>
              </w:rPr>
              <m:t>м</m:t>
            </m:r>
          </m:e>
          <m:sup>
            <m:r>
              <w:rPr>
                <w:rFonts w:ascii="Cambria Math" w:eastAsiaTheme="minorEastAsia" w:hAnsi="Cambria Math"/>
                <w:lang w:val="kk-KZ"/>
              </w:rPr>
              <m:t>3</m:t>
            </m:r>
          </m:sup>
        </m:sSup>
      </m:oMath>
      <w:r w:rsidR="00B524C8" w:rsidRPr="00B16A70">
        <w:rPr>
          <w:rFonts w:eastAsiaTheme="minorEastAsia"/>
          <w:lang w:val="kk-KZ"/>
        </w:rPr>
        <w:t>;</w:t>
      </w:r>
      <m:oMath>
        <m:r>
          <w:rPr>
            <w:rFonts w:ascii="Cambria Math" w:hAnsi="Cambria Math"/>
            <w:lang w:val="kk-KZ"/>
          </w:rPr>
          <m:t xml:space="preserve"> </m:t>
        </m:r>
        <m:sSub>
          <m:sSubPr>
            <m:ctrlPr>
              <w:rPr>
                <w:rFonts w:ascii="Cambria Math" w:hAnsi="Cambria Math"/>
                <w:i/>
                <w:lang w:val="kk-KZ"/>
              </w:rPr>
            </m:ctrlPr>
          </m:sSubPr>
          <m:e>
            <m:r>
              <w:rPr>
                <w:rFonts w:ascii="Cambria Math" w:hAnsi="Cambria Math"/>
                <w:lang w:val="kk-KZ"/>
              </w:rPr>
              <m:t>ρ</m:t>
            </m:r>
          </m:e>
          <m:sub>
            <m:r>
              <w:rPr>
                <w:rFonts w:ascii="Cambria Math" w:hAnsi="Cambria Math"/>
                <w:lang w:val="kk-KZ"/>
              </w:rPr>
              <m:t>ш</m:t>
            </m:r>
          </m:sub>
        </m:sSub>
      </m:oMath>
      <w:r w:rsidR="00B524C8" w:rsidRPr="00B16A70">
        <w:rPr>
          <w:rFonts w:eastAsiaTheme="minorEastAsia"/>
          <w:lang w:val="kk-KZ"/>
        </w:rPr>
        <w:t>= 2700 кг/</w:t>
      </w:r>
      <m:oMath>
        <m:sSup>
          <m:sSupPr>
            <m:ctrlPr>
              <w:rPr>
                <w:rFonts w:ascii="Cambria Math" w:eastAsiaTheme="minorEastAsia" w:hAnsi="Cambria Math"/>
                <w:i/>
                <w:lang w:val="kk-KZ"/>
              </w:rPr>
            </m:ctrlPr>
          </m:sSupPr>
          <m:e>
            <m:r>
              <w:rPr>
                <w:rFonts w:ascii="Cambria Math" w:eastAsiaTheme="minorEastAsia" w:hAnsi="Cambria Math"/>
                <w:lang w:val="kk-KZ"/>
              </w:rPr>
              <m:t>м</m:t>
            </m:r>
          </m:e>
          <m:sup>
            <m:r>
              <w:rPr>
                <w:rFonts w:ascii="Cambria Math" w:eastAsiaTheme="minorEastAsia" w:hAnsi="Cambria Math"/>
                <w:lang w:val="kk-KZ"/>
              </w:rPr>
              <m:t>3</m:t>
            </m:r>
          </m:sup>
        </m:sSup>
      </m:oMath>
      <w:r w:rsidR="00B524C8" w:rsidRPr="00B16A70">
        <w:rPr>
          <w:rFonts w:eastAsiaTheme="minorEastAsia"/>
          <w:lang w:val="kk-KZ"/>
        </w:rPr>
        <w:t xml:space="preserve">; </w:t>
      </w:r>
      <w:r w:rsidR="00B524C8" w:rsidRPr="00B16A70">
        <w:rPr>
          <w:rFonts w:eastAsiaTheme="minorEastAsia"/>
          <w:sz w:val="28"/>
          <w:szCs w:val="28"/>
          <w:lang w:val="kk-KZ"/>
        </w:rPr>
        <w:t>фракцияланған гранит шағалдың кеуектілігі</w:t>
      </w:r>
      <w:r w:rsidR="00B524C8" w:rsidRPr="00B16A70">
        <w:rPr>
          <w:rFonts w:eastAsiaTheme="minorEastAsia"/>
          <w:lang w:val="kk-KZ"/>
        </w:rPr>
        <w:t xml:space="preserve"> </w:t>
      </w:r>
      <m:oMath>
        <m:sSub>
          <m:sSubPr>
            <m:ctrlPr>
              <w:rPr>
                <w:rFonts w:ascii="Cambria Math" w:eastAsiaTheme="minorEastAsia" w:hAnsi="Cambria Math"/>
                <w:i/>
                <w:lang w:val="kk-KZ"/>
              </w:rPr>
            </m:ctrlPr>
          </m:sSubPr>
          <m:e>
            <m:r>
              <w:rPr>
                <w:rFonts w:ascii="Cambria Math" w:eastAsiaTheme="minorEastAsia" w:hAnsi="Cambria Math"/>
                <w:lang w:val="kk-KZ"/>
              </w:rPr>
              <m:t>V</m:t>
            </m:r>
          </m:e>
          <m:sub>
            <m:r>
              <w:rPr>
                <w:rFonts w:ascii="Cambria Math" w:eastAsiaTheme="minorEastAsia" w:hAnsi="Cambria Math"/>
                <w:lang w:val="kk-KZ"/>
              </w:rPr>
              <m:t>ш к</m:t>
            </m:r>
          </m:sub>
        </m:sSub>
      </m:oMath>
      <w:r w:rsidR="00B524C8" w:rsidRPr="00B16A70">
        <w:rPr>
          <w:rFonts w:eastAsiaTheme="minorEastAsia"/>
          <w:lang w:val="kk-KZ"/>
        </w:rPr>
        <w:t xml:space="preserve">=0,41; </w:t>
      </w:r>
      <w:r w:rsidR="00B524C8" w:rsidRPr="00B16A70">
        <w:rPr>
          <w:rFonts w:eastAsiaTheme="minorEastAsia"/>
          <w:sz w:val="28"/>
          <w:szCs w:val="28"/>
          <w:lang w:val="kk-KZ"/>
        </w:rPr>
        <w:t>шағалдың ең үлкен ірілігі 4</w:t>
      </w:r>
      <w:r w:rsidR="004447F5" w:rsidRPr="00B16A70">
        <w:rPr>
          <w:rFonts w:eastAsiaTheme="minorEastAsia"/>
          <w:sz w:val="28"/>
          <w:szCs w:val="28"/>
          <w:lang w:val="kk-KZ"/>
        </w:rPr>
        <w:t>0</w:t>
      </w:r>
      <w:r w:rsidR="00B524C8" w:rsidRPr="00B16A70">
        <w:rPr>
          <w:rFonts w:eastAsiaTheme="minorEastAsia"/>
          <w:sz w:val="28"/>
          <w:szCs w:val="28"/>
          <w:lang w:val="kk-KZ"/>
        </w:rPr>
        <w:t xml:space="preserve"> мм; ірі кварц құм </w:t>
      </w:r>
      <w:r w:rsidR="004447F5" w:rsidRPr="00B16A70">
        <w:rPr>
          <w:rFonts w:eastAsiaTheme="minorEastAsia"/>
          <w:sz w:val="28"/>
          <w:szCs w:val="28"/>
          <w:lang w:val="kk-KZ"/>
        </w:rPr>
        <w:t>ылғалдылығы</w:t>
      </w:r>
      <w:r w:rsidR="00B524C8" w:rsidRPr="00B16A70">
        <w:rPr>
          <w:rFonts w:eastAsiaTheme="minorEastAsia"/>
          <w:lang w:val="kk-KZ"/>
        </w:rPr>
        <w:t xml:space="preserve"> </w:t>
      </w:r>
      <w:r w:rsidR="00B524C8" w:rsidRPr="00B16A70">
        <w:rPr>
          <w:rFonts w:eastAsiaTheme="minorEastAsia"/>
          <w:i/>
          <w:lang w:val="kk-KZ"/>
        </w:rPr>
        <w:t xml:space="preserve">W </w:t>
      </w:r>
      <w:r w:rsidR="00B524C8" w:rsidRPr="00B16A70">
        <w:rPr>
          <w:rFonts w:eastAsiaTheme="minorEastAsia"/>
          <w:lang w:val="kk-KZ"/>
        </w:rPr>
        <w:t xml:space="preserve">=4%; </w:t>
      </w:r>
      <w:r w:rsidR="00B524C8" w:rsidRPr="00B16A70">
        <w:rPr>
          <w:rFonts w:eastAsiaTheme="minorEastAsia"/>
          <w:sz w:val="28"/>
          <w:szCs w:val="28"/>
          <w:lang w:val="kk-KZ"/>
        </w:rPr>
        <w:t xml:space="preserve">шағал </w:t>
      </w:r>
      <w:r w:rsidR="004447F5" w:rsidRPr="00B16A70">
        <w:rPr>
          <w:rFonts w:eastAsiaTheme="minorEastAsia"/>
          <w:sz w:val="28"/>
          <w:szCs w:val="28"/>
          <w:lang w:val="kk-KZ"/>
        </w:rPr>
        <w:t>ылғал</w:t>
      </w:r>
      <w:r w:rsidR="00B524C8" w:rsidRPr="00B16A70">
        <w:rPr>
          <w:rFonts w:eastAsiaTheme="minorEastAsia"/>
          <w:sz w:val="28"/>
          <w:szCs w:val="28"/>
          <w:lang w:val="kk-KZ"/>
        </w:rPr>
        <w:t>дығы</w:t>
      </w:r>
      <w:r w:rsidR="00B524C8" w:rsidRPr="00B16A70">
        <w:rPr>
          <w:rFonts w:eastAsiaTheme="minorEastAsia"/>
          <w:lang w:val="kk-KZ"/>
        </w:rPr>
        <w:t xml:space="preserve"> </w:t>
      </w:r>
    </w:p>
    <w:p w:rsidR="00B524C8" w:rsidRPr="00B16A70" w:rsidRDefault="00B524C8" w:rsidP="00B524C8">
      <w:pPr>
        <w:jc w:val="both"/>
        <w:rPr>
          <w:rFonts w:eastAsiaTheme="minorEastAsia"/>
          <w:lang w:val="kk-KZ"/>
        </w:rPr>
      </w:pPr>
      <w:r w:rsidRPr="00B16A70">
        <w:rPr>
          <w:rFonts w:eastAsiaTheme="minorEastAsia"/>
          <w:i/>
          <w:lang w:val="kk-KZ"/>
        </w:rPr>
        <w:t xml:space="preserve">W </w:t>
      </w:r>
      <w:r w:rsidRPr="00B16A70">
        <w:rPr>
          <w:rFonts w:eastAsiaTheme="minorEastAsia"/>
          <w:lang w:val="kk-KZ"/>
        </w:rPr>
        <w:t xml:space="preserve">=1%. </w:t>
      </w:r>
    </w:p>
    <w:p w:rsidR="00B524C8" w:rsidRPr="00B16A70" w:rsidRDefault="00B524C8" w:rsidP="00B524C8">
      <w:pPr>
        <w:pStyle w:val="af"/>
        <w:numPr>
          <w:ilvl w:val="0"/>
          <w:numId w:val="21"/>
        </w:numPr>
        <w:spacing w:after="160" w:line="256" w:lineRule="auto"/>
        <w:jc w:val="both"/>
        <w:rPr>
          <w:rFonts w:eastAsiaTheme="minorHAnsi"/>
          <w:sz w:val="28"/>
          <w:szCs w:val="28"/>
          <w:lang w:val="kk-KZ"/>
        </w:rPr>
      </w:pPr>
      <w:r w:rsidRPr="00B16A70">
        <w:rPr>
          <w:sz w:val="28"/>
          <w:szCs w:val="28"/>
          <w:lang w:val="kk-KZ"/>
        </w:rPr>
        <w:t>Су- цемент қатынасын келесі формуламен есептейміз:</w:t>
      </w:r>
    </w:p>
    <w:p w:rsidR="00070E5B" w:rsidRPr="00B16A70" w:rsidRDefault="00070E5B" w:rsidP="00070E5B">
      <w:pPr>
        <w:pStyle w:val="af"/>
        <w:spacing w:after="160" w:line="256" w:lineRule="auto"/>
        <w:ind w:left="1065"/>
        <w:jc w:val="both"/>
        <w:rPr>
          <w:rFonts w:eastAsiaTheme="minorHAnsi"/>
          <w:sz w:val="28"/>
          <w:szCs w:val="28"/>
          <w:lang w:val="kk-KZ"/>
        </w:rPr>
      </w:pPr>
    </w:p>
    <w:p w:rsidR="00B524C8" w:rsidRPr="00B16A70" w:rsidRDefault="00166E82" w:rsidP="00B524C8">
      <w:pPr>
        <w:pStyle w:val="af"/>
        <w:ind w:left="2124"/>
        <w:jc w:val="both"/>
        <w:rPr>
          <w:rFonts w:eastAsiaTheme="minorEastAsia"/>
          <w:lang w:val="kk-KZ"/>
        </w:rPr>
      </w:pPr>
      <m:oMath>
        <m:sSub>
          <m:sSubPr>
            <m:ctrlPr>
              <w:rPr>
                <w:rFonts w:ascii="Cambria Math" w:hAnsi="Cambria Math"/>
                <w:i/>
                <w:lang w:val="kk-KZ" w:eastAsia="en-US"/>
              </w:rPr>
            </m:ctrlPr>
          </m:sSubPr>
          <m:e>
            <m:r>
              <w:rPr>
                <w:rFonts w:ascii="Cambria Math" w:hAnsi="Cambria Math"/>
                <w:lang w:val="kk-KZ"/>
              </w:rPr>
              <m:t>R</m:t>
            </m:r>
          </m:e>
          <m:sub>
            <m:r>
              <w:rPr>
                <w:rFonts w:ascii="Cambria Math" w:hAnsi="Cambria Math"/>
                <w:lang w:val="kk-KZ"/>
              </w:rPr>
              <m:t>6</m:t>
            </m:r>
          </m:sub>
        </m:sSub>
      </m:oMath>
      <w:r w:rsidR="00B524C8" w:rsidRPr="00B16A70">
        <w:rPr>
          <w:rFonts w:eastAsiaTheme="minorEastAsia"/>
          <w:lang w:val="kk-KZ"/>
        </w:rPr>
        <w:t xml:space="preserve">= </w:t>
      </w:r>
      <w:r w:rsidR="00B524C8" w:rsidRPr="00B16A70">
        <w:rPr>
          <w:rFonts w:eastAsiaTheme="minorEastAsia"/>
          <w:i/>
          <w:lang w:val="kk-KZ"/>
        </w:rPr>
        <w:t xml:space="preserve">A </w:t>
      </w:r>
      <w:r w:rsidR="00B524C8" w:rsidRPr="00B16A70">
        <w:rPr>
          <w:rFonts w:eastAsiaTheme="minorEastAsia"/>
          <w:lang w:val="en-US"/>
        </w:rPr>
        <w:t>·</w:t>
      </w:r>
      <m:oMath>
        <m:sSub>
          <m:sSubPr>
            <m:ctrlPr>
              <w:rPr>
                <w:rFonts w:ascii="Cambria Math" w:eastAsiaTheme="minorEastAsia" w:hAnsi="Cambria Math"/>
                <w:i/>
                <w:lang w:val="en-US" w:eastAsia="en-US"/>
              </w:rPr>
            </m:ctrlPr>
          </m:sSubPr>
          <m:e>
            <m:r>
              <w:rPr>
                <w:rFonts w:ascii="Cambria Math" w:eastAsiaTheme="minorEastAsia" w:hAnsi="Cambria Math"/>
                <w:lang w:val="kk-KZ"/>
              </w:rPr>
              <m:t>R</m:t>
            </m:r>
          </m:e>
          <m:sub>
            <m:r>
              <w:rPr>
                <w:rFonts w:ascii="Cambria Math" w:eastAsiaTheme="minorEastAsia" w:hAnsi="Cambria Math"/>
                <w:lang w:val="kk-KZ"/>
              </w:rPr>
              <m:t>ц</m:t>
            </m:r>
          </m:sub>
        </m:sSub>
        <m:d>
          <m:dPr>
            <m:ctrlPr>
              <w:rPr>
                <w:rFonts w:ascii="Cambria Math" w:eastAsiaTheme="minorEastAsia" w:hAnsi="Cambria Math"/>
                <w:i/>
                <w:lang w:eastAsia="en-US"/>
              </w:rPr>
            </m:ctrlPr>
          </m:dPr>
          <m:e>
            <m:f>
              <m:fPr>
                <m:type m:val="noBar"/>
                <m:ctrlPr>
                  <w:rPr>
                    <w:rFonts w:ascii="Cambria Math" w:eastAsiaTheme="minorEastAsia" w:hAnsi="Cambria Math"/>
                    <w:i/>
                    <w:lang w:eastAsia="en-US"/>
                  </w:rPr>
                </m:ctrlPr>
              </m:fPr>
              <m:num>
                <m:r>
                  <w:rPr>
                    <w:rFonts w:ascii="Cambria Math" w:eastAsiaTheme="minorEastAsia" w:hAnsi="Cambria Math"/>
                    <w:lang w:val="kk-KZ"/>
                  </w:rPr>
                  <m:t>Ц</m:t>
                </m:r>
              </m:num>
              <m:den>
                <m:r>
                  <w:rPr>
                    <w:rFonts w:ascii="Cambria Math" w:eastAsiaTheme="minorEastAsia" w:hAnsi="Cambria Math"/>
                    <w:lang w:val="kk-KZ"/>
                  </w:rPr>
                  <m:t>Су</m:t>
                </m:r>
              </m:den>
            </m:f>
            <m:r>
              <w:rPr>
                <w:rFonts w:ascii="Cambria Math" w:eastAsiaTheme="minorEastAsia" w:hAnsi="Cambria Math"/>
                <w:lang w:val="kk-KZ"/>
              </w:rPr>
              <m:t>-0,5</m:t>
            </m:r>
          </m:e>
        </m:d>
      </m:oMath>
      <w:r w:rsidR="00B524C8" w:rsidRPr="00B16A70">
        <w:rPr>
          <w:rFonts w:eastAsiaTheme="minorEastAsia"/>
          <w:lang w:val="kk-KZ"/>
        </w:rPr>
        <w:t xml:space="preserve"> </w:t>
      </w:r>
    </w:p>
    <w:p w:rsidR="00070E5B" w:rsidRPr="00B16A70" w:rsidRDefault="00070E5B" w:rsidP="00B524C8">
      <w:pPr>
        <w:pStyle w:val="af"/>
        <w:ind w:left="2124"/>
        <w:jc w:val="both"/>
        <w:rPr>
          <w:rFonts w:eastAsiaTheme="minorEastAsia"/>
          <w:lang w:val="kk-KZ"/>
        </w:rPr>
      </w:pPr>
    </w:p>
    <w:p w:rsidR="00B524C8" w:rsidRPr="00B16A70" w:rsidRDefault="00B524C8" w:rsidP="00B524C8">
      <w:pPr>
        <w:jc w:val="both"/>
        <w:rPr>
          <w:sz w:val="28"/>
          <w:szCs w:val="28"/>
          <w:lang w:val="kk-KZ"/>
        </w:rPr>
      </w:pPr>
      <w:r w:rsidRPr="00B16A70">
        <w:rPr>
          <w:sz w:val="28"/>
          <w:szCs w:val="28"/>
          <w:lang w:val="kk-KZ"/>
        </w:rPr>
        <w:t>Өзгертуден кейін ол СУ/Ц қатынасы бойынша келе</w:t>
      </w:r>
      <w:r w:rsidR="00070E5B" w:rsidRPr="00B16A70">
        <w:rPr>
          <w:sz w:val="28"/>
          <w:szCs w:val="28"/>
          <w:lang w:val="kk-KZ"/>
        </w:rPr>
        <w:t>с</w:t>
      </w:r>
      <w:r w:rsidRPr="00B16A70">
        <w:rPr>
          <w:sz w:val="28"/>
          <w:szCs w:val="28"/>
          <w:lang w:val="kk-KZ"/>
        </w:rPr>
        <w:t>і түрге ауысады</w:t>
      </w:r>
      <w:r w:rsidR="00070E5B" w:rsidRPr="00B16A70">
        <w:rPr>
          <w:sz w:val="28"/>
          <w:szCs w:val="28"/>
          <w:lang w:val="kk-KZ"/>
        </w:rPr>
        <w:t>:</w:t>
      </w:r>
    </w:p>
    <w:p w:rsidR="00070E5B" w:rsidRPr="00B16A70" w:rsidRDefault="00070E5B" w:rsidP="00B524C8">
      <w:pPr>
        <w:jc w:val="both"/>
        <w:rPr>
          <w:sz w:val="28"/>
          <w:szCs w:val="28"/>
          <w:lang w:val="kk-KZ"/>
        </w:rPr>
      </w:pPr>
    </w:p>
    <w:p w:rsidR="00B524C8" w:rsidRPr="00B16A70" w:rsidRDefault="00166E82" w:rsidP="00B524C8">
      <w:pPr>
        <w:ind w:firstLine="708"/>
        <w:jc w:val="both"/>
        <w:rPr>
          <w:rFonts w:eastAsiaTheme="minorEastAsia"/>
          <w:lang w:val="kk-KZ"/>
        </w:rPr>
      </w:pPr>
      <m:oMathPara>
        <m:oMath>
          <m:f>
            <m:fPr>
              <m:ctrlPr>
                <w:rPr>
                  <w:rFonts w:ascii="Cambria Math" w:hAnsi="Cambria Math"/>
                  <w:i/>
                  <w:lang w:val="kk-KZ"/>
                </w:rPr>
              </m:ctrlPr>
            </m:fPr>
            <m:num>
              <m:r>
                <w:rPr>
                  <w:rFonts w:ascii="Cambria Math" w:hAnsi="Cambria Math"/>
                  <w:lang w:val="kk-KZ"/>
                </w:rPr>
                <m:t>Су</m:t>
              </m:r>
            </m:num>
            <m:den>
              <m:r>
                <w:rPr>
                  <w:rFonts w:ascii="Cambria Math" w:hAnsi="Cambria Math"/>
                  <w:lang w:val="kk-KZ"/>
                </w:rPr>
                <m:t>Ц</m:t>
              </m:r>
            </m:den>
          </m:f>
          <m:r>
            <w:rPr>
              <w:rFonts w:ascii="Cambria Math" w:hAnsi="Cambria Math"/>
              <w:lang w:val="kk-KZ"/>
            </w:rPr>
            <m:t>=</m:t>
          </m:r>
          <m:f>
            <m:fPr>
              <m:ctrlPr>
                <w:rPr>
                  <w:rFonts w:ascii="Cambria Math" w:hAnsi="Cambria Math"/>
                  <w:i/>
                  <w:lang w:val="kk-KZ"/>
                </w:rPr>
              </m:ctrlPr>
            </m:fPr>
            <m:num>
              <m:r>
                <w:rPr>
                  <w:rFonts w:ascii="Cambria Math" w:hAnsi="Cambria Math"/>
                  <w:lang w:val="kk-KZ"/>
                </w:rPr>
                <m:t>A</m:t>
              </m:r>
              <m:sSub>
                <m:sSubPr>
                  <m:ctrlPr>
                    <w:rPr>
                      <w:rFonts w:ascii="Cambria Math" w:hAnsi="Cambria Math"/>
                      <w:i/>
                      <w:lang w:val="kk-KZ"/>
                    </w:rPr>
                  </m:ctrlPr>
                </m:sSubPr>
                <m:e>
                  <m:r>
                    <w:rPr>
                      <w:rFonts w:ascii="Cambria Math" w:hAnsi="Cambria Math"/>
                      <w:lang w:val="kk-KZ"/>
                    </w:rPr>
                    <m:t>R</m:t>
                  </m:r>
                </m:e>
                <m:sub>
                  <m:r>
                    <w:rPr>
                      <w:rFonts w:ascii="Cambria Math" w:hAnsi="Cambria Math"/>
                      <w:lang w:val="kk-KZ"/>
                    </w:rPr>
                    <m:t>ц</m:t>
                  </m:r>
                </m:sub>
              </m:sSub>
            </m:num>
            <m:den>
              <m:r>
                <w:rPr>
                  <w:rFonts w:ascii="Cambria Math" w:hAnsi="Cambria Math"/>
                  <w:lang w:val="kk-KZ"/>
                </w:rPr>
                <m:t>R+0.5 A</m:t>
              </m:r>
              <m:sSub>
                <m:sSubPr>
                  <m:ctrlPr>
                    <w:rPr>
                      <w:rFonts w:ascii="Cambria Math" w:hAnsi="Cambria Math"/>
                      <w:i/>
                      <w:lang w:val="kk-KZ"/>
                    </w:rPr>
                  </m:ctrlPr>
                </m:sSubPr>
                <m:e>
                  <m:r>
                    <w:rPr>
                      <w:rFonts w:ascii="Cambria Math" w:hAnsi="Cambria Math"/>
                      <w:lang w:val="kk-KZ"/>
                    </w:rPr>
                    <m:t>R</m:t>
                  </m:r>
                </m:e>
                <m:sub>
                  <m:r>
                    <w:rPr>
                      <w:rFonts w:ascii="Cambria Math" w:hAnsi="Cambria Math"/>
                      <w:lang w:val="kk-KZ"/>
                    </w:rPr>
                    <m:t>ц</m:t>
                  </m:r>
                </m:sub>
              </m:sSub>
            </m:den>
          </m:f>
          <m:r>
            <w:rPr>
              <w:rFonts w:ascii="Cambria Math" w:hAnsi="Cambria Math"/>
              <w:lang w:val="kk-KZ"/>
            </w:rPr>
            <m:t>=</m:t>
          </m:r>
          <m:f>
            <m:fPr>
              <m:ctrlPr>
                <w:rPr>
                  <w:rFonts w:ascii="Cambria Math" w:hAnsi="Cambria Math"/>
                  <w:i/>
                  <w:lang w:val="kk-KZ"/>
                </w:rPr>
              </m:ctrlPr>
            </m:fPr>
            <m:num>
              <m:r>
                <w:rPr>
                  <w:rFonts w:ascii="Cambria Math" w:hAnsi="Cambria Math"/>
                  <w:lang w:val="kk-KZ"/>
                </w:rPr>
                <m:t>0.65·460</m:t>
              </m:r>
            </m:num>
            <m:den>
              <m:r>
                <w:rPr>
                  <w:rFonts w:ascii="Cambria Math" w:hAnsi="Cambria Math"/>
                  <w:lang w:val="kk-KZ"/>
                </w:rPr>
                <m:t>300+0.5·0.65·460</m:t>
              </m:r>
            </m:den>
          </m:f>
          <m:r>
            <w:rPr>
              <w:rFonts w:ascii="Cambria Math" w:hAnsi="Cambria Math"/>
              <w:lang w:val="kk-KZ"/>
            </w:rPr>
            <m:t>=0.67</m:t>
          </m:r>
        </m:oMath>
      </m:oMathPara>
    </w:p>
    <w:p w:rsidR="00B524C8" w:rsidRPr="00B16A70" w:rsidRDefault="00B524C8" w:rsidP="00B524C8">
      <w:pPr>
        <w:ind w:firstLine="708"/>
        <w:jc w:val="both"/>
        <w:rPr>
          <w:rFonts w:eastAsiaTheme="minorEastAsia"/>
          <w:lang w:val="kk-KZ"/>
        </w:rPr>
      </w:pPr>
    </w:p>
    <w:p w:rsidR="00B524C8" w:rsidRPr="00B16A70" w:rsidRDefault="00B524C8" w:rsidP="00B22A01">
      <w:pPr>
        <w:jc w:val="both"/>
        <w:rPr>
          <w:sz w:val="28"/>
          <w:szCs w:val="28"/>
          <w:lang w:val="kk-KZ"/>
        </w:rPr>
      </w:pPr>
      <w:r w:rsidRPr="00B16A70">
        <w:rPr>
          <w:sz w:val="28"/>
          <w:szCs w:val="28"/>
          <w:lang w:val="kk-KZ"/>
        </w:rPr>
        <w:t>A коэффицентінің мағынасы жоғары сапалы материалд</w:t>
      </w:r>
      <w:r w:rsidR="00B22A01" w:rsidRPr="00B16A70">
        <w:rPr>
          <w:sz w:val="28"/>
          <w:szCs w:val="28"/>
          <w:lang w:val="kk-KZ"/>
        </w:rPr>
        <w:t>а</w:t>
      </w:r>
      <w:r w:rsidRPr="00B16A70">
        <w:rPr>
          <w:sz w:val="28"/>
          <w:szCs w:val="28"/>
          <w:lang w:val="kk-KZ"/>
        </w:rPr>
        <w:t>р ретінде 1.5.1 кестесінен 0,65-ке тең етіп таңдалады.</w:t>
      </w:r>
    </w:p>
    <w:p w:rsidR="00B524C8" w:rsidRPr="00B16A70" w:rsidRDefault="00B524C8" w:rsidP="00B524C8">
      <w:pPr>
        <w:ind w:firstLine="708"/>
        <w:jc w:val="both"/>
        <w:rPr>
          <w:rFonts w:eastAsiaTheme="minorEastAsia"/>
          <w:sz w:val="28"/>
          <w:szCs w:val="28"/>
          <w:lang w:val="kk-KZ"/>
        </w:rPr>
      </w:pPr>
      <w:r w:rsidRPr="00B16A70">
        <w:rPr>
          <w:sz w:val="28"/>
          <w:szCs w:val="28"/>
          <w:lang w:val="kk-KZ"/>
        </w:rPr>
        <w:t>2. Блоктар мен бағаналарды бетондауға арналған конус отыруы Ко=3 см-ді еске</w:t>
      </w:r>
      <w:r w:rsidR="00070E5B" w:rsidRPr="00B16A70">
        <w:rPr>
          <w:sz w:val="28"/>
          <w:szCs w:val="28"/>
          <w:lang w:val="kk-KZ"/>
        </w:rPr>
        <w:t>ре отырып,</w:t>
      </w:r>
      <w:r w:rsidRPr="00B16A70">
        <w:rPr>
          <w:sz w:val="28"/>
          <w:szCs w:val="28"/>
          <w:lang w:val="kk-KZ"/>
        </w:rPr>
        <w:t xml:space="preserve"> 1 </w:t>
      </w:r>
      <m:oMath>
        <m:sSup>
          <m:sSupPr>
            <m:ctrlPr>
              <w:rPr>
                <w:rFonts w:ascii="Cambria Math" w:hAnsi="Cambria Math"/>
                <w:i/>
                <w:sz w:val="28"/>
                <w:szCs w:val="28"/>
                <w:lang w:val="kk-KZ"/>
              </w:rPr>
            </m:ctrlPr>
          </m:sSupPr>
          <m:e>
            <m:r>
              <w:rPr>
                <w:rFonts w:ascii="Cambria Math" w:hAnsi="Cambria Math"/>
                <w:sz w:val="28"/>
                <w:szCs w:val="28"/>
                <w:lang w:val="kk-KZ"/>
              </w:rPr>
              <m:t>м</m:t>
            </m:r>
          </m:e>
          <m:sup>
            <m:r>
              <w:rPr>
                <w:rFonts w:ascii="Cambria Math" w:hAnsi="Cambria Math"/>
                <w:sz w:val="28"/>
                <w:szCs w:val="28"/>
                <w:lang w:val="kk-KZ"/>
              </w:rPr>
              <m:t>3</m:t>
            </m:r>
          </m:sup>
        </m:sSup>
      </m:oMath>
      <w:r w:rsidRPr="00B16A70">
        <w:rPr>
          <w:rFonts w:eastAsiaTheme="minorEastAsia"/>
          <w:sz w:val="28"/>
          <w:szCs w:val="28"/>
          <w:lang w:val="kk-KZ"/>
        </w:rPr>
        <w:t xml:space="preserve"> бетон қоспасына жұмсалатын су шығынын 1.4.1 к</w:t>
      </w:r>
      <w:r w:rsidR="00070E5B" w:rsidRPr="00B16A70">
        <w:rPr>
          <w:rFonts w:eastAsiaTheme="minorEastAsia"/>
          <w:sz w:val="28"/>
          <w:szCs w:val="28"/>
          <w:lang w:val="kk-KZ"/>
        </w:rPr>
        <w:t>е</w:t>
      </w:r>
      <w:r w:rsidRPr="00B16A70">
        <w:rPr>
          <w:rFonts w:eastAsiaTheme="minorEastAsia"/>
          <w:sz w:val="28"/>
          <w:szCs w:val="28"/>
          <w:lang w:val="kk-KZ"/>
        </w:rPr>
        <w:t xml:space="preserve">стесі бойынша анықтайды. Ірі </w:t>
      </w:r>
      <w:r w:rsidR="00070E5B" w:rsidRPr="00B16A70">
        <w:rPr>
          <w:rFonts w:eastAsiaTheme="minorEastAsia"/>
          <w:sz w:val="28"/>
          <w:szCs w:val="28"/>
          <w:lang w:val="kk-KZ"/>
        </w:rPr>
        <w:t>т</w:t>
      </w:r>
      <w:r w:rsidRPr="00B16A70">
        <w:rPr>
          <w:rFonts w:eastAsiaTheme="minorEastAsia"/>
          <w:sz w:val="28"/>
          <w:szCs w:val="28"/>
          <w:lang w:val="kk-KZ"/>
        </w:rPr>
        <w:t>олтырғыш ретінде шағал дәндерінің ең үлкен ірілігі 40 мм ең көп қолдануымен, берілген жылжымалылықты бетон қоспасын алу үшін су шығыны 175 кг-ға тең болуы керек.</w:t>
      </w: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 xml:space="preserve">3. </w:t>
      </w:r>
      <w:r w:rsidRPr="00B16A70">
        <w:rPr>
          <w:sz w:val="28"/>
          <w:szCs w:val="28"/>
          <w:lang w:val="kk-KZ"/>
        </w:rPr>
        <w:t xml:space="preserve">1 </w:t>
      </w:r>
      <m:oMath>
        <m:sSup>
          <m:sSupPr>
            <m:ctrlPr>
              <w:rPr>
                <w:rFonts w:ascii="Cambria Math" w:hAnsi="Cambria Math"/>
                <w:i/>
                <w:sz w:val="28"/>
                <w:szCs w:val="28"/>
                <w:lang w:val="kk-KZ"/>
              </w:rPr>
            </m:ctrlPr>
          </m:sSupPr>
          <m:e>
            <m:r>
              <w:rPr>
                <w:rFonts w:ascii="Cambria Math" w:hAnsi="Cambria Math"/>
                <w:sz w:val="28"/>
                <w:szCs w:val="28"/>
                <w:lang w:val="kk-KZ"/>
              </w:rPr>
              <m:t>м</m:t>
            </m:r>
          </m:e>
          <m:sup>
            <m:r>
              <w:rPr>
                <w:rFonts w:ascii="Cambria Math" w:hAnsi="Cambria Math"/>
                <w:sz w:val="28"/>
                <w:szCs w:val="28"/>
                <w:lang w:val="kk-KZ"/>
              </w:rPr>
              <m:t>3</m:t>
            </m:r>
          </m:sup>
        </m:sSup>
      </m:oMath>
      <w:r w:rsidRPr="00B16A70">
        <w:rPr>
          <w:rFonts w:eastAsiaTheme="minorEastAsia"/>
          <w:sz w:val="28"/>
          <w:szCs w:val="28"/>
          <w:lang w:val="kk-KZ"/>
        </w:rPr>
        <w:t>бетонға цемент шығыны:</w:t>
      </w:r>
    </w:p>
    <w:p w:rsidR="0002560B" w:rsidRPr="00B16A70" w:rsidRDefault="0002560B" w:rsidP="00B524C8">
      <w:pPr>
        <w:ind w:firstLine="708"/>
        <w:jc w:val="both"/>
        <w:rPr>
          <w:rFonts w:eastAsiaTheme="minorEastAsia"/>
          <w:sz w:val="28"/>
          <w:szCs w:val="28"/>
          <w:lang w:val="kk-KZ"/>
        </w:rPr>
      </w:pPr>
    </w:p>
    <w:p w:rsidR="00B524C8" w:rsidRPr="00B16A70" w:rsidRDefault="00B524C8" w:rsidP="0002560B">
      <w:pPr>
        <w:ind w:firstLine="708"/>
        <w:jc w:val="center"/>
        <w:rPr>
          <w:rFonts w:eastAsiaTheme="minorEastAsia"/>
          <w:lang w:val="kk-KZ"/>
        </w:rPr>
      </w:pPr>
      <w:r w:rsidRPr="00B16A70">
        <w:rPr>
          <w:rFonts w:eastAsiaTheme="minorEastAsia"/>
          <w:i/>
          <w:lang w:val="kk-KZ"/>
        </w:rPr>
        <w:lastRenderedPageBreak/>
        <w:t>Ц=</w:t>
      </w:r>
      <m:oMath>
        <m:r>
          <w:rPr>
            <w:rFonts w:ascii="Cambria Math" w:eastAsiaTheme="minorEastAsia" w:hAnsi="Cambria Math"/>
            <w:lang w:val="kk-KZ"/>
          </w:rPr>
          <m:t xml:space="preserve"> </m:t>
        </m:r>
        <m:f>
          <m:fPr>
            <m:ctrlPr>
              <w:rPr>
                <w:rFonts w:ascii="Cambria Math" w:eastAsiaTheme="minorEastAsia" w:hAnsi="Cambria Math"/>
                <w:i/>
              </w:rPr>
            </m:ctrlPr>
          </m:fPr>
          <m:num>
            <m:r>
              <w:rPr>
                <w:rFonts w:ascii="Cambria Math" w:eastAsiaTheme="minorEastAsia" w:hAnsi="Cambria Math"/>
                <w:lang w:val="kk-KZ"/>
              </w:rPr>
              <m:t>Су</m:t>
            </m:r>
          </m:num>
          <m:den>
            <m:r>
              <w:rPr>
                <w:rFonts w:ascii="Cambria Math" w:eastAsiaTheme="minorEastAsia" w:hAnsi="Cambria Math"/>
                <w:lang w:val="kk-KZ"/>
              </w:rPr>
              <m:t>Су/Ц</m:t>
            </m:r>
          </m:den>
        </m:f>
        <m:f>
          <m:fPr>
            <m:ctrlPr>
              <w:rPr>
                <w:rFonts w:ascii="Cambria Math" w:eastAsiaTheme="minorEastAsia" w:hAnsi="Cambria Math"/>
                <w:i/>
              </w:rPr>
            </m:ctrlPr>
          </m:fPr>
          <m:num>
            <m:r>
              <w:rPr>
                <w:rFonts w:ascii="Cambria Math" w:eastAsiaTheme="minorEastAsia" w:hAnsi="Cambria Math"/>
                <w:lang w:val="kk-KZ"/>
              </w:rPr>
              <m:t>175</m:t>
            </m:r>
          </m:num>
          <m:den>
            <m:r>
              <w:rPr>
                <w:rFonts w:ascii="Cambria Math" w:eastAsiaTheme="minorEastAsia" w:hAnsi="Cambria Math"/>
                <w:lang w:val="kk-KZ"/>
              </w:rPr>
              <m:t>0,67</m:t>
            </m:r>
          </m:den>
        </m:f>
        <m:r>
          <w:rPr>
            <w:rFonts w:ascii="Cambria Math" w:eastAsiaTheme="minorEastAsia" w:hAnsi="Cambria Math"/>
            <w:lang w:val="kk-KZ"/>
          </w:rPr>
          <m:t xml:space="preserve">  </m:t>
        </m:r>
      </m:oMath>
      <w:r w:rsidRPr="00B16A70">
        <w:rPr>
          <w:rFonts w:eastAsiaTheme="minorEastAsia"/>
          <w:lang w:val="kk-KZ"/>
        </w:rPr>
        <w:t>= 261 кг</w:t>
      </w:r>
    </w:p>
    <w:p w:rsidR="0002560B" w:rsidRPr="00B16A70" w:rsidRDefault="0002560B" w:rsidP="0002560B">
      <w:pPr>
        <w:ind w:firstLine="708"/>
        <w:jc w:val="center"/>
        <w:rPr>
          <w:rFonts w:eastAsiaTheme="minorEastAsia"/>
          <w:lang w:val="kk-KZ"/>
        </w:rPr>
      </w:pP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4. 1</w:t>
      </w:r>
      <m:oMath>
        <m:sSup>
          <m:sSupPr>
            <m:ctrlPr>
              <w:rPr>
                <w:rFonts w:ascii="Cambria Math" w:hAnsi="Cambria Math"/>
                <w:i/>
                <w:sz w:val="28"/>
                <w:szCs w:val="28"/>
                <w:lang w:val="kk-KZ"/>
              </w:rPr>
            </m:ctrlPr>
          </m:sSupPr>
          <m:e>
            <m:r>
              <w:rPr>
                <w:rFonts w:ascii="Cambria Math" w:hAnsi="Cambria Math"/>
                <w:sz w:val="28"/>
                <w:szCs w:val="28"/>
                <w:lang w:val="kk-KZ"/>
              </w:rPr>
              <m:t>м</m:t>
            </m:r>
          </m:e>
          <m:sup>
            <m:r>
              <w:rPr>
                <w:rFonts w:ascii="Cambria Math" w:hAnsi="Cambria Math"/>
                <w:sz w:val="28"/>
                <w:szCs w:val="28"/>
                <w:lang w:val="kk-KZ"/>
              </w:rPr>
              <m:t>3</m:t>
            </m:r>
          </m:sup>
        </m:sSup>
      </m:oMath>
      <w:r w:rsidRPr="00B16A70">
        <w:rPr>
          <w:rFonts w:eastAsiaTheme="minorEastAsia"/>
          <w:sz w:val="28"/>
          <w:szCs w:val="28"/>
          <w:lang w:val="kk-KZ"/>
        </w:rPr>
        <w:t>бетонға құрғақ күйдегі шағал шығынын келесі формуламен анықтайды:</w:t>
      </w:r>
    </w:p>
    <w:p w:rsidR="0002560B" w:rsidRPr="00B16A70" w:rsidRDefault="0002560B" w:rsidP="00B524C8">
      <w:pPr>
        <w:ind w:firstLine="708"/>
        <w:jc w:val="both"/>
        <w:rPr>
          <w:rFonts w:eastAsiaTheme="minorEastAsia"/>
          <w:sz w:val="28"/>
          <w:szCs w:val="28"/>
          <w:lang w:val="kk-KZ"/>
        </w:rPr>
      </w:pPr>
    </w:p>
    <w:p w:rsidR="00B524C8" w:rsidRPr="00B16A70" w:rsidRDefault="00B524C8" w:rsidP="0002560B">
      <w:pPr>
        <w:ind w:firstLine="708"/>
        <w:jc w:val="center"/>
        <w:rPr>
          <w:rFonts w:eastAsiaTheme="minorEastAsia"/>
          <w:lang w:val="kk-KZ"/>
        </w:rPr>
      </w:pPr>
      <w:r w:rsidRPr="00B16A70">
        <w:rPr>
          <w:lang w:val="kk-KZ"/>
        </w:rPr>
        <w:t xml:space="preserve">Ш </w:t>
      </w:r>
      <w:r w:rsidRPr="00B16A70">
        <w:t xml:space="preserve">= </w:t>
      </w:r>
      <m:oMath>
        <m:f>
          <m:fPr>
            <m:ctrlPr>
              <w:rPr>
                <w:rFonts w:ascii="Cambria Math" w:hAnsi="Cambria Math"/>
                <w:i/>
                <w:lang w:val="en-US"/>
              </w:rPr>
            </m:ctrlPr>
          </m:fPr>
          <m:num>
            <m:r>
              <w:rPr>
                <w:rFonts w:ascii="Cambria Math" w:hAnsi="Cambria Math"/>
              </w:rPr>
              <m:t>1</m:t>
            </m:r>
          </m:num>
          <m:den>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V</m:t>
                    </m:r>
                  </m:e>
                  <m:sub>
                    <m:r>
                      <w:rPr>
                        <w:rFonts w:ascii="Cambria Math" w:hAnsi="Cambria Math"/>
                      </w:rPr>
                      <m:t>ш к</m:t>
                    </m:r>
                  </m:sub>
                </m:sSub>
              </m:num>
              <m:den>
                <m:sSub>
                  <m:sSubPr>
                    <m:ctrlPr>
                      <w:rPr>
                        <w:rFonts w:ascii="Cambria Math" w:hAnsi="Cambria Math"/>
                        <w:i/>
                        <w:lang w:val="en-US"/>
                      </w:rPr>
                    </m:ctrlPr>
                  </m:sSubPr>
                  <m:e>
                    <m:r>
                      <w:rPr>
                        <w:rFonts w:ascii="Cambria Math" w:hAnsi="Cambria Math"/>
                        <w:lang w:val="en-US"/>
                      </w:rPr>
                      <m:t>ρ</m:t>
                    </m:r>
                  </m:e>
                  <m:sub>
                    <m:r>
                      <w:rPr>
                        <w:rFonts w:ascii="Cambria Math" w:hAnsi="Cambria Math"/>
                      </w:rPr>
                      <m:t xml:space="preserve">ш к </m:t>
                    </m:r>
                    <m:r>
                      <w:rPr>
                        <w:rFonts w:ascii="Cambria Math" w:hAnsi="Cambria Math"/>
                        <w:lang w:val="en-US"/>
                      </w:rPr>
                      <m:t>·</m:t>
                    </m:r>
                    <m:r>
                      <w:rPr>
                        <w:rFonts w:ascii="Cambria Math" w:hAnsi="Cambria Math"/>
                      </w:rPr>
                      <m:t xml:space="preserve"> </m:t>
                    </m:r>
                    <m:r>
                      <w:rPr>
                        <w:rFonts w:ascii="Cambria Math" w:hAnsi="Cambria Math"/>
                        <w:lang w:val="en-US"/>
                      </w:rPr>
                      <m:t>α</m:t>
                    </m:r>
                  </m:sub>
                </m:sSub>
              </m:den>
            </m:f>
            <m:r>
              <w:rPr>
                <w:rFonts w:ascii="Cambria Math" w:hAnsi="Cambria Math"/>
              </w:rPr>
              <m:t>+</m:t>
            </m:r>
            <m:f>
              <m:fPr>
                <m:ctrlPr>
                  <w:rPr>
                    <w:rFonts w:ascii="Cambria Math" w:hAnsi="Cambria Math"/>
                    <w:i/>
                    <w:lang w:val="en-US"/>
                  </w:rPr>
                </m:ctrlPr>
              </m:fPr>
              <m:num>
                <m:r>
                  <w:rPr>
                    <w:rFonts w:ascii="Cambria Math" w:hAnsi="Cambria Math"/>
                  </w:rPr>
                  <m:t>1</m:t>
                </m:r>
              </m:num>
              <m:den>
                <m:sSub>
                  <m:sSubPr>
                    <m:ctrlPr>
                      <w:rPr>
                        <w:rFonts w:ascii="Cambria Math" w:hAnsi="Cambria Math"/>
                        <w:i/>
                        <w:lang w:val="en-US"/>
                      </w:rPr>
                    </m:ctrlPr>
                  </m:sSubPr>
                  <m:e>
                    <m:r>
                      <w:rPr>
                        <w:rFonts w:ascii="Cambria Math" w:hAnsi="Cambria Math"/>
                        <w:lang w:val="en-US"/>
                      </w:rPr>
                      <m:t>ρ</m:t>
                    </m:r>
                  </m:e>
                  <m:sub>
                    <m:r>
                      <w:rPr>
                        <w:rFonts w:ascii="Cambria Math" w:hAnsi="Cambria Math"/>
                      </w:rPr>
                      <m:t>ш</m:t>
                    </m:r>
                  </m:sub>
                </m:sSub>
              </m:den>
            </m:f>
          </m:den>
        </m:f>
        <m:r>
          <w:rPr>
            <w:rFonts w:ascii="Cambria Math" w:hAnsi="Cambria Math"/>
          </w:rPr>
          <m:t xml:space="preserve">= </m:t>
        </m:r>
        <m:f>
          <m:fPr>
            <m:ctrlPr>
              <w:rPr>
                <w:rFonts w:ascii="Cambria Math" w:hAnsi="Cambria Math"/>
                <w:i/>
                <w:lang w:val="en-US"/>
              </w:rPr>
            </m:ctrlPr>
          </m:fPr>
          <m:num>
            <m:r>
              <w:rPr>
                <w:rFonts w:ascii="Cambria Math" w:hAnsi="Cambria Math"/>
              </w:rPr>
              <m:t>1</m:t>
            </m:r>
          </m:num>
          <m:den>
            <m:f>
              <m:fPr>
                <m:ctrlPr>
                  <w:rPr>
                    <w:rFonts w:ascii="Cambria Math" w:hAnsi="Cambria Math"/>
                    <w:i/>
                    <w:lang w:val="en-US"/>
                  </w:rPr>
                </m:ctrlPr>
              </m:fPr>
              <m:num>
                <m:r>
                  <w:rPr>
                    <w:rFonts w:ascii="Cambria Math" w:hAnsi="Cambria Math"/>
                  </w:rPr>
                  <m:t>0,41</m:t>
                </m:r>
              </m:num>
              <m:den>
                <m:r>
                  <w:rPr>
                    <w:rFonts w:ascii="Cambria Math" w:hAnsi="Cambria Math"/>
                  </w:rPr>
                  <m:t>1600</m:t>
                </m:r>
              </m:den>
            </m:f>
            <m:r>
              <w:rPr>
                <w:rFonts w:ascii="Cambria Math" w:hAnsi="Cambria Math"/>
                <w:lang w:val="en-US"/>
              </w:rPr>
              <m:t>·</m:t>
            </m:r>
            <m:r>
              <w:rPr>
                <w:rFonts w:ascii="Cambria Math" w:hAnsi="Cambria Math"/>
              </w:rPr>
              <m:t>1,3+</m:t>
            </m:r>
            <m:f>
              <m:fPr>
                <m:ctrlPr>
                  <w:rPr>
                    <w:rFonts w:ascii="Cambria Math" w:hAnsi="Cambria Math"/>
                    <w:i/>
                    <w:lang w:val="en-US"/>
                  </w:rPr>
                </m:ctrlPr>
              </m:fPr>
              <m:num>
                <m:r>
                  <w:rPr>
                    <w:rFonts w:ascii="Cambria Math" w:hAnsi="Cambria Math"/>
                  </w:rPr>
                  <m:t>1</m:t>
                </m:r>
              </m:num>
              <m:den>
                <m:r>
                  <w:rPr>
                    <w:rFonts w:ascii="Cambria Math" w:hAnsi="Cambria Math"/>
                  </w:rPr>
                  <m:t>2700</m:t>
                </m:r>
              </m:den>
            </m:f>
          </m:den>
        </m:f>
      </m:oMath>
      <w:r w:rsidRPr="00B16A70">
        <w:rPr>
          <w:rFonts w:eastAsiaTheme="minorEastAsia"/>
        </w:rPr>
        <w:t>=1422кг</w:t>
      </w:r>
    </w:p>
    <w:p w:rsidR="0002560B" w:rsidRPr="00B16A70" w:rsidRDefault="0002560B" w:rsidP="0002560B">
      <w:pPr>
        <w:ind w:firstLine="708"/>
        <w:jc w:val="center"/>
        <w:rPr>
          <w:rFonts w:eastAsiaTheme="minorEastAsia"/>
          <w:lang w:val="kk-KZ"/>
        </w:rPr>
      </w:pPr>
    </w:p>
    <w:p w:rsidR="00B524C8" w:rsidRPr="00B16A70" w:rsidRDefault="006A5AE1" w:rsidP="00B524C8">
      <w:pPr>
        <w:ind w:firstLine="708"/>
        <w:jc w:val="both"/>
        <w:rPr>
          <w:sz w:val="28"/>
          <w:szCs w:val="28"/>
          <w:lang w:val="kk-KZ"/>
        </w:rPr>
      </w:pPr>
      <w:r w:rsidRPr="00B16A70">
        <w:rPr>
          <w:sz w:val="28"/>
          <w:szCs w:val="28"/>
          <w:lang w:val="kk-KZ"/>
        </w:rPr>
        <w:t>Б</w:t>
      </w:r>
      <w:r w:rsidR="00B524C8" w:rsidRPr="00B16A70">
        <w:rPr>
          <w:sz w:val="28"/>
          <w:szCs w:val="28"/>
          <w:lang w:val="kk-KZ"/>
        </w:rPr>
        <w:t>ерілген ұсыныстар бойынша дәндер ысырма коэффициентінің мағынасын 1,3-ке тең етіп алынады.</w:t>
      </w:r>
    </w:p>
    <w:p w:rsidR="00B524C8" w:rsidRPr="00B16A70" w:rsidRDefault="00B524C8" w:rsidP="00B524C8">
      <w:pPr>
        <w:ind w:firstLine="708"/>
        <w:jc w:val="both"/>
        <w:rPr>
          <w:rFonts w:eastAsiaTheme="minorEastAsia"/>
          <w:sz w:val="28"/>
          <w:szCs w:val="28"/>
          <w:lang w:val="kk-KZ"/>
        </w:rPr>
      </w:pPr>
      <w:r w:rsidRPr="00B16A70">
        <w:rPr>
          <w:sz w:val="28"/>
          <w:szCs w:val="28"/>
          <w:lang w:val="kk-KZ"/>
        </w:rPr>
        <w:t>5.</w:t>
      </w:r>
      <w:r w:rsidR="00151FFB" w:rsidRPr="00B16A70">
        <w:rPr>
          <w:sz w:val="28"/>
          <w:szCs w:val="28"/>
          <w:lang w:val="kk-KZ"/>
        </w:rPr>
        <w:t xml:space="preserve"> </w:t>
      </w:r>
      <w:r w:rsidRPr="00B16A70">
        <w:rPr>
          <w:rFonts w:eastAsiaTheme="minorEastAsia"/>
          <w:sz w:val="28"/>
          <w:szCs w:val="28"/>
          <w:lang w:val="kk-KZ"/>
        </w:rPr>
        <w:t>1</w:t>
      </w:r>
      <m:oMath>
        <m:sSup>
          <m:sSupPr>
            <m:ctrlPr>
              <w:rPr>
                <w:rFonts w:ascii="Cambria Math" w:hAnsi="Cambria Math"/>
                <w:i/>
                <w:sz w:val="28"/>
                <w:szCs w:val="28"/>
                <w:lang w:val="kk-KZ"/>
              </w:rPr>
            </m:ctrlPr>
          </m:sSupPr>
          <m:e>
            <m:r>
              <w:rPr>
                <w:rFonts w:ascii="Cambria Math" w:hAnsi="Cambria Math"/>
                <w:sz w:val="28"/>
                <w:szCs w:val="28"/>
                <w:lang w:val="kk-KZ"/>
              </w:rPr>
              <m:t>м</m:t>
            </m:r>
          </m:e>
          <m:sup>
            <m:r>
              <w:rPr>
                <w:rFonts w:ascii="Cambria Math" w:hAnsi="Cambria Math"/>
                <w:sz w:val="28"/>
                <w:szCs w:val="28"/>
                <w:lang w:val="kk-KZ"/>
              </w:rPr>
              <m:t>3</m:t>
            </m:r>
          </m:sup>
        </m:sSup>
      </m:oMath>
      <w:r w:rsidRPr="00B16A70">
        <w:rPr>
          <w:rFonts w:eastAsiaTheme="minorEastAsia"/>
          <w:sz w:val="28"/>
          <w:szCs w:val="28"/>
          <w:lang w:val="kk-KZ"/>
        </w:rPr>
        <w:t xml:space="preserve">бетонға құрғақ </w:t>
      </w:r>
      <w:r w:rsidR="006A5AE1" w:rsidRPr="00B16A70">
        <w:rPr>
          <w:rFonts w:eastAsiaTheme="minorEastAsia"/>
          <w:sz w:val="28"/>
          <w:szCs w:val="28"/>
          <w:lang w:val="kk-KZ"/>
        </w:rPr>
        <w:t>күйдегі құм</w:t>
      </w:r>
      <w:r w:rsidRPr="00B16A70">
        <w:rPr>
          <w:rFonts w:eastAsiaTheme="minorEastAsia"/>
          <w:sz w:val="28"/>
          <w:szCs w:val="28"/>
          <w:lang w:val="kk-KZ"/>
        </w:rPr>
        <w:t xml:space="preserve"> шығынын келесі формуламен анықтайды:</w:t>
      </w:r>
    </w:p>
    <w:p w:rsidR="006A5AE1" w:rsidRPr="00B16A70" w:rsidRDefault="006A5AE1" w:rsidP="00B524C8">
      <w:pPr>
        <w:ind w:firstLine="708"/>
        <w:jc w:val="both"/>
        <w:rPr>
          <w:rFonts w:eastAsiaTheme="minorEastAsia"/>
          <w:sz w:val="28"/>
          <w:szCs w:val="28"/>
          <w:lang w:val="kk-KZ"/>
        </w:rPr>
      </w:pPr>
    </w:p>
    <w:p w:rsidR="00B524C8" w:rsidRPr="00B16A70" w:rsidRDefault="00B524C8" w:rsidP="00B524C8">
      <w:pPr>
        <w:ind w:firstLine="708"/>
        <w:jc w:val="both"/>
        <w:rPr>
          <w:rFonts w:eastAsiaTheme="minorEastAsia"/>
          <w:lang w:val="kk-KZ"/>
        </w:rPr>
      </w:pPr>
      <w:r w:rsidRPr="00B16A70">
        <w:rPr>
          <w:rFonts w:eastAsiaTheme="minorEastAsia"/>
          <w:lang w:val="kk-KZ"/>
        </w:rPr>
        <w:t>Қ =</w:t>
      </w:r>
      <m:oMath>
        <m:d>
          <m:dPr>
            <m:begChr m:val="["/>
            <m:endChr m:val="]"/>
            <m:ctrlPr>
              <w:rPr>
                <w:rFonts w:ascii="Cambria Math" w:eastAsiaTheme="minorEastAsia" w:hAnsi="Cambria Math"/>
                <w:i/>
                <w:lang w:val="en-US"/>
              </w:rPr>
            </m:ctrlPr>
          </m:dPr>
          <m:e>
            <m:r>
              <w:rPr>
                <w:rFonts w:ascii="Cambria Math" w:eastAsiaTheme="minorEastAsia" w:hAnsi="Cambria Math"/>
                <w:lang w:val="kk-KZ"/>
              </w:rPr>
              <m:t>1-</m:t>
            </m:r>
            <m:d>
              <m:dPr>
                <m:ctrlPr>
                  <w:rPr>
                    <w:rFonts w:ascii="Cambria Math" w:eastAsiaTheme="minorEastAsia" w:hAnsi="Cambria Math"/>
                    <w:i/>
                    <w:lang w:val="en-US"/>
                  </w:rPr>
                </m:ctrlPr>
              </m:dPr>
              <m:e>
                <m:f>
                  <m:fPr>
                    <m:ctrlPr>
                      <w:rPr>
                        <w:rFonts w:ascii="Cambria Math" w:eastAsiaTheme="minorEastAsia" w:hAnsi="Cambria Math"/>
                        <w:i/>
                        <w:lang w:val="en-US"/>
                      </w:rPr>
                    </m:ctrlPr>
                  </m:fPr>
                  <m:num>
                    <m:r>
                      <w:rPr>
                        <w:rFonts w:ascii="Cambria Math" w:eastAsiaTheme="minorEastAsia" w:hAnsi="Cambria Math"/>
                        <w:lang w:val="kk-KZ"/>
                      </w:rPr>
                      <m:t>Ц</m:t>
                    </m:r>
                  </m:num>
                  <m:den>
                    <m:sSub>
                      <m:sSubPr>
                        <m:ctrlPr>
                          <w:rPr>
                            <w:rFonts w:ascii="Cambria Math" w:eastAsiaTheme="minorEastAsia" w:hAnsi="Cambria Math"/>
                            <w:i/>
                            <w:lang w:val="en-US"/>
                          </w:rPr>
                        </m:ctrlPr>
                      </m:sSubPr>
                      <m:e>
                        <m:r>
                          <w:rPr>
                            <w:rFonts w:ascii="Cambria Math" w:eastAsiaTheme="minorEastAsia" w:hAnsi="Cambria Math"/>
                            <w:lang w:val="kk-KZ"/>
                          </w:rPr>
                          <m:t>ρ</m:t>
                        </m:r>
                      </m:e>
                      <m:sub>
                        <m:r>
                          <w:rPr>
                            <w:rFonts w:ascii="Cambria Math" w:eastAsiaTheme="minorEastAsia" w:hAnsi="Cambria Math"/>
                            <w:lang w:val="kk-KZ"/>
                          </w:rPr>
                          <m:t>ц</m:t>
                        </m:r>
                      </m:sub>
                    </m:sSub>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rPr>
                      <m:t>С</m:t>
                    </m:r>
                  </m:num>
                  <m:den>
                    <m:r>
                      <w:rPr>
                        <w:rFonts w:ascii="Cambria Math" w:eastAsiaTheme="minorEastAsia" w:hAnsi="Cambria Math"/>
                        <w:lang w:val="kk-KZ"/>
                      </w:rPr>
                      <m:t>1000</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rPr>
                      <m:t>Ш</m:t>
                    </m:r>
                  </m:num>
                  <m:den>
                    <m:sSub>
                      <m:sSubPr>
                        <m:ctrlPr>
                          <w:rPr>
                            <w:rFonts w:ascii="Cambria Math" w:eastAsiaTheme="minorEastAsia" w:hAnsi="Cambria Math"/>
                            <w:i/>
                            <w:lang w:val="en-US"/>
                          </w:rPr>
                        </m:ctrlPr>
                      </m:sSubPr>
                      <m:e>
                        <m:r>
                          <w:rPr>
                            <w:rFonts w:ascii="Cambria Math" w:eastAsiaTheme="minorEastAsia" w:hAnsi="Cambria Math"/>
                            <w:lang w:val="kk-KZ"/>
                          </w:rPr>
                          <m:t>ρ</m:t>
                        </m:r>
                      </m:e>
                      <m:sub>
                        <m:r>
                          <w:rPr>
                            <w:rFonts w:ascii="Cambria Math" w:eastAsiaTheme="minorEastAsia" w:hAnsi="Cambria Math"/>
                            <w:lang w:val="kk-KZ"/>
                          </w:rPr>
                          <m:t>ш</m:t>
                        </m:r>
                      </m:sub>
                    </m:sSub>
                  </m:den>
                </m:f>
              </m:e>
            </m:d>
          </m:e>
        </m:d>
      </m:oMath>
      <w:r w:rsidRPr="00B16A70">
        <w:rPr>
          <w:rFonts w:eastAsiaTheme="minorEastAsia"/>
          <w:lang w:val="en-US"/>
        </w:rPr>
        <w:t>·ρ</w:t>
      </w:r>
      <w:r w:rsidR="006A5AE1" w:rsidRPr="00B16A70">
        <w:rPr>
          <w:rFonts w:eastAsiaTheme="minorEastAsia"/>
          <w:vertAlign w:val="subscript"/>
          <w:lang w:val="kk-KZ"/>
        </w:rPr>
        <w:t>қ</w:t>
      </w:r>
      <w:r w:rsidRPr="00B16A70">
        <w:rPr>
          <w:rFonts w:eastAsiaTheme="minorEastAsia"/>
          <w:lang w:val="kk-KZ"/>
        </w:rPr>
        <w:t>=</w:t>
      </w:r>
      <m:oMath>
        <m:d>
          <m:dPr>
            <m:begChr m:val="["/>
            <m:endChr m:val="]"/>
            <m:ctrlPr>
              <w:rPr>
                <w:rFonts w:ascii="Cambria Math" w:eastAsiaTheme="minorEastAsia" w:hAnsi="Cambria Math"/>
                <w:i/>
                <w:lang w:val="en-US"/>
              </w:rPr>
            </m:ctrlPr>
          </m:dPr>
          <m:e>
            <m:r>
              <w:rPr>
                <w:rFonts w:ascii="Cambria Math" w:eastAsiaTheme="minorEastAsia" w:hAnsi="Cambria Math"/>
                <w:lang w:val="kk-KZ"/>
              </w:rPr>
              <m:t>1-</m:t>
            </m:r>
            <m:d>
              <m:dPr>
                <m:ctrlPr>
                  <w:rPr>
                    <w:rFonts w:ascii="Cambria Math" w:eastAsiaTheme="minorEastAsia" w:hAnsi="Cambria Math"/>
                    <w:i/>
                    <w:lang w:val="en-US"/>
                  </w:rPr>
                </m:ctrlPr>
              </m:dPr>
              <m:e>
                <m:f>
                  <m:fPr>
                    <m:ctrlPr>
                      <w:rPr>
                        <w:rFonts w:ascii="Cambria Math" w:eastAsiaTheme="minorEastAsia" w:hAnsi="Cambria Math"/>
                        <w:i/>
                        <w:lang w:val="en-US"/>
                      </w:rPr>
                    </m:ctrlPr>
                  </m:fPr>
                  <m:num>
                    <m:r>
                      <w:rPr>
                        <w:rFonts w:ascii="Cambria Math" w:eastAsiaTheme="minorEastAsia" w:hAnsi="Cambria Math"/>
                        <w:lang w:val="kk-KZ"/>
                      </w:rPr>
                      <m:t>261</m:t>
                    </m:r>
                  </m:num>
                  <m:den>
                    <m:r>
                      <w:rPr>
                        <w:rFonts w:ascii="Cambria Math" w:eastAsiaTheme="minorEastAsia" w:hAnsi="Cambria Math"/>
                        <w:lang w:val="kk-KZ"/>
                      </w:rPr>
                      <m:t>3100</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175</m:t>
                    </m:r>
                  </m:num>
                  <m:den>
                    <m:r>
                      <w:rPr>
                        <w:rFonts w:ascii="Cambria Math" w:eastAsiaTheme="minorEastAsia" w:hAnsi="Cambria Math"/>
                        <w:lang w:val="kk-KZ"/>
                      </w:rPr>
                      <m:t>1000</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1422</m:t>
                    </m:r>
                  </m:num>
                  <m:den>
                    <m:r>
                      <w:rPr>
                        <w:rFonts w:ascii="Cambria Math" w:eastAsiaTheme="minorEastAsia" w:hAnsi="Cambria Math"/>
                        <w:lang w:val="kk-KZ"/>
                      </w:rPr>
                      <m:t>2700</m:t>
                    </m:r>
                  </m:den>
                </m:f>
              </m:e>
            </m:d>
          </m:e>
        </m:d>
      </m:oMath>
      <w:r w:rsidRPr="00B16A70">
        <w:rPr>
          <w:rFonts w:eastAsiaTheme="minorEastAsia"/>
          <w:lang w:val="en-US"/>
        </w:rPr>
        <w:t>·</w:t>
      </w:r>
      <w:r w:rsidRPr="00B16A70">
        <w:rPr>
          <w:rFonts w:eastAsiaTheme="minorEastAsia"/>
          <w:lang w:val="kk-KZ"/>
        </w:rPr>
        <w:t>2600=556кг</w:t>
      </w:r>
    </w:p>
    <w:p w:rsidR="00F62059" w:rsidRPr="00B16A70" w:rsidRDefault="00F62059" w:rsidP="00B524C8">
      <w:pPr>
        <w:ind w:firstLine="708"/>
        <w:jc w:val="both"/>
        <w:rPr>
          <w:rFonts w:eastAsiaTheme="minorEastAsia"/>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Өткізілген есептеу нәтижесінде бетон құрамының шамамен келесі номиналды (зертханалық) мәнін алады (кг/</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Pr="00B16A70">
        <w:rPr>
          <w:rFonts w:eastAsiaTheme="minorEastAsia"/>
          <w:sz w:val="28"/>
          <w:szCs w:val="28"/>
          <w:lang w:val="kk-KZ"/>
        </w:rPr>
        <w:t>):</w:t>
      </w:r>
    </w:p>
    <w:p w:rsidR="00B524C8" w:rsidRPr="00B16A70" w:rsidRDefault="00B524C8" w:rsidP="00B524C8">
      <w:pPr>
        <w:jc w:val="both"/>
        <w:rPr>
          <w:rFonts w:eastAsiaTheme="minorEastAsia"/>
          <w:lang w:val="kk-KZ"/>
        </w:rPr>
      </w:pPr>
      <w:r w:rsidRPr="00B16A70">
        <w:rPr>
          <w:rFonts w:eastAsiaTheme="minorEastAsia"/>
          <w:lang w:val="kk-KZ"/>
        </w:rPr>
        <w:tab/>
      </w:r>
    </w:p>
    <w:p w:rsidR="00B524C8" w:rsidRPr="00B16A70" w:rsidRDefault="00B524C8" w:rsidP="00655436">
      <w:pPr>
        <w:jc w:val="center"/>
        <w:rPr>
          <w:rFonts w:eastAsiaTheme="minorEastAsia"/>
          <w:lang w:val="kk-KZ"/>
        </w:rPr>
      </w:pPr>
      <w:r w:rsidRPr="00B16A70">
        <w:rPr>
          <w:rFonts w:eastAsiaTheme="minorEastAsia"/>
          <w:lang w:val="kk-KZ"/>
        </w:rPr>
        <w:t>Цемент........................261</w:t>
      </w:r>
    </w:p>
    <w:p w:rsidR="00B524C8" w:rsidRPr="00B16A70" w:rsidRDefault="00B524C8" w:rsidP="00655436">
      <w:pPr>
        <w:jc w:val="center"/>
        <w:rPr>
          <w:rFonts w:eastAsiaTheme="minorEastAsia"/>
          <w:lang w:val="kk-KZ"/>
        </w:rPr>
      </w:pPr>
      <w:r w:rsidRPr="00B16A70">
        <w:rPr>
          <w:rFonts w:eastAsiaTheme="minorEastAsia"/>
          <w:lang w:val="kk-KZ"/>
        </w:rPr>
        <w:t>Су.................................175</w:t>
      </w:r>
    </w:p>
    <w:p w:rsidR="00B524C8" w:rsidRPr="00B16A70" w:rsidRDefault="00B524C8" w:rsidP="00655436">
      <w:pPr>
        <w:jc w:val="center"/>
        <w:rPr>
          <w:rFonts w:eastAsiaTheme="minorEastAsia"/>
          <w:lang w:val="kk-KZ"/>
        </w:rPr>
      </w:pPr>
      <w:r w:rsidRPr="00B16A70">
        <w:rPr>
          <w:rFonts w:eastAsiaTheme="minorEastAsia"/>
          <w:lang w:val="kk-KZ"/>
        </w:rPr>
        <w:t>Құм..............................556</w:t>
      </w:r>
    </w:p>
    <w:p w:rsidR="00B524C8" w:rsidRPr="00B16A70" w:rsidRDefault="00B524C8" w:rsidP="00655436">
      <w:pPr>
        <w:jc w:val="center"/>
        <w:rPr>
          <w:rFonts w:eastAsiaTheme="minorEastAsia"/>
          <w:lang w:val="kk-KZ"/>
        </w:rPr>
      </w:pPr>
      <w:r w:rsidRPr="00B16A70">
        <w:rPr>
          <w:rFonts w:eastAsiaTheme="minorEastAsia"/>
          <w:lang w:val="kk-KZ"/>
        </w:rPr>
        <w:t>Шағал........................1422</w:t>
      </w:r>
    </w:p>
    <w:p w:rsidR="00B524C8" w:rsidRPr="00B16A70" w:rsidRDefault="00B524C8" w:rsidP="00655436">
      <w:pPr>
        <w:jc w:val="center"/>
        <w:rPr>
          <w:rFonts w:eastAsiaTheme="minorEastAsia"/>
          <w:lang w:val="kk-KZ"/>
        </w:rPr>
      </w:pPr>
      <w:r w:rsidRPr="00B16A70">
        <w:rPr>
          <w:rFonts w:eastAsiaTheme="minorEastAsia"/>
          <w:lang w:val="kk-KZ"/>
        </w:rPr>
        <w:t>Барлығы..........2414</w:t>
      </w:r>
    </w:p>
    <w:p w:rsidR="00F62059" w:rsidRPr="00B16A70" w:rsidRDefault="00F62059" w:rsidP="00B524C8">
      <w:pPr>
        <w:jc w:val="both"/>
        <w:rPr>
          <w:rFonts w:eastAsiaTheme="minorEastAsia"/>
          <w:lang w:val="kk-KZ"/>
        </w:rPr>
      </w:pPr>
    </w:p>
    <w:p w:rsidR="00B524C8" w:rsidRPr="00B16A70" w:rsidRDefault="00B524C8" w:rsidP="00B524C8">
      <w:pPr>
        <w:jc w:val="both"/>
        <w:rPr>
          <w:rFonts w:eastAsiaTheme="minorEastAsia"/>
          <w:lang w:val="kk-KZ"/>
        </w:rPr>
      </w:pPr>
      <w:r w:rsidRPr="00B16A70">
        <w:rPr>
          <w:rFonts w:eastAsiaTheme="minorEastAsia"/>
          <w:lang w:val="kk-KZ"/>
        </w:rPr>
        <w:tab/>
      </w:r>
      <w:r w:rsidRPr="00B16A70">
        <w:rPr>
          <w:rFonts w:eastAsiaTheme="minorEastAsia"/>
          <w:sz w:val="28"/>
          <w:szCs w:val="28"/>
          <w:lang w:val="kk-KZ"/>
        </w:rPr>
        <w:t>Есептеу нәтижесінде алынған мәндер бетон қоспасының есептік көлем массасы болып табылады, яғни</w:t>
      </w:r>
      <w:r w:rsidRPr="00B16A70">
        <w:rPr>
          <w:rFonts w:eastAsiaTheme="minorEastAsia"/>
          <w:lang w:val="kk-KZ"/>
        </w:rPr>
        <w:t xml:space="preserve"> </w:t>
      </w:r>
      <m:oMath>
        <m:sSub>
          <m:sSubPr>
            <m:ctrlPr>
              <w:rPr>
                <w:rFonts w:ascii="Cambria Math" w:eastAsiaTheme="minorEastAsia" w:hAnsi="Cambria Math"/>
                <w:i/>
                <w:lang w:val="kk-KZ"/>
              </w:rPr>
            </m:ctrlPr>
          </m:sSubPr>
          <m:e>
            <m:r>
              <w:rPr>
                <w:rFonts w:ascii="Cambria Math" w:eastAsiaTheme="minorEastAsia" w:hAnsi="Cambria Math"/>
                <w:lang w:val="kk-KZ"/>
              </w:rPr>
              <m:t>ρ</m:t>
            </m:r>
          </m:e>
          <m:sub>
            <m:r>
              <w:rPr>
                <w:rFonts w:ascii="Cambria Math" w:eastAsiaTheme="minorEastAsia" w:hAnsi="Cambria Math"/>
                <w:lang w:val="kk-KZ"/>
              </w:rPr>
              <m:t>ш к</m:t>
            </m:r>
          </m:sub>
        </m:sSub>
      </m:oMath>
      <w:r w:rsidRPr="00B16A70">
        <w:rPr>
          <w:rFonts w:eastAsiaTheme="minorEastAsia"/>
          <w:lang w:val="kk-KZ"/>
        </w:rPr>
        <w:t>=2414кг/</w:t>
      </w:r>
      <m:oMath>
        <m:sSup>
          <m:sSupPr>
            <m:ctrlPr>
              <w:rPr>
                <w:rFonts w:ascii="Cambria Math" w:eastAsiaTheme="minorEastAsia" w:hAnsi="Cambria Math"/>
                <w:i/>
                <w:lang w:val="kk-KZ"/>
              </w:rPr>
            </m:ctrlPr>
          </m:sSupPr>
          <m:e>
            <m:r>
              <w:rPr>
                <w:rFonts w:ascii="Cambria Math" w:eastAsiaTheme="minorEastAsia" w:hAnsi="Cambria Math"/>
                <w:lang w:val="kk-KZ"/>
              </w:rPr>
              <m:t>м</m:t>
            </m:r>
          </m:e>
          <m:sup>
            <m:r>
              <w:rPr>
                <w:rFonts w:ascii="Cambria Math" w:eastAsiaTheme="minorEastAsia" w:hAnsi="Cambria Math"/>
                <w:lang w:val="kk-KZ"/>
              </w:rPr>
              <m:t>3</m:t>
            </m:r>
          </m:sup>
        </m:sSup>
      </m:oMath>
    </w:p>
    <w:p w:rsidR="00650293" w:rsidRPr="00B16A70" w:rsidRDefault="00650293" w:rsidP="00B524C8">
      <w:pPr>
        <w:jc w:val="both"/>
        <w:rPr>
          <w:rFonts w:eastAsiaTheme="minorEastAsia"/>
          <w:lang w:val="kk-KZ"/>
        </w:rPr>
      </w:pPr>
    </w:p>
    <w:p w:rsidR="00B524C8" w:rsidRPr="00B16A70" w:rsidRDefault="000F416F" w:rsidP="000F416F">
      <w:pPr>
        <w:jc w:val="both"/>
        <w:rPr>
          <w:rFonts w:eastAsiaTheme="minorEastAsia"/>
          <w:sz w:val="28"/>
          <w:szCs w:val="28"/>
          <w:lang w:val="kk-KZ"/>
        </w:rPr>
      </w:pPr>
      <w:r w:rsidRPr="00B16A70">
        <w:rPr>
          <w:rFonts w:eastAsiaTheme="minorEastAsia"/>
          <w:sz w:val="28"/>
          <w:szCs w:val="28"/>
          <w:lang w:val="kk-KZ"/>
        </w:rPr>
        <w:t xml:space="preserve">         6. </w:t>
      </w:r>
      <w:r w:rsidR="00B524C8" w:rsidRPr="00B16A70">
        <w:rPr>
          <w:rFonts w:eastAsiaTheme="minorEastAsia"/>
          <w:sz w:val="28"/>
          <w:szCs w:val="28"/>
          <w:lang w:val="kk-KZ"/>
        </w:rPr>
        <w:t>Бетонның шығу коэффициентін келесі формуламен есептейді:</w:t>
      </w:r>
    </w:p>
    <w:p w:rsidR="00AD2F8C" w:rsidRPr="00B16A70" w:rsidRDefault="00AD2F8C" w:rsidP="00B524C8">
      <w:pPr>
        <w:jc w:val="both"/>
        <w:rPr>
          <w:rFonts w:eastAsiaTheme="minorEastAsia"/>
          <w:sz w:val="28"/>
          <w:szCs w:val="28"/>
          <w:lang w:val="kk-KZ"/>
        </w:rPr>
      </w:pPr>
    </w:p>
    <w:p w:rsidR="00B524C8" w:rsidRPr="00B16A70" w:rsidRDefault="00B524C8" w:rsidP="00AD2F8C">
      <w:pPr>
        <w:jc w:val="center"/>
        <w:rPr>
          <w:rFonts w:eastAsiaTheme="minorEastAsia"/>
          <w:lang w:val="kk-KZ"/>
        </w:rPr>
      </w:pPr>
      <w:r w:rsidRPr="00B16A70">
        <w:rPr>
          <w:rFonts w:eastAsiaTheme="minorEastAsia"/>
          <w:lang w:val="kk-KZ"/>
        </w:rPr>
        <w:t>β=</w:t>
      </w:r>
      <m:oMath>
        <m:f>
          <m:fPr>
            <m:ctrlPr>
              <w:rPr>
                <w:rFonts w:ascii="Cambria Math" w:eastAsiaTheme="minorEastAsia" w:hAnsi="Cambria Math"/>
                <w:i/>
                <w:lang w:val="en-US"/>
              </w:rPr>
            </m:ctrlPr>
          </m:fPr>
          <m:num>
            <m:r>
              <w:rPr>
                <w:rFonts w:ascii="Cambria Math" w:eastAsiaTheme="minorEastAsia" w:hAnsi="Cambria Math"/>
                <w:lang w:val="kk-KZ"/>
              </w:rPr>
              <m:t>1</m:t>
            </m:r>
          </m:num>
          <m:den>
            <m:sSub>
              <m:sSubPr>
                <m:ctrlPr>
                  <w:rPr>
                    <w:rFonts w:ascii="Cambria Math" w:eastAsiaTheme="minorEastAsia" w:hAnsi="Cambria Math"/>
                    <w:i/>
                    <w:lang w:val="en-US"/>
                  </w:rPr>
                </m:ctrlPr>
              </m:sSubPr>
              <m:e>
                <m:r>
                  <w:rPr>
                    <w:rFonts w:ascii="Cambria Math" w:eastAsiaTheme="minorEastAsia" w:hAnsi="Cambria Math"/>
                    <w:lang w:val="kk-KZ"/>
                  </w:rPr>
                  <m:t>V</m:t>
                </m:r>
              </m:e>
              <m:sub>
                <m:r>
                  <w:rPr>
                    <w:rFonts w:ascii="Cambria Math" w:eastAsiaTheme="minorEastAsia" w:hAnsi="Cambria Math"/>
                    <w:lang w:val="kk-KZ"/>
                  </w:rPr>
                  <m:t>ц</m:t>
                </m:r>
              </m:sub>
            </m:sSub>
            <m:r>
              <w:rPr>
                <w:rFonts w:ascii="Cambria Math" w:eastAsiaTheme="minorEastAsia" w:hAnsi="Cambria Math"/>
                <w:lang w:val="kk-KZ"/>
              </w:rPr>
              <m:t>+V+</m:t>
            </m:r>
            <m:sSub>
              <m:sSubPr>
                <m:ctrlPr>
                  <w:rPr>
                    <w:rFonts w:ascii="Cambria Math" w:eastAsiaTheme="minorEastAsia" w:hAnsi="Cambria Math"/>
                    <w:i/>
                    <w:lang w:val="en-US"/>
                  </w:rPr>
                </m:ctrlPr>
              </m:sSubPr>
              <m:e>
                <m:r>
                  <w:rPr>
                    <w:rFonts w:ascii="Cambria Math" w:eastAsiaTheme="minorEastAsia" w:hAnsi="Cambria Math"/>
                    <w:lang w:val="kk-KZ"/>
                  </w:rPr>
                  <m:t>V</m:t>
                </m:r>
              </m:e>
              <m:sub>
                <m:r>
                  <w:rPr>
                    <w:rFonts w:ascii="Cambria Math" w:eastAsiaTheme="minorEastAsia" w:hAnsi="Cambria Math"/>
                    <w:lang w:val="kk-KZ"/>
                  </w:rPr>
                  <m:t>ш</m:t>
                </m:r>
              </m:sub>
            </m:sSub>
          </m:den>
        </m:f>
      </m:oMath>
      <w:r w:rsidRPr="00B16A70">
        <w:rPr>
          <w:rFonts w:eastAsiaTheme="minorEastAsia"/>
          <w:lang w:val="kk-KZ"/>
        </w:rPr>
        <w:t>=</w:t>
      </w:r>
      <m:oMath>
        <m:f>
          <m:fPr>
            <m:ctrlPr>
              <w:rPr>
                <w:rFonts w:ascii="Cambria Math" w:eastAsiaTheme="minorEastAsia" w:hAnsi="Cambria Math"/>
                <w:i/>
                <w:lang w:val="en-US"/>
              </w:rPr>
            </m:ctrlPr>
          </m:fPr>
          <m:num>
            <m:r>
              <w:rPr>
                <w:rFonts w:ascii="Cambria Math" w:eastAsiaTheme="minorEastAsia" w:hAnsi="Cambria Math"/>
                <w:lang w:val="kk-KZ"/>
              </w:rPr>
              <m:t>1</m:t>
            </m:r>
          </m:num>
          <m:den>
            <m:f>
              <m:fPr>
                <m:ctrlPr>
                  <w:rPr>
                    <w:rFonts w:ascii="Cambria Math" w:eastAsiaTheme="minorEastAsia" w:hAnsi="Cambria Math"/>
                    <w:i/>
                    <w:lang w:val="en-US"/>
                  </w:rPr>
                </m:ctrlPr>
              </m:fPr>
              <m:num>
                <m:r>
                  <w:rPr>
                    <w:rFonts w:ascii="Cambria Math" w:eastAsiaTheme="minorEastAsia" w:hAnsi="Cambria Math"/>
                    <w:lang w:val="kk-KZ"/>
                  </w:rPr>
                  <m:t>Ц</m:t>
                </m:r>
              </m:num>
              <m:den>
                <m:sSub>
                  <m:sSubPr>
                    <m:ctrlPr>
                      <w:rPr>
                        <w:rFonts w:ascii="Cambria Math" w:eastAsiaTheme="minorEastAsia" w:hAnsi="Cambria Math"/>
                        <w:i/>
                        <w:lang w:val="en-US"/>
                      </w:rPr>
                    </m:ctrlPr>
                  </m:sSubPr>
                  <m:e>
                    <m:r>
                      <w:rPr>
                        <w:rFonts w:ascii="Cambria Math" w:eastAsiaTheme="minorEastAsia" w:hAnsi="Cambria Math"/>
                        <w:lang w:val="kk-KZ"/>
                      </w:rPr>
                      <m:t>ρ</m:t>
                    </m:r>
                  </m:e>
                  <m:sub>
                    <m:r>
                      <w:rPr>
                        <w:rFonts w:ascii="Cambria Math" w:eastAsiaTheme="minorEastAsia" w:hAnsi="Cambria Math"/>
                        <w:lang w:val="kk-KZ"/>
                      </w:rPr>
                      <m:t>ц</m:t>
                    </m:r>
                  </m:sub>
                </m:sSub>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Қ</m:t>
                </m:r>
              </m:num>
              <m:den>
                <m:r>
                  <w:rPr>
                    <w:rFonts w:ascii="Cambria Math" w:eastAsiaTheme="minorEastAsia" w:hAnsi="Cambria Math"/>
                    <w:lang w:val="kk-KZ"/>
                  </w:rPr>
                  <m:t>ρ</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Ш</m:t>
                </m:r>
              </m:num>
              <m:den>
                <m:sSub>
                  <m:sSubPr>
                    <m:ctrlPr>
                      <w:rPr>
                        <w:rFonts w:ascii="Cambria Math" w:eastAsiaTheme="minorEastAsia" w:hAnsi="Cambria Math"/>
                        <w:i/>
                        <w:lang w:val="en-US"/>
                      </w:rPr>
                    </m:ctrlPr>
                  </m:sSubPr>
                  <m:e>
                    <m:r>
                      <w:rPr>
                        <w:rFonts w:ascii="Cambria Math" w:eastAsiaTheme="minorEastAsia" w:hAnsi="Cambria Math"/>
                        <w:lang w:val="kk-KZ"/>
                      </w:rPr>
                      <m:t>ρ</m:t>
                    </m:r>
                  </m:e>
                  <m:sub>
                    <m:r>
                      <w:rPr>
                        <w:rFonts w:ascii="Cambria Math" w:eastAsiaTheme="minorEastAsia" w:hAnsi="Cambria Math"/>
                        <w:lang w:val="kk-KZ"/>
                      </w:rPr>
                      <m:t>ш</m:t>
                    </m:r>
                  </m:sub>
                </m:sSub>
              </m:den>
            </m:f>
            <m:r>
              <w:rPr>
                <w:rFonts w:ascii="Cambria Math" w:eastAsiaTheme="minorEastAsia" w:hAnsi="Cambria Math"/>
                <w:lang w:val="kk-KZ"/>
              </w:rPr>
              <m:t xml:space="preserve"> </m:t>
            </m:r>
          </m:den>
        </m:f>
      </m:oMath>
      <w:r w:rsidRPr="00B16A70">
        <w:rPr>
          <w:rFonts w:eastAsiaTheme="minorEastAsia"/>
          <w:lang w:val="kk-KZ"/>
        </w:rPr>
        <w:t>=</w:t>
      </w:r>
      <m:oMath>
        <m:f>
          <m:fPr>
            <m:ctrlPr>
              <w:rPr>
                <w:rFonts w:ascii="Cambria Math" w:eastAsiaTheme="minorEastAsia" w:hAnsi="Cambria Math"/>
                <w:i/>
                <w:lang w:val="en-US"/>
              </w:rPr>
            </m:ctrlPr>
          </m:fPr>
          <m:num>
            <m:r>
              <w:rPr>
                <w:rFonts w:ascii="Cambria Math" w:eastAsiaTheme="minorEastAsia" w:hAnsi="Cambria Math"/>
                <w:lang w:val="kk-KZ"/>
              </w:rPr>
              <m:t>1</m:t>
            </m:r>
          </m:num>
          <m:den>
            <m:f>
              <m:fPr>
                <m:ctrlPr>
                  <w:rPr>
                    <w:rFonts w:ascii="Cambria Math" w:eastAsiaTheme="minorEastAsia" w:hAnsi="Cambria Math"/>
                    <w:i/>
                    <w:lang w:val="en-US"/>
                  </w:rPr>
                </m:ctrlPr>
              </m:fPr>
              <m:num>
                <m:r>
                  <w:rPr>
                    <w:rFonts w:ascii="Cambria Math" w:eastAsiaTheme="minorEastAsia" w:hAnsi="Cambria Math"/>
                    <w:lang w:val="kk-KZ"/>
                  </w:rPr>
                  <m:t>261</m:t>
                </m:r>
              </m:num>
              <m:den>
                <m:r>
                  <w:rPr>
                    <w:rFonts w:ascii="Cambria Math" w:eastAsiaTheme="minorEastAsia" w:hAnsi="Cambria Math"/>
                    <w:lang w:val="kk-KZ"/>
                  </w:rPr>
                  <m:t>1200</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556</m:t>
                </m:r>
              </m:num>
              <m:den>
                <m:r>
                  <w:rPr>
                    <w:rFonts w:ascii="Cambria Math" w:eastAsiaTheme="minorEastAsia" w:hAnsi="Cambria Math"/>
                    <w:lang w:val="kk-KZ"/>
                  </w:rPr>
                  <m:t>1500</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1422</m:t>
                </m:r>
              </m:num>
              <m:den>
                <m:r>
                  <w:rPr>
                    <w:rFonts w:ascii="Cambria Math" w:eastAsiaTheme="minorEastAsia" w:hAnsi="Cambria Math"/>
                    <w:lang w:val="kk-KZ"/>
                  </w:rPr>
                  <m:t>1600</m:t>
                </m:r>
              </m:den>
            </m:f>
            <m:r>
              <w:rPr>
                <w:rFonts w:ascii="Cambria Math" w:eastAsiaTheme="minorEastAsia" w:hAnsi="Cambria Math"/>
                <w:lang w:val="kk-KZ"/>
              </w:rPr>
              <m:t xml:space="preserve"> </m:t>
            </m:r>
          </m:den>
        </m:f>
      </m:oMath>
      <w:r w:rsidRPr="00B16A70">
        <w:rPr>
          <w:rFonts w:eastAsiaTheme="minorEastAsia"/>
          <w:lang w:val="kk-KZ"/>
        </w:rPr>
        <w:t>=0.67</w:t>
      </w:r>
    </w:p>
    <w:p w:rsidR="00AD2F8C" w:rsidRPr="00B16A70" w:rsidRDefault="00AD2F8C" w:rsidP="00AD2F8C">
      <w:pPr>
        <w:jc w:val="center"/>
        <w:rPr>
          <w:rFonts w:eastAsiaTheme="minorEastAsia"/>
          <w:lang w:val="kk-KZ"/>
        </w:rPr>
      </w:pPr>
    </w:p>
    <w:p w:rsidR="00B524C8" w:rsidRPr="00B16A70" w:rsidRDefault="0003084C" w:rsidP="0003084C">
      <w:pPr>
        <w:pStyle w:val="af"/>
        <w:ind w:left="0" w:firstLine="720"/>
        <w:jc w:val="both"/>
        <w:rPr>
          <w:rFonts w:eastAsiaTheme="minorEastAsia"/>
          <w:sz w:val="28"/>
          <w:szCs w:val="28"/>
          <w:lang w:val="kk-KZ"/>
        </w:rPr>
      </w:pPr>
      <w:r w:rsidRPr="00B16A70">
        <w:rPr>
          <w:rFonts w:eastAsiaTheme="minorEastAsia"/>
          <w:sz w:val="28"/>
          <w:szCs w:val="28"/>
          <w:lang w:val="kk-KZ"/>
        </w:rPr>
        <w:t>7.</w:t>
      </w:r>
      <w:r w:rsidR="00B524C8" w:rsidRPr="00B16A70">
        <w:rPr>
          <w:rFonts w:eastAsiaTheme="minorEastAsia"/>
          <w:sz w:val="28"/>
          <w:szCs w:val="28"/>
          <w:lang w:val="kk-KZ"/>
        </w:rPr>
        <w:t xml:space="preserve">Бетон қоспасының 0,05 </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00B524C8" w:rsidRPr="00B16A70">
        <w:rPr>
          <w:rFonts w:eastAsiaTheme="minorEastAsia"/>
          <w:sz w:val="28"/>
          <w:szCs w:val="28"/>
          <w:lang w:val="kk-KZ"/>
        </w:rPr>
        <w:t xml:space="preserve">(50л) сынау илеуіне материалдар </w:t>
      </w:r>
      <w:r w:rsidRPr="00B16A70">
        <w:rPr>
          <w:rFonts w:eastAsiaTheme="minorEastAsia"/>
          <w:sz w:val="28"/>
          <w:szCs w:val="28"/>
          <w:lang w:val="kk-KZ"/>
        </w:rPr>
        <w:t xml:space="preserve">жоғарыда келтірілген номиналдық </w:t>
      </w:r>
      <w:r w:rsidR="00B524C8" w:rsidRPr="00B16A70">
        <w:rPr>
          <w:rFonts w:eastAsiaTheme="minorEastAsia"/>
          <w:sz w:val="28"/>
          <w:szCs w:val="28"/>
          <w:lang w:val="kk-KZ"/>
        </w:rPr>
        <w:t>шығынын құрамы бойынша есептейді (кг):</w:t>
      </w:r>
    </w:p>
    <w:p w:rsidR="00276D92" w:rsidRPr="00B16A70" w:rsidRDefault="00276D92" w:rsidP="0003084C">
      <w:pPr>
        <w:pStyle w:val="af"/>
        <w:ind w:left="0" w:firstLine="720"/>
        <w:jc w:val="both"/>
        <w:rPr>
          <w:rFonts w:eastAsiaTheme="minorEastAsia"/>
          <w:sz w:val="28"/>
          <w:szCs w:val="28"/>
          <w:lang w:val="kk-KZ"/>
        </w:rPr>
      </w:pPr>
    </w:p>
    <w:p w:rsidR="00B524C8" w:rsidRPr="00B16A70" w:rsidRDefault="002920FD" w:rsidP="002920FD">
      <w:pPr>
        <w:ind w:left="708" w:firstLine="708"/>
        <w:rPr>
          <w:rFonts w:eastAsiaTheme="minorEastAsia"/>
        </w:rPr>
      </w:pPr>
      <w:r w:rsidRPr="00B16A70">
        <w:rPr>
          <w:rFonts w:eastAsiaTheme="minorEastAsia"/>
          <w:lang w:val="kk-KZ"/>
        </w:rPr>
        <w:t xml:space="preserve">                      </w:t>
      </w:r>
      <w:r w:rsidR="00B524C8" w:rsidRPr="00B16A70">
        <w:rPr>
          <w:rFonts w:eastAsiaTheme="minorEastAsia"/>
          <w:lang w:val="kk-KZ"/>
        </w:rPr>
        <w:t>Цемент........................261 Х 0,05</w:t>
      </w:r>
      <w:r w:rsidR="00B524C8" w:rsidRPr="00B16A70">
        <w:rPr>
          <w:rFonts w:eastAsiaTheme="minorEastAsia"/>
        </w:rPr>
        <w:t>=13.05</w:t>
      </w:r>
    </w:p>
    <w:p w:rsidR="00B524C8" w:rsidRPr="00B16A70" w:rsidRDefault="00B524C8" w:rsidP="002920FD">
      <w:pPr>
        <w:jc w:val="center"/>
        <w:rPr>
          <w:rFonts w:eastAsiaTheme="minorEastAsia"/>
          <w:lang w:val="kk-KZ"/>
        </w:rPr>
      </w:pPr>
      <w:r w:rsidRPr="00B16A70">
        <w:rPr>
          <w:rFonts w:eastAsiaTheme="minorEastAsia"/>
          <w:lang w:val="kk-KZ"/>
        </w:rPr>
        <w:t>Су.................................175 X 0,05=8.75</w:t>
      </w:r>
    </w:p>
    <w:p w:rsidR="00B524C8" w:rsidRPr="00B16A70" w:rsidRDefault="00B524C8" w:rsidP="002920FD">
      <w:pPr>
        <w:jc w:val="center"/>
        <w:rPr>
          <w:rFonts w:eastAsiaTheme="minorEastAsia"/>
          <w:lang w:val="kk-KZ"/>
        </w:rPr>
      </w:pPr>
      <w:r w:rsidRPr="00B16A70">
        <w:rPr>
          <w:rFonts w:eastAsiaTheme="minorEastAsia"/>
          <w:lang w:val="kk-KZ"/>
        </w:rPr>
        <w:t>Құм..............................556 X 0,05=27.8</w:t>
      </w:r>
    </w:p>
    <w:p w:rsidR="00B524C8" w:rsidRPr="00B16A70" w:rsidRDefault="00B524C8" w:rsidP="002920FD">
      <w:pPr>
        <w:jc w:val="center"/>
        <w:rPr>
          <w:rFonts w:eastAsiaTheme="minorEastAsia"/>
          <w:lang w:val="kk-KZ"/>
        </w:rPr>
      </w:pPr>
      <w:r w:rsidRPr="00B16A70">
        <w:rPr>
          <w:rFonts w:eastAsiaTheme="minorEastAsia"/>
          <w:lang w:val="kk-KZ"/>
        </w:rPr>
        <w:t>Шағал........................1422 X 0,05=71.1</w:t>
      </w:r>
    </w:p>
    <w:p w:rsidR="00276D92" w:rsidRPr="00B16A70" w:rsidRDefault="00276D92" w:rsidP="002920FD">
      <w:pPr>
        <w:jc w:val="center"/>
        <w:rPr>
          <w:rFonts w:eastAsiaTheme="minorEastAsia"/>
          <w:lang w:val="kk-KZ"/>
        </w:rPr>
      </w:pPr>
    </w:p>
    <w:p w:rsidR="00B524C8" w:rsidRPr="00B16A70" w:rsidRDefault="00B524C8" w:rsidP="00B524C8">
      <w:pPr>
        <w:jc w:val="both"/>
        <w:rPr>
          <w:rFonts w:eastAsiaTheme="minorEastAsia"/>
          <w:sz w:val="28"/>
          <w:szCs w:val="28"/>
          <w:lang w:val="kk-KZ"/>
        </w:rPr>
      </w:pPr>
      <w:r w:rsidRPr="00B16A70">
        <w:rPr>
          <w:rFonts w:eastAsiaTheme="minorEastAsia"/>
          <w:lang w:val="kk-KZ"/>
        </w:rPr>
        <w:tab/>
      </w:r>
      <w:r w:rsidRPr="00B16A70">
        <w:rPr>
          <w:rFonts w:eastAsiaTheme="minorEastAsia"/>
          <w:sz w:val="28"/>
          <w:szCs w:val="28"/>
          <w:lang w:val="kk-KZ"/>
        </w:rPr>
        <w:t>Есептелген мөлшерде барлық материалдарды өлшеп, оларды</w:t>
      </w:r>
      <w:r w:rsidR="00906917" w:rsidRPr="00B16A70">
        <w:rPr>
          <w:rFonts w:eastAsiaTheme="minorEastAsia"/>
          <w:sz w:val="28"/>
          <w:szCs w:val="28"/>
          <w:lang w:val="kk-KZ"/>
        </w:rPr>
        <w:t>ң</w:t>
      </w:r>
      <w:r w:rsidRPr="00B16A70">
        <w:rPr>
          <w:rFonts w:eastAsiaTheme="minorEastAsia"/>
          <w:sz w:val="28"/>
          <w:szCs w:val="28"/>
          <w:lang w:val="kk-KZ"/>
        </w:rPr>
        <w:t xml:space="preserve"> стандартты конус көмегімен жылжымалылығы анықталған бетон қоспасын дайындайды. Егер конус отыруы 1 см-ден кем болса, яғни берілгеннен азырақ болып шықса, онда бетон қоспасының жылжымалылығын жоғарылату үшін цемент пен судың мөлшерін 10%-ға жоғарылатады (цементті 13,05 х 0,1= 1,305 кг; суды 8,75 х 0,1 = 0,875 кг).</w:t>
      </w:r>
    </w:p>
    <w:p w:rsidR="00B524C8" w:rsidRPr="00B16A70" w:rsidRDefault="00B524C8" w:rsidP="00B524C8">
      <w:pPr>
        <w:jc w:val="both"/>
        <w:rPr>
          <w:rFonts w:eastAsiaTheme="minorEastAsia"/>
          <w:sz w:val="28"/>
          <w:szCs w:val="28"/>
          <w:lang w:val="kk-KZ"/>
        </w:rPr>
      </w:pPr>
      <w:r w:rsidRPr="00B16A70">
        <w:rPr>
          <w:rFonts w:eastAsiaTheme="minorEastAsia"/>
          <w:lang w:val="kk-KZ"/>
        </w:rPr>
        <w:lastRenderedPageBreak/>
        <w:tab/>
      </w:r>
      <w:r w:rsidRPr="00B16A70">
        <w:rPr>
          <w:rFonts w:eastAsiaTheme="minorEastAsia"/>
          <w:sz w:val="28"/>
          <w:szCs w:val="28"/>
          <w:lang w:val="kk-KZ"/>
        </w:rPr>
        <w:t>Цемент пен су қосылған бетон қоспасын жақсы араластырады және жылжымалылықты тексереді. Егер жылжымалылықты тексеру бойынша конус отыруы 3см-ге тең болса, яғни берілгенге сәйкес болса, сынауды аяқтайды, бірақ 10% цемент және су қосуды есепке ала материалдардың нақты шығын, олардың абсолютті көлемін анықта</w:t>
      </w:r>
      <w:r w:rsidR="008E3206" w:rsidRPr="00B16A70">
        <w:rPr>
          <w:rFonts w:eastAsiaTheme="minorEastAsia"/>
          <w:sz w:val="28"/>
          <w:szCs w:val="28"/>
          <w:lang w:val="kk-KZ"/>
        </w:rPr>
        <w:t>п</w:t>
      </w:r>
      <w:r w:rsidRPr="00B16A70">
        <w:rPr>
          <w:rFonts w:eastAsiaTheme="minorEastAsia"/>
          <w:sz w:val="28"/>
          <w:szCs w:val="28"/>
          <w:lang w:val="kk-KZ"/>
        </w:rPr>
        <w:t>, қайта есептейді(кг):</w:t>
      </w:r>
    </w:p>
    <w:p w:rsidR="00DB7571" w:rsidRPr="00B16A70" w:rsidRDefault="00DB7571" w:rsidP="00B524C8">
      <w:pPr>
        <w:jc w:val="both"/>
        <w:rPr>
          <w:rFonts w:eastAsiaTheme="minorEastAsia"/>
          <w:sz w:val="28"/>
          <w:szCs w:val="28"/>
          <w:lang w:val="kk-KZ"/>
        </w:rPr>
      </w:pPr>
    </w:p>
    <w:p w:rsidR="00B524C8" w:rsidRPr="00B16A70" w:rsidRDefault="00B524C8" w:rsidP="00B524C8">
      <w:pPr>
        <w:ind w:left="708" w:firstLine="708"/>
        <w:jc w:val="both"/>
        <w:rPr>
          <w:rFonts w:eastAsiaTheme="minorEastAsia"/>
          <w:lang w:val="kk-KZ"/>
        </w:rPr>
      </w:pPr>
      <w:r w:rsidRPr="00B16A70">
        <w:rPr>
          <w:rFonts w:eastAsiaTheme="minorEastAsia"/>
          <w:lang w:val="kk-KZ"/>
        </w:rPr>
        <w:t>Цемент........................</w:t>
      </w:r>
      <m:oMath>
        <m:r>
          <w:rPr>
            <w:rFonts w:ascii="Cambria Math" w:eastAsiaTheme="minorEastAsia" w:hAnsi="Cambria Math"/>
            <w:lang w:val="kk-KZ"/>
          </w:rPr>
          <m:t xml:space="preserve"> </m:t>
        </m:r>
        <m:f>
          <m:fPr>
            <m:ctrlPr>
              <w:rPr>
                <w:rFonts w:ascii="Cambria Math" w:eastAsiaTheme="minorEastAsia" w:hAnsi="Cambria Math"/>
                <w:i/>
              </w:rPr>
            </m:ctrlPr>
          </m:fPr>
          <m:num>
            <m:r>
              <w:rPr>
                <w:rFonts w:ascii="Cambria Math" w:eastAsiaTheme="minorEastAsia" w:hAnsi="Cambria Math"/>
              </w:rPr>
              <m:t>13.05+1.305</m:t>
            </m:r>
          </m:num>
          <m:den>
            <m:r>
              <w:rPr>
                <w:rFonts w:ascii="Cambria Math" w:eastAsiaTheme="minorEastAsia" w:hAnsi="Cambria Math"/>
              </w:rPr>
              <m:t>3100</m:t>
            </m:r>
          </m:den>
        </m:f>
      </m:oMath>
      <w:r w:rsidRPr="00B16A70">
        <w:rPr>
          <w:rFonts w:eastAsiaTheme="minorEastAsia"/>
        </w:rPr>
        <w:t>=0.0046</w:t>
      </w:r>
    </w:p>
    <w:p w:rsidR="00B53D20" w:rsidRPr="00B16A70" w:rsidRDefault="00B53D20" w:rsidP="00B524C8">
      <w:pPr>
        <w:ind w:left="708" w:firstLine="708"/>
        <w:jc w:val="both"/>
        <w:rPr>
          <w:rFonts w:eastAsiaTheme="minorEastAsia"/>
          <w:lang w:val="kk-KZ"/>
        </w:rPr>
      </w:pPr>
    </w:p>
    <w:p w:rsidR="00B524C8" w:rsidRPr="00B16A70" w:rsidRDefault="00B524C8" w:rsidP="00B524C8">
      <w:pPr>
        <w:jc w:val="both"/>
        <w:rPr>
          <w:rFonts w:eastAsiaTheme="minorEastAsia"/>
          <w:lang w:val="kk-KZ"/>
        </w:rPr>
      </w:pPr>
      <w:r w:rsidRPr="00B16A70">
        <w:rPr>
          <w:rFonts w:eastAsiaTheme="minorEastAsia"/>
          <w:lang w:val="kk-KZ"/>
        </w:rPr>
        <w:tab/>
      </w:r>
      <w:r w:rsidRPr="00B16A70">
        <w:rPr>
          <w:rFonts w:eastAsiaTheme="minorEastAsia"/>
          <w:lang w:val="kk-KZ"/>
        </w:rPr>
        <w:tab/>
        <w:t>Су.................................</w:t>
      </w:r>
      <m:oMath>
        <m:r>
          <w:rPr>
            <w:rFonts w:ascii="Cambria Math" w:eastAsiaTheme="minorEastAsia" w:hAnsi="Cambria Math"/>
            <w:lang w:val="kk-KZ"/>
          </w:rPr>
          <m:t xml:space="preserve"> </m:t>
        </m:r>
        <m:f>
          <m:fPr>
            <m:ctrlPr>
              <w:rPr>
                <w:rFonts w:ascii="Cambria Math" w:eastAsiaTheme="minorEastAsia" w:hAnsi="Cambria Math"/>
                <w:i/>
                <w:lang w:val="kk-KZ"/>
              </w:rPr>
            </m:ctrlPr>
          </m:fPr>
          <m:num>
            <m:r>
              <w:rPr>
                <w:rFonts w:ascii="Cambria Math" w:eastAsiaTheme="minorEastAsia" w:hAnsi="Cambria Math"/>
                <w:lang w:val="kk-KZ"/>
              </w:rPr>
              <m:t>8.75+0.875</m:t>
            </m:r>
          </m:num>
          <m:den>
            <m:r>
              <w:rPr>
                <w:rFonts w:ascii="Cambria Math" w:eastAsiaTheme="minorEastAsia" w:hAnsi="Cambria Math"/>
                <w:lang w:val="kk-KZ"/>
              </w:rPr>
              <m:t>1000</m:t>
            </m:r>
          </m:den>
        </m:f>
      </m:oMath>
      <w:r w:rsidRPr="00B16A70">
        <w:rPr>
          <w:rFonts w:eastAsiaTheme="minorEastAsia"/>
        </w:rPr>
        <w:t>=0.0097</w:t>
      </w:r>
    </w:p>
    <w:p w:rsidR="00B53D20" w:rsidRPr="00B16A70" w:rsidRDefault="00B53D20" w:rsidP="00B524C8">
      <w:pPr>
        <w:jc w:val="both"/>
        <w:rPr>
          <w:rFonts w:eastAsiaTheme="minorEastAsia"/>
          <w:lang w:val="kk-KZ"/>
        </w:rPr>
      </w:pPr>
    </w:p>
    <w:p w:rsidR="00B524C8" w:rsidRPr="00B16A70" w:rsidRDefault="00B524C8" w:rsidP="00B524C8">
      <w:pPr>
        <w:jc w:val="both"/>
        <w:rPr>
          <w:rFonts w:eastAsiaTheme="minorEastAsia"/>
          <w:lang w:val="kk-KZ"/>
        </w:rPr>
      </w:pPr>
      <w:r w:rsidRPr="00B16A70">
        <w:rPr>
          <w:rFonts w:eastAsiaTheme="minorEastAsia"/>
          <w:lang w:val="kk-KZ"/>
        </w:rPr>
        <w:tab/>
      </w:r>
      <w:r w:rsidRPr="00B16A70">
        <w:rPr>
          <w:rFonts w:eastAsiaTheme="minorEastAsia"/>
          <w:lang w:val="kk-KZ"/>
        </w:rPr>
        <w:tab/>
        <w:t>Құм..............................</w:t>
      </w:r>
      <m:oMath>
        <m:r>
          <w:rPr>
            <w:rFonts w:ascii="Cambria Math" w:eastAsiaTheme="minorEastAsia" w:hAnsi="Cambria Math"/>
            <w:lang w:val="kk-KZ"/>
          </w:rPr>
          <m:t xml:space="preserve"> </m:t>
        </m:r>
        <m:f>
          <m:fPr>
            <m:ctrlPr>
              <w:rPr>
                <w:rFonts w:ascii="Cambria Math" w:eastAsiaTheme="minorEastAsia" w:hAnsi="Cambria Math"/>
                <w:i/>
                <w:lang w:val="kk-KZ"/>
              </w:rPr>
            </m:ctrlPr>
          </m:fPr>
          <m:num>
            <m:r>
              <w:rPr>
                <w:rFonts w:ascii="Cambria Math" w:eastAsiaTheme="minorEastAsia" w:hAnsi="Cambria Math"/>
                <w:lang w:val="kk-KZ"/>
              </w:rPr>
              <m:t>27.8</m:t>
            </m:r>
          </m:num>
          <m:den>
            <m:r>
              <w:rPr>
                <w:rFonts w:ascii="Cambria Math" w:eastAsiaTheme="minorEastAsia" w:hAnsi="Cambria Math"/>
                <w:lang w:val="kk-KZ"/>
              </w:rPr>
              <m:t>2600</m:t>
            </m:r>
          </m:den>
        </m:f>
      </m:oMath>
      <w:r w:rsidRPr="00B16A70">
        <w:rPr>
          <w:rFonts w:eastAsiaTheme="minorEastAsia"/>
        </w:rPr>
        <w:t>=0.0107</w:t>
      </w:r>
    </w:p>
    <w:p w:rsidR="00B53D20" w:rsidRPr="00B16A70" w:rsidRDefault="00B53D20" w:rsidP="00B524C8">
      <w:pPr>
        <w:jc w:val="both"/>
        <w:rPr>
          <w:rFonts w:eastAsiaTheme="minorEastAsia"/>
          <w:lang w:val="kk-KZ"/>
        </w:rPr>
      </w:pPr>
    </w:p>
    <w:p w:rsidR="00B524C8" w:rsidRPr="00B16A70" w:rsidRDefault="00B524C8" w:rsidP="00B524C8">
      <w:pPr>
        <w:jc w:val="both"/>
        <w:rPr>
          <w:rFonts w:eastAsiaTheme="minorEastAsia"/>
          <w:lang w:val="kk-KZ"/>
        </w:rPr>
      </w:pPr>
      <w:r w:rsidRPr="00B16A70">
        <w:rPr>
          <w:rFonts w:eastAsiaTheme="minorEastAsia"/>
          <w:lang w:val="kk-KZ"/>
        </w:rPr>
        <w:tab/>
      </w:r>
      <w:r w:rsidRPr="00B16A70">
        <w:rPr>
          <w:rFonts w:eastAsiaTheme="minorEastAsia"/>
          <w:lang w:val="kk-KZ"/>
        </w:rPr>
        <w:tab/>
        <w:t>Шағал.......................</w:t>
      </w:r>
      <w:r w:rsidRPr="00B16A70">
        <w:rPr>
          <w:rFonts w:eastAsiaTheme="minorEastAsia"/>
        </w:rPr>
        <w:t>...</w:t>
      </w:r>
      <w:r w:rsidRPr="00B16A70">
        <w:rPr>
          <w:rFonts w:eastAsiaTheme="minorEastAsia"/>
          <w:lang w:val="kk-KZ"/>
        </w:rPr>
        <w:t xml:space="preserve">. </w:t>
      </w:r>
      <m:oMath>
        <m:f>
          <m:fPr>
            <m:ctrlPr>
              <w:rPr>
                <w:rFonts w:ascii="Cambria Math" w:eastAsiaTheme="minorEastAsia" w:hAnsi="Cambria Math"/>
                <w:i/>
                <w:lang w:val="en-US"/>
              </w:rPr>
            </m:ctrlPr>
          </m:fPr>
          <m:num>
            <m:r>
              <w:rPr>
                <w:rFonts w:ascii="Cambria Math" w:eastAsiaTheme="minorEastAsia" w:hAnsi="Cambria Math"/>
              </w:rPr>
              <m:t>71.1</m:t>
            </m:r>
          </m:num>
          <m:den>
            <m:r>
              <w:rPr>
                <w:rFonts w:ascii="Cambria Math" w:eastAsiaTheme="minorEastAsia" w:hAnsi="Cambria Math"/>
              </w:rPr>
              <m:t>2700</m:t>
            </m:r>
          </m:den>
        </m:f>
      </m:oMath>
      <w:r w:rsidRPr="00B16A70">
        <w:rPr>
          <w:rFonts w:eastAsiaTheme="minorEastAsia"/>
        </w:rPr>
        <w:t>=0.0263</w:t>
      </w:r>
    </w:p>
    <w:p w:rsidR="00B53D20" w:rsidRPr="00B16A70" w:rsidRDefault="00B53D20" w:rsidP="00B524C8">
      <w:pPr>
        <w:jc w:val="both"/>
        <w:rPr>
          <w:rFonts w:eastAsiaTheme="minorEastAsia"/>
          <w:lang w:val="kk-KZ"/>
        </w:rPr>
      </w:pPr>
    </w:p>
    <w:p w:rsidR="00B524C8" w:rsidRPr="00B16A70" w:rsidRDefault="00B524C8" w:rsidP="00B524C8">
      <w:pPr>
        <w:jc w:val="both"/>
        <w:rPr>
          <w:rFonts w:eastAsiaTheme="minorEastAsia"/>
          <w:lang w:val="kk-KZ"/>
        </w:rPr>
      </w:pPr>
      <w:r w:rsidRPr="00B16A70">
        <w:rPr>
          <w:rFonts w:eastAsiaTheme="minorEastAsia"/>
          <w:lang w:val="kk-KZ"/>
        </w:rPr>
        <w:t>Барлығы..........................................0.0</w:t>
      </w:r>
      <w:r w:rsidR="00BE300C" w:rsidRPr="00B16A70">
        <w:rPr>
          <w:rFonts w:eastAsiaTheme="minorEastAsia"/>
          <w:lang w:val="kk-KZ"/>
        </w:rPr>
        <w:t>51</w:t>
      </w:r>
      <w:r w:rsidRPr="00B16A70">
        <w:rPr>
          <w:rFonts w:eastAsiaTheme="minorEastAsia"/>
          <w:lang w:val="kk-KZ"/>
        </w:rPr>
        <w:t>3</w:t>
      </w:r>
    </w:p>
    <w:p w:rsidR="00BE300C" w:rsidRPr="00B16A70" w:rsidRDefault="00BE300C" w:rsidP="00B524C8">
      <w:pPr>
        <w:jc w:val="both"/>
        <w:rPr>
          <w:rFonts w:eastAsiaTheme="minorEastAsia"/>
          <w:lang w:val="kk-KZ"/>
        </w:rPr>
      </w:pPr>
    </w:p>
    <w:p w:rsidR="00B524C8" w:rsidRPr="00B16A70" w:rsidRDefault="00B524C8" w:rsidP="00B524C8">
      <w:pPr>
        <w:jc w:val="both"/>
        <w:rPr>
          <w:rFonts w:eastAsiaTheme="minorEastAsia"/>
          <w:sz w:val="28"/>
          <w:szCs w:val="28"/>
          <w:lang w:val="kk-KZ"/>
        </w:rPr>
      </w:pPr>
      <w:r w:rsidRPr="00B16A70">
        <w:rPr>
          <w:rFonts w:eastAsiaTheme="minorEastAsia"/>
          <w:lang w:val="kk-KZ"/>
        </w:rPr>
        <w:tab/>
      </w:r>
      <w:r w:rsidR="00482E17" w:rsidRPr="00B16A70">
        <w:rPr>
          <w:rFonts w:eastAsiaTheme="minorEastAsia"/>
          <w:lang w:val="kk-KZ"/>
        </w:rPr>
        <w:t xml:space="preserve">8. </w:t>
      </w:r>
      <w:r w:rsidRPr="00B16A70">
        <w:rPr>
          <w:rFonts w:eastAsiaTheme="minorEastAsia"/>
          <w:sz w:val="28"/>
          <w:szCs w:val="28"/>
          <w:lang w:val="kk-KZ"/>
        </w:rPr>
        <w:t xml:space="preserve">Бетон қоспасының түзету енгізілген сынау илеуінің </w:t>
      </w:r>
      <m:oMath>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V</m:t>
            </m:r>
          </m:e>
          <m:sub>
            <m:r>
              <w:rPr>
                <w:rFonts w:ascii="Cambria Math" w:eastAsiaTheme="minorEastAsia" w:hAnsi="Cambria Math"/>
                <w:sz w:val="28"/>
                <w:szCs w:val="28"/>
                <w:lang w:val="kk-KZ"/>
              </w:rPr>
              <m:t>з</m:t>
            </m:r>
          </m:sub>
        </m:sSub>
      </m:oMath>
      <w:r w:rsidRPr="00B16A70">
        <w:rPr>
          <w:rFonts w:eastAsiaTheme="minorEastAsia"/>
          <w:sz w:val="28"/>
          <w:szCs w:val="28"/>
          <w:lang w:val="kk-KZ"/>
        </w:rPr>
        <w:t xml:space="preserve"> көлемін және материалдардың</w:t>
      </w:r>
      <w:r w:rsidRPr="00B16A70">
        <w:rPr>
          <w:rFonts w:eastAsiaTheme="minorEastAsia"/>
          <w:i/>
          <w:sz w:val="28"/>
          <w:szCs w:val="28"/>
          <w:lang w:val="kk-KZ"/>
        </w:rPr>
        <w:t xml:space="preserve"> </w:t>
      </w:r>
      <m:oMath>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Ц</m:t>
            </m:r>
          </m:e>
          <m:sub>
            <m:r>
              <w:rPr>
                <w:rFonts w:ascii="Cambria Math" w:eastAsiaTheme="minorEastAsia" w:hAnsi="Cambria Math"/>
                <w:sz w:val="28"/>
                <w:szCs w:val="28"/>
                <w:lang w:val="kk-KZ"/>
              </w:rPr>
              <m:t>и</m:t>
            </m:r>
          </m:sub>
        </m:s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  Қ</m:t>
            </m:r>
          </m:e>
          <m:sub>
            <m:r>
              <w:rPr>
                <w:rFonts w:ascii="Cambria Math" w:eastAsiaTheme="minorEastAsia" w:hAnsi="Cambria Math"/>
                <w:sz w:val="28"/>
                <w:szCs w:val="28"/>
                <w:lang w:val="kk-KZ"/>
              </w:rPr>
              <m:t>и</m:t>
            </m:r>
          </m:sub>
        </m:sSub>
        <m:r>
          <w:rPr>
            <w:rFonts w:ascii="Cambria Math" w:eastAsiaTheme="minorEastAsia" w:hAnsi="Cambria Math"/>
            <w:sz w:val="28"/>
            <w:szCs w:val="28"/>
            <w:lang w:val="kk-KZ"/>
          </w:rPr>
          <m:t xml:space="preserve">,  </m:t>
        </m:r>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Су</m:t>
            </m:r>
          </m:e>
          <m:sub>
            <m:r>
              <w:rPr>
                <w:rFonts w:ascii="Cambria Math" w:eastAsiaTheme="minorEastAsia" w:hAnsi="Cambria Math"/>
                <w:sz w:val="28"/>
                <w:szCs w:val="28"/>
                <w:lang w:val="kk-KZ"/>
              </w:rPr>
              <m:t>и</m:t>
            </m:r>
          </m:sub>
        </m:sSub>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  Ш</m:t>
            </m:r>
          </m:e>
          <m:sub>
            <m:r>
              <w:rPr>
                <w:rFonts w:ascii="Cambria Math" w:eastAsiaTheme="minorEastAsia" w:hAnsi="Cambria Math"/>
                <w:sz w:val="28"/>
                <w:szCs w:val="28"/>
                <w:lang w:val="kk-KZ"/>
              </w:rPr>
              <m:t>и</m:t>
            </m:r>
          </m:sub>
        </m:sSub>
      </m:oMath>
      <w:r w:rsidRPr="00B16A70">
        <w:rPr>
          <w:rFonts w:eastAsiaTheme="minorEastAsia"/>
          <w:i/>
          <w:sz w:val="28"/>
          <w:szCs w:val="28"/>
          <w:lang w:val="kk-KZ"/>
        </w:rPr>
        <w:t xml:space="preserve"> </w:t>
      </w:r>
      <w:r w:rsidRPr="00B16A70">
        <w:rPr>
          <w:rFonts w:eastAsiaTheme="minorEastAsia"/>
          <w:sz w:val="28"/>
          <w:szCs w:val="28"/>
          <w:lang w:val="kk-KZ"/>
        </w:rPr>
        <w:t xml:space="preserve">нақты шығынын ескере 1 </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Pr="00B16A70">
        <w:rPr>
          <w:rFonts w:eastAsiaTheme="minorEastAsia"/>
          <w:sz w:val="28"/>
          <w:szCs w:val="28"/>
          <w:lang w:val="kk-KZ"/>
        </w:rPr>
        <w:t xml:space="preserve"> (1000л) бетон қоспасына жұмсалатын материалдардың шығыны келесі формула арқылы есептейді (кг/</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Pr="00B16A70">
        <w:rPr>
          <w:rFonts w:eastAsiaTheme="minorEastAsia"/>
          <w:sz w:val="28"/>
          <w:szCs w:val="28"/>
          <w:lang w:val="kk-KZ"/>
        </w:rPr>
        <w:t>):</w:t>
      </w:r>
    </w:p>
    <w:p w:rsidR="00B524C8" w:rsidRPr="00B16A70" w:rsidRDefault="00482E17" w:rsidP="00742B1A">
      <w:pPr>
        <w:jc w:val="center"/>
        <w:rPr>
          <w:rFonts w:eastAsiaTheme="minorEastAsia"/>
          <w:lang w:val="kk-KZ"/>
        </w:rPr>
      </w:pPr>
      <w:r w:rsidRPr="00B16A70">
        <w:rPr>
          <w:rFonts w:eastAsiaTheme="minorEastAsia"/>
          <w:lang w:val="kk-KZ"/>
        </w:rPr>
        <w:t>Ц</w:t>
      </w:r>
      <w:r w:rsidR="00B524C8" w:rsidRPr="00B16A70">
        <w:rPr>
          <w:rFonts w:eastAsiaTheme="minorEastAsia"/>
        </w:rPr>
        <w:t>=</w:t>
      </w:r>
      <m:oMath>
        <m:f>
          <m:fPr>
            <m:ctrlPr>
              <w:rPr>
                <w:rFonts w:ascii="Cambria Math" w:eastAsiaTheme="minorEastAsia" w:hAnsi="Cambria Math"/>
                <w:i/>
                <w:lang w:val="en-US"/>
              </w:rPr>
            </m:ctrlPr>
          </m:fPr>
          <m:num>
            <m:r>
              <w:rPr>
                <w:rFonts w:ascii="Cambria Math" w:eastAsiaTheme="minorEastAsia" w:hAnsi="Cambria Math"/>
              </w:rPr>
              <m:t>Ц</m:t>
            </m:r>
          </m:num>
          <m:den>
            <m:r>
              <w:rPr>
                <w:rFonts w:ascii="Cambria Math" w:eastAsiaTheme="minorEastAsia" w:hAnsi="Cambria Math"/>
                <w:lang w:val="en-US"/>
              </w:rPr>
              <m:t>V</m:t>
            </m:r>
          </m:den>
        </m:f>
        <m:r>
          <w:rPr>
            <w:rFonts w:ascii="Cambria Math" w:eastAsiaTheme="minorEastAsia" w:hAnsi="Cambria Math"/>
          </w:rPr>
          <m:t>=</m:t>
        </m:r>
        <m:f>
          <m:fPr>
            <m:ctrlPr>
              <w:rPr>
                <w:rFonts w:ascii="Cambria Math" w:eastAsiaTheme="minorEastAsia" w:hAnsi="Cambria Math"/>
                <w:i/>
                <w:lang w:val="en-US"/>
              </w:rPr>
            </m:ctrlPr>
          </m:fPr>
          <m:num>
            <m:r>
              <w:rPr>
                <w:rFonts w:ascii="Cambria Math" w:eastAsiaTheme="minorEastAsia" w:hAnsi="Cambria Math"/>
              </w:rPr>
              <m:t>14.35</m:t>
            </m:r>
          </m:num>
          <m:den>
            <m:r>
              <w:rPr>
                <w:rFonts w:ascii="Cambria Math" w:eastAsiaTheme="minorEastAsia" w:hAnsi="Cambria Math"/>
              </w:rPr>
              <m:t>0.0513</m:t>
            </m:r>
          </m:den>
        </m:f>
        <m:r>
          <w:rPr>
            <w:rFonts w:ascii="Cambria Math" w:eastAsiaTheme="minorEastAsia" w:hAnsi="Cambria Math"/>
          </w:rPr>
          <m:t>=</m:t>
        </m:r>
      </m:oMath>
      <w:r w:rsidR="00B524C8" w:rsidRPr="00B16A70">
        <w:rPr>
          <w:rFonts w:eastAsiaTheme="minorEastAsia"/>
        </w:rPr>
        <w:t>280 ;</w:t>
      </w:r>
    </w:p>
    <w:p w:rsidR="00482E17" w:rsidRPr="00B16A70" w:rsidRDefault="00482E17" w:rsidP="00742B1A">
      <w:pPr>
        <w:jc w:val="center"/>
        <w:rPr>
          <w:rFonts w:eastAsiaTheme="minorEastAsia"/>
          <w:lang w:val="kk-KZ"/>
        </w:rPr>
      </w:pPr>
    </w:p>
    <w:p w:rsidR="00B524C8" w:rsidRPr="00B16A70" w:rsidRDefault="00742B1A" w:rsidP="00742B1A">
      <w:pPr>
        <w:jc w:val="center"/>
        <w:rPr>
          <w:rFonts w:eastAsiaTheme="minorEastAsia"/>
          <w:lang w:val="kk-KZ"/>
        </w:rPr>
      </w:pPr>
      <w:r w:rsidRPr="00B16A70">
        <w:rPr>
          <w:rFonts w:eastAsiaTheme="minorEastAsia"/>
          <w:lang w:val="kk-KZ"/>
        </w:rPr>
        <w:t>Су</w:t>
      </w:r>
      <w:r w:rsidR="00B524C8" w:rsidRPr="00B16A70">
        <w:rPr>
          <w:rFonts w:eastAsiaTheme="minorEastAsia"/>
        </w:rPr>
        <w:t>=</w:t>
      </w:r>
      <m:oMath>
        <m:f>
          <m:fPr>
            <m:ctrlPr>
              <w:rPr>
                <w:rFonts w:ascii="Cambria Math" w:eastAsiaTheme="minorEastAsia" w:hAnsi="Cambria Math"/>
                <w:i/>
                <w:lang w:val="en-US"/>
              </w:rPr>
            </m:ctrlPr>
          </m:fPr>
          <m:num>
            <m:r>
              <w:rPr>
                <w:rFonts w:ascii="Cambria Math" w:eastAsiaTheme="minorEastAsia" w:hAnsi="Cambria Math"/>
              </w:rPr>
              <m:t>Су</m:t>
            </m:r>
          </m:num>
          <m:den>
            <m:r>
              <w:rPr>
                <w:rFonts w:ascii="Cambria Math" w:eastAsiaTheme="minorEastAsia" w:hAnsi="Cambria Math"/>
                <w:lang w:val="en-US"/>
              </w:rPr>
              <m:t>V</m:t>
            </m:r>
          </m:den>
        </m:f>
        <m:r>
          <w:rPr>
            <w:rFonts w:ascii="Cambria Math" w:eastAsiaTheme="minorEastAsia" w:hAnsi="Cambria Math"/>
          </w:rPr>
          <m:t>=</m:t>
        </m:r>
        <m:f>
          <m:fPr>
            <m:ctrlPr>
              <w:rPr>
                <w:rFonts w:ascii="Cambria Math" w:eastAsiaTheme="minorEastAsia" w:hAnsi="Cambria Math"/>
                <w:i/>
                <w:lang w:val="en-US"/>
              </w:rPr>
            </m:ctrlPr>
          </m:fPr>
          <m:num>
            <m:r>
              <w:rPr>
                <w:rFonts w:ascii="Cambria Math" w:eastAsiaTheme="minorEastAsia" w:hAnsi="Cambria Math"/>
              </w:rPr>
              <m:t>9.63</m:t>
            </m:r>
          </m:num>
          <m:den>
            <m:r>
              <w:rPr>
                <w:rFonts w:ascii="Cambria Math" w:eastAsiaTheme="minorEastAsia" w:hAnsi="Cambria Math"/>
              </w:rPr>
              <m:t>0.0512</m:t>
            </m:r>
          </m:den>
        </m:f>
        <m:r>
          <w:rPr>
            <w:rFonts w:ascii="Cambria Math" w:eastAsiaTheme="minorEastAsia" w:hAnsi="Cambria Math"/>
          </w:rPr>
          <m:t>=</m:t>
        </m:r>
      </m:oMath>
      <w:r w:rsidR="00B524C8" w:rsidRPr="00B16A70">
        <w:rPr>
          <w:rFonts w:eastAsiaTheme="minorEastAsia"/>
        </w:rPr>
        <w:t>188 ;</w:t>
      </w:r>
    </w:p>
    <w:p w:rsidR="00742B1A" w:rsidRPr="00B16A70" w:rsidRDefault="00742B1A" w:rsidP="00742B1A">
      <w:pPr>
        <w:jc w:val="center"/>
        <w:rPr>
          <w:rFonts w:eastAsiaTheme="minorEastAsia"/>
          <w:lang w:val="kk-KZ"/>
        </w:rPr>
      </w:pPr>
    </w:p>
    <w:p w:rsidR="00B524C8" w:rsidRPr="00B16A70" w:rsidRDefault="00742B1A" w:rsidP="00742B1A">
      <w:pPr>
        <w:jc w:val="center"/>
        <w:rPr>
          <w:rFonts w:eastAsiaTheme="minorEastAsia"/>
          <w:lang w:val="kk-KZ"/>
        </w:rPr>
      </w:pPr>
      <w:r w:rsidRPr="00B16A70">
        <w:rPr>
          <w:rFonts w:eastAsiaTheme="minorEastAsia"/>
          <w:lang w:val="kk-KZ"/>
        </w:rPr>
        <w:t>Қ</w:t>
      </w:r>
      <w:r w:rsidR="00B524C8" w:rsidRPr="00B16A70">
        <w:rPr>
          <w:rFonts w:eastAsiaTheme="minorEastAsia"/>
        </w:rPr>
        <w:t>=</w:t>
      </w:r>
      <m:oMath>
        <m:f>
          <m:fPr>
            <m:ctrlPr>
              <w:rPr>
                <w:rFonts w:ascii="Cambria Math" w:eastAsiaTheme="minorEastAsia" w:hAnsi="Cambria Math"/>
                <w:i/>
                <w:lang w:val="en-US"/>
              </w:rPr>
            </m:ctrlPr>
          </m:fPr>
          <m:num>
            <m:r>
              <w:rPr>
                <w:rFonts w:ascii="Cambria Math" w:eastAsiaTheme="minorEastAsia" w:hAnsi="Cambria Math"/>
              </w:rPr>
              <m:t>Қ</m:t>
            </m:r>
          </m:num>
          <m:den>
            <m:r>
              <w:rPr>
                <w:rFonts w:ascii="Cambria Math" w:eastAsiaTheme="minorEastAsia" w:hAnsi="Cambria Math"/>
                <w:lang w:val="en-US"/>
              </w:rPr>
              <m:t>V</m:t>
            </m:r>
          </m:den>
        </m:f>
        <m:r>
          <w:rPr>
            <w:rFonts w:ascii="Cambria Math" w:eastAsiaTheme="minorEastAsia" w:hAnsi="Cambria Math"/>
          </w:rPr>
          <m:t>=</m:t>
        </m:r>
        <m:f>
          <m:fPr>
            <m:ctrlPr>
              <w:rPr>
                <w:rFonts w:ascii="Cambria Math" w:eastAsiaTheme="minorEastAsia" w:hAnsi="Cambria Math"/>
                <w:i/>
                <w:lang w:val="en-US"/>
              </w:rPr>
            </m:ctrlPr>
          </m:fPr>
          <m:num>
            <m:r>
              <w:rPr>
                <w:rFonts w:ascii="Cambria Math" w:eastAsiaTheme="minorEastAsia" w:hAnsi="Cambria Math"/>
              </w:rPr>
              <m:t>27.8</m:t>
            </m:r>
          </m:num>
          <m:den>
            <m:r>
              <w:rPr>
                <w:rFonts w:ascii="Cambria Math" w:eastAsiaTheme="minorEastAsia" w:hAnsi="Cambria Math"/>
              </w:rPr>
              <m:t>0.0512</m:t>
            </m:r>
          </m:den>
        </m:f>
        <m:r>
          <w:rPr>
            <w:rFonts w:ascii="Cambria Math" w:eastAsiaTheme="minorEastAsia" w:hAnsi="Cambria Math"/>
          </w:rPr>
          <m:t>=</m:t>
        </m:r>
      </m:oMath>
      <w:r w:rsidR="00B524C8" w:rsidRPr="00B16A70">
        <w:rPr>
          <w:rFonts w:eastAsiaTheme="minorEastAsia"/>
        </w:rPr>
        <w:t>542 ;</w:t>
      </w:r>
    </w:p>
    <w:p w:rsidR="00742B1A" w:rsidRPr="00B16A70" w:rsidRDefault="00742B1A" w:rsidP="00742B1A">
      <w:pPr>
        <w:jc w:val="center"/>
        <w:rPr>
          <w:rFonts w:eastAsiaTheme="minorEastAsia"/>
          <w:lang w:val="kk-KZ"/>
        </w:rPr>
      </w:pPr>
    </w:p>
    <w:p w:rsidR="00B524C8" w:rsidRPr="00B16A70" w:rsidRDefault="00742B1A" w:rsidP="00742B1A">
      <w:pPr>
        <w:jc w:val="center"/>
        <w:rPr>
          <w:rFonts w:eastAsiaTheme="minorEastAsia"/>
          <w:lang w:val="kk-KZ"/>
        </w:rPr>
      </w:pPr>
      <w:r w:rsidRPr="00B16A70">
        <w:rPr>
          <w:rFonts w:eastAsiaTheme="minorEastAsia"/>
          <w:lang w:val="kk-KZ"/>
        </w:rPr>
        <w:t>Ш</w:t>
      </w:r>
      <w:r w:rsidR="00B524C8" w:rsidRPr="00B16A70">
        <w:rPr>
          <w:rFonts w:eastAsiaTheme="minorEastAsia"/>
          <w:lang w:val="kk-KZ"/>
        </w:rPr>
        <w:t>=</w:t>
      </w:r>
      <m:oMath>
        <m:f>
          <m:fPr>
            <m:ctrlPr>
              <w:rPr>
                <w:rFonts w:ascii="Cambria Math" w:eastAsiaTheme="minorEastAsia" w:hAnsi="Cambria Math"/>
                <w:i/>
                <w:lang w:val="en-US"/>
              </w:rPr>
            </m:ctrlPr>
          </m:fPr>
          <m:num>
            <m:r>
              <w:rPr>
                <w:rFonts w:ascii="Cambria Math" w:eastAsiaTheme="minorEastAsia" w:hAnsi="Cambria Math"/>
                <w:lang w:val="kk-KZ"/>
              </w:rPr>
              <m:t>Ш</m:t>
            </m:r>
          </m:num>
          <m:den>
            <m:r>
              <w:rPr>
                <w:rFonts w:ascii="Cambria Math" w:eastAsiaTheme="minorEastAsia" w:hAnsi="Cambria Math"/>
                <w:lang w:val="kk-KZ"/>
              </w:rPr>
              <m:t>V</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71.7</m:t>
            </m:r>
          </m:num>
          <m:den>
            <m:r>
              <w:rPr>
                <w:rFonts w:ascii="Cambria Math" w:eastAsiaTheme="minorEastAsia" w:hAnsi="Cambria Math"/>
                <w:lang w:val="kk-KZ"/>
              </w:rPr>
              <m:t>0.0513</m:t>
            </m:r>
          </m:den>
        </m:f>
        <m:r>
          <w:rPr>
            <w:rFonts w:ascii="Cambria Math" w:eastAsiaTheme="minorEastAsia" w:hAnsi="Cambria Math"/>
            <w:lang w:val="kk-KZ"/>
          </w:rPr>
          <m:t>=</m:t>
        </m:r>
      </m:oMath>
      <w:r w:rsidR="00B524C8" w:rsidRPr="00B16A70">
        <w:rPr>
          <w:rFonts w:eastAsiaTheme="minorEastAsia"/>
          <w:lang w:val="kk-KZ"/>
        </w:rPr>
        <w:t>1399</w:t>
      </w:r>
    </w:p>
    <w:p w:rsidR="00742B1A" w:rsidRPr="00B16A70" w:rsidRDefault="00742B1A" w:rsidP="00B524C8">
      <w:pPr>
        <w:jc w:val="both"/>
        <w:rPr>
          <w:rFonts w:eastAsiaTheme="minorEastAsia"/>
          <w:lang w:val="kk-KZ"/>
        </w:rPr>
      </w:pPr>
    </w:p>
    <w:p w:rsidR="00742B1A" w:rsidRPr="00B16A70" w:rsidRDefault="00742B1A" w:rsidP="00B524C8">
      <w:pPr>
        <w:jc w:val="both"/>
        <w:rPr>
          <w:rFonts w:eastAsiaTheme="minorEastAsia"/>
          <w:lang w:val="kk-KZ"/>
        </w:rPr>
      </w:pPr>
    </w:p>
    <w:p w:rsidR="00B524C8" w:rsidRPr="00B16A70" w:rsidRDefault="00B524C8" w:rsidP="00B524C8">
      <w:pPr>
        <w:jc w:val="both"/>
        <w:rPr>
          <w:rFonts w:eastAsiaTheme="minorEastAsia"/>
          <w:lang w:val="kk-KZ"/>
        </w:rPr>
      </w:pPr>
      <w:r w:rsidRPr="00B16A70">
        <w:rPr>
          <w:rFonts w:eastAsiaTheme="minorEastAsia"/>
          <w:lang w:val="kk-KZ"/>
        </w:rPr>
        <w:t>Барлығы..........................................2409</w:t>
      </w:r>
    </w:p>
    <w:p w:rsidR="00742B1A" w:rsidRPr="00B16A70" w:rsidRDefault="00742B1A" w:rsidP="00B524C8">
      <w:pPr>
        <w:jc w:val="both"/>
        <w:rPr>
          <w:rFonts w:eastAsiaTheme="minorEastAsia"/>
          <w:lang w:val="kk-KZ"/>
        </w:rPr>
      </w:pPr>
    </w:p>
    <w:p w:rsidR="00B524C8" w:rsidRPr="00B16A70" w:rsidRDefault="00B524C8" w:rsidP="00B524C8">
      <w:pPr>
        <w:jc w:val="both"/>
        <w:rPr>
          <w:rFonts w:eastAsiaTheme="minorEastAsia"/>
          <w:sz w:val="28"/>
          <w:szCs w:val="28"/>
          <w:lang w:val="kk-KZ"/>
        </w:rPr>
      </w:pPr>
      <w:r w:rsidRPr="00B16A70">
        <w:rPr>
          <w:rFonts w:eastAsiaTheme="minorEastAsia"/>
          <w:lang w:val="kk-KZ"/>
        </w:rPr>
        <w:tab/>
      </w:r>
      <w:r w:rsidRPr="00B16A70">
        <w:rPr>
          <w:rFonts w:eastAsiaTheme="minorEastAsia"/>
          <w:sz w:val="28"/>
          <w:szCs w:val="28"/>
          <w:lang w:val="kk-KZ"/>
        </w:rPr>
        <w:t xml:space="preserve">Жаңа құйылған бетон қоспасының нақты көлемдік массасы </w:t>
      </w:r>
      <m:oMath>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ρ</m:t>
            </m:r>
          </m:e>
          <m:sub>
            <m:r>
              <w:rPr>
                <w:rFonts w:ascii="Cambria Math" w:eastAsiaTheme="minorEastAsia" w:hAnsi="Cambria Math"/>
                <w:sz w:val="28"/>
                <w:szCs w:val="28"/>
                <w:lang w:val="kk-KZ"/>
              </w:rPr>
              <m:t xml:space="preserve">к к </m:t>
            </m:r>
          </m:sub>
        </m:sSub>
      </m:oMath>
      <w:r w:rsidRPr="00B16A70">
        <w:rPr>
          <w:rFonts w:eastAsiaTheme="minorEastAsia"/>
          <w:sz w:val="28"/>
          <w:szCs w:val="28"/>
          <w:lang w:val="kk-KZ"/>
        </w:rPr>
        <w:t>=2420 кг/</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Pr="00B16A70">
        <w:rPr>
          <w:rFonts w:eastAsiaTheme="minorEastAsia"/>
          <w:sz w:val="28"/>
          <w:szCs w:val="28"/>
          <w:lang w:val="kk-KZ"/>
        </w:rPr>
        <w:t>,</w:t>
      </w:r>
      <w:r w:rsidR="00742B1A" w:rsidRPr="00B16A70">
        <w:rPr>
          <w:rFonts w:eastAsiaTheme="minorEastAsia"/>
          <w:sz w:val="28"/>
          <w:szCs w:val="28"/>
          <w:lang w:val="kk-KZ"/>
        </w:rPr>
        <w:t xml:space="preserve"> </w:t>
      </w:r>
      <w:r w:rsidRPr="00B16A70">
        <w:rPr>
          <w:rFonts w:eastAsiaTheme="minorEastAsia"/>
          <w:sz w:val="28"/>
          <w:szCs w:val="28"/>
          <w:lang w:val="kk-KZ"/>
        </w:rPr>
        <w:t>яғни есептелген мәннен 1% кем.</w:t>
      </w:r>
    </w:p>
    <w:p w:rsidR="00D36F79" w:rsidRPr="00B16A70" w:rsidRDefault="00D36F79" w:rsidP="00B524C8">
      <w:pPr>
        <w:jc w:val="both"/>
        <w:rPr>
          <w:rFonts w:eastAsiaTheme="minorEastAsia"/>
          <w:sz w:val="28"/>
          <w:szCs w:val="28"/>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ab/>
        <w:t>9. Өнд</w:t>
      </w:r>
      <w:r w:rsidR="00D36F79" w:rsidRPr="00B16A70">
        <w:rPr>
          <w:rFonts w:eastAsiaTheme="minorEastAsia"/>
          <w:sz w:val="28"/>
          <w:szCs w:val="28"/>
          <w:lang w:val="kk-KZ"/>
        </w:rPr>
        <w:t>ірістік (далалық) бетон құрамын</w:t>
      </w:r>
      <w:r w:rsidRPr="00B16A70">
        <w:rPr>
          <w:rFonts w:eastAsiaTheme="minorEastAsia"/>
          <w:sz w:val="28"/>
          <w:szCs w:val="28"/>
          <w:lang w:val="kk-KZ"/>
        </w:rPr>
        <w:t xml:space="preserve"> толтырғыштардың </w:t>
      </w:r>
      <w:r w:rsidR="00D36F79" w:rsidRPr="00B16A70">
        <w:rPr>
          <w:rFonts w:eastAsiaTheme="minorEastAsia"/>
          <w:sz w:val="28"/>
          <w:szCs w:val="28"/>
          <w:lang w:val="kk-KZ"/>
        </w:rPr>
        <w:t xml:space="preserve">ылғалдығын  </w:t>
      </w:r>
      <w:r w:rsidRPr="00B16A70">
        <w:rPr>
          <w:rFonts w:eastAsiaTheme="minorEastAsia"/>
          <w:sz w:val="28"/>
          <w:szCs w:val="28"/>
          <w:lang w:val="kk-KZ"/>
        </w:rPr>
        <w:t xml:space="preserve"> ескере (бұл үлгіде құм </w:t>
      </w:r>
      <w:r w:rsidR="00D36F79" w:rsidRPr="00B16A70">
        <w:rPr>
          <w:rFonts w:eastAsiaTheme="minorEastAsia"/>
          <w:sz w:val="28"/>
          <w:szCs w:val="28"/>
          <w:lang w:val="kk-KZ"/>
        </w:rPr>
        <w:t>ылғалдығы</w:t>
      </w:r>
      <w:r w:rsidRPr="00B16A70">
        <w:rPr>
          <w:rFonts w:eastAsiaTheme="minorEastAsia"/>
          <w:sz w:val="28"/>
          <w:szCs w:val="28"/>
          <w:lang w:val="kk-KZ"/>
        </w:rPr>
        <w:t xml:space="preserve"> 4%  және шағал </w:t>
      </w:r>
      <w:r w:rsidR="00D36F79" w:rsidRPr="00B16A70">
        <w:rPr>
          <w:rFonts w:eastAsiaTheme="minorEastAsia"/>
          <w:sz w:val="28"/>
          <w:szCs w:val="28"/>
          <w:lang w:val="kk-KZ"/>
        </w:rPr>
        <w:t>ылғалдығы</w:t>
      </w:r>
      <w:r w:rsidRPr="00B16A70">
        <w:rPr>
          <w:rFonts w:eastAsiaTheme="minorEastAsia"/>
          <w:sz w:val="28"/>
          <w:szCs w:val="28"/>
          <w:lang w:val="kk-KZ"/>
        </w:rPr>
        <w:t xml:space="preserve"> 1%), сол себепті қажетті мөлшерін кемітіп есептейді:</w:t>
      </w:r>
    </w:p>
    <w:p w:rsidR="00D36F79" w:rsidRPr="00B16A70" w:rsidRDefault="00D36F79" w:rsidP="00B524C8">
      <w:pPr>
        <w:jc w:val="both"/>
        <w:rPr>
          <w:rFonts w:eastAsiaTheme="minorEastAsia"/>
          <w:sz w:val="28"/>
          <w:szCs w:val="28"/>
          <w:lang w:val="kk-KZ"/>
        </w:rPr>
      </w:pPr>
    </w:p>
    <w:p w:rsidR="00B524C8" w:rsidRPr="00B16A70" w:rsidRDefault="00B524C8" w:rsidP="00D36F79">
      <w:pPr>
        <w:jc w:val="center"/>
        <w:rPr>
          <w:rFonts w:eastAsiaTheme="minorEastAsia"/>
          <w:i/>
          <w:lang w:val="kk-KZ"/>
        </w:rPr>
      </w:pPr>
      <w:r w:rsidRPr="00B16A70">
        <w:rPr>
          <w:rFonts w:eastAsiaTheme="minorEastAsia"/>
          <w:lang w:val="kk-KZ"/>
        </w:rPr>
        <w:t>188 -</w:t>
      </w:r>
      <m:oMath>
        <m:d>
          <m:dPr>
            <m:ctrlPr>
              <w:rPr>
                <w:rFonts w:ascii="Cambria Math" w:eastAsiaTheme="minorEastAsia" w:hAnsi="Cambria Math"/>
                <w:i/>
                <w:lang w:val="kk-KZ"/>
              </w:rPr>
            </m:ctrlPr>
          </m:dPr>
          <m:e>
            <m:f>
              <m:fPr>
                <m:ctrlPr>
                  <w:rPr>
                    <w:rFonts w:ascii="Cambria Math" w:eastAsiaTheme="minorEastAsia" w:hAnsi="Cambria Math"/>
                    <w:i/>
                    <w:lang w:val="kk-KZ"/>
                  </w:rPr>
                </m:ctrlPr>
              </m:fPr>
              <m:num>
                <m:r>
                  <w:rPr>
                    <w:rFonts w:ascii="Cambria Math" w:eastAsiaTheme="minorEastAsia" w:hAnsi="Cambria Math"/>
                    <w:lang w:val="kk-KZ"/>
                  </w:rPr>
                  <m:t>4</m:t>
                </m:r>
              </m:num>
              <m:den>
                <m:r>
                  <w:rPr>
                    <w:rFonts w:ascii="Cambria Math" w:eastAsiaTheme="minorEastAsia" w:hAnsi="Cambria Math"/>
                    <w:lang w:val="kk-KZ"/>
                  </w:rPr>
                  <m:t>100</m:t>
                </m:r>
              </m:den>
            </m:f>
            <m:r>
              <w:rPr>
                <w:rFonts w:ascii="Cambria Math" w:eastAsiaTheme="minorEastAsia" w:hAnsi="Cambria Math"/>
                <w:lang w:val="kk-KZ"/>
              </w:rPr>
              <m:t>·542+</m:t>
            </m:r>
            <m:f>
              <m:fPr>
                <m:ctrlPr>
                  <w:rPr>
                    <w:rFonts w:ascii="Cambria Math" w:eastAsiaTheme="minorEastAsia" w:hAnsi="Cambria Math"/>
                    <w:i/>
                    <w:lang w:val="kk-KZ"/>
                  </w:rPr>
                </m:ctrlPr>
              </m:fPr>
              <m:num>
                <m:r>
                  <w:rPr>
                    <w:rFonts w:ascii="Cambria Math" w:eastAsiaTheme="minorEastAsia" w:hAnsi="Cambria Math"/>
                    <w:lang w:val="kk-KZ"/>
                  </w:rPr>
                  <m:t>1</m:t>
                </m:r>
              </m:num>
              <m:den>
                <m:r>
                  <w:rPr>
                    <w:rFonts w:ascii="Cambria Math" w:eastAsiaTheme="minorEastAsia" w:hAnsi="Cambria Math"/>
                    <w:lang w:val="kk-KZ"/>
                  </w:rPr>
                  <m:t>100</m:t>
                </m:r>
              </m:den>
            </m:f>
            <m:r>
              <w:rPr>
                <w:rFonts w:ascii="Cambria Math" w:eastAsiaTheme="minorEastAsia" w:hAnsi="Cambria Math"/>
                <w:lang w:val="kk-KZ"/>
              </w:rPr>
              <m:t>·1399</m:t>
            </m:r>
          </m:e>
        </m:d>
      </m:oMath>
      <w:r w:rsidRPr="00B16A70">
        <w:rPr>
          <w:rFonts w:eastAsiaTheme="minorEastAsia"/>
          <w:lang w:val="kk-KZ"/>
        </w:rPr>
        <w:t xml:space="preserve"> -188 –(22+14) =152 </w:t>
      </w:r>
      <w:r w:rsidRPr="00B16A70">
        <w:rPr>
          <w:rFonts w:eastAsiaTheme="minorEastAsia"/>
          <w:i/>
          <w:lang w:val="kk-KZ"/>
        </w:rPr>
        <w:t>кг;</w:t>
      </w:r>
    </w:p>
    <w:p w:rsidR="00DB7571" w:rsidRPr="00B16A70" w:rsidRDefault="00DB7571" w:rsidP="00D36F79">
      <w:pPr>
        <w:jc w:val="center"/>
        <w:rPr>
          <w:rFonts w:eastAsiaTheme="minorEastAsia"/>
          <w:i/>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Бұл жағдайда толтырғыштардың мөлшерін келесідей толықтырады:</w:t>
      </w:r>
    </w:p>
    <w:p w:rsidR="00B524C8" w:rsidRPr="00B16A70" w:rsidRDefault="00B524C8" w:rsidP="00B524C8">
      <w:pPr>
        <w:jc w:val="both"/>
        <w:rPr>
          <w:rFonts w:eastAsiaTheme="minorEastAsia"/>
          <w:i/>
          <w:lang w:val="kk-KZ"/>
        </w:rPr>
      </w:pPr>
      <w:r w:rsidRPr="00B16A70">
        <w:rPr>
          <w:rFonts w:eastAsiaTheme="minorEastAsia"/>
          <w:lang w:val="kk-KZ"/>
        </w:rPr>
        <w:tab/>
      </w:r>
      <w:r w:rsidRPr="00B16A70">
        <w:rPr>
          <w:rFonts w:eastAsiaTheme="minorEastAsia"/>
          <w:lang w:val="kk-KZ"/>
        </w:rPr>
        <w:tab/>
        <w:t xml:space="preserve">Құм............ 542· </w:t>
      </w:r>
      <m:oMath>
        <m:d>
          <m:dPr>
            <m:ctrlPr>
              <w:rPr>
                <w:rFonts w:ascii="Cambria Math" w:eastAsiaTheme="minorEastAsia" w:hAnsi="Cambria Math"/>
                <w:i/>
                <w:lang w:val="kk-KZ"/>
              </w:rPr>
            </m:ctrlPr>
          </m:dPr>
          <m:e>
            <m:r>
              <w:rPr>
                <w:rFonts w:ascii="Cambria Math" w:eastAsiaTheme="minorEastAsia" w:hAnsi="Cambria Math"/>
                <w:lang w:val="kk-KZ"/>
              </w:rPr>
              <m:t>1+</m:t>
            </m:r>
            <m:f>
              <m:fPr>
                <m:ctrlPr>
                  <w:rPr>
                    <w:rFonts w:ascii="Cambria Math" w:eastAsiaTheme="minorEastAsia" w:hAnsi="Cambria Math"/>
                    <w:i/>
                    <w:lang w:val="kk-KZ"/>
                  </w:rPr>
                </m:ctrlPr>
              </m:fPr>
              <m:num>
                <m:r>
                  <w:rPr>
                    <w:rFonts w:ascii="Cambria Math" w:eastAsiaTheme="minorEastAsia" w:hAnsi="Cambria Math"/>
                    <w:lang w:val="kk-KZ"/>
                  </w:rPr>
                  <m:t>4</m:t>
                </m:r>
              </m:num>
              <m:den>
                <m:r>
                  <w:rPr>
                    <w:rFonts w:ascii="Cambria Math" w:eastAsiaTheme="minorEastAsia" w:hAnsi="Cambria Math"/>
                    <w:lang w:val="kk-KZ"/>
                  </w:rPr>
                  <m:t>100</m:t>
                </m:r>
              </m:den>
            </m:f>
          </m:e>
        </m:d>
        <m:r>
          <w:rPr>
            <w:rFonts w:ascii="Cambria Math" w:eastAsiaTheme="minorEastAsia" w:hAnsi="Cambria Math"/>
            <w:lang w:val="kk-KZ"/>
          </w:rPr>
          <m:t xml:space="preserve"> </m:t>
        </m:r>
      </m:oMath>
      <w:r w:rsidRPr="00B16A70">
        <w:rPr>
          <w:rFonts w:eastAsiaTheme="minorEastAsia"/>
          <w:lang w:val="kk-KZ"/>
        </w:rPr>
        <w:t xml:space="preserve">= 542 + 22=562 </w:t>
      </w:r>
      <w:r w:rsidRPr="00B16A70">
        <w:rPr>
          <w:rFonts w:eastAsiaTheme="minorEastAsia"/>
          <w:i/>
          <w:lang w:val="kk-KZ"/>
        </w:rPr>
        <w:t>кг;</w:t>
      </w:r>
    </w:p>
    <w:p w:rsidR="00D36F79" w:rsidRPr="00B16A70" w:rsidRDefault="00D36F79" w:rsidP="00B524C8">
      <w:pPr>
        <w:jc w:val="both"/>
        <w:rPr>
          <w:rFonts w:eastAsiaTheme="minorEastAsia"/>
          <w:i/>
          <w:lang w:val="kk-KZ"/>
        </w:rPr>
      </w:pPr>
    </w:p>
    <w:p w:rsidR="00B524C8" w:rsidRPr="00B16A70" w:rsidRDefault="00B524C8" w:rsidP="00B524C8">
      <w:pPr>
        <w:jc w:val="both"/>
        <w:rPr>
          <w:rFonts w:eastAsiaTheme="minorEastAsia"/>
          <w:i/>
          <w:lang w:val="kk-KZ"/>
        </w:rPr>
      </w:pPr>
      <w:r w:rsidRPr="00B16A70">
        <w:rPr>
          <w:rFonts w:eastAsiaTheme="minorEastAsia"/>
          <w:i/>
          <w:lang w:val="kk-KZ"/>
        </w:rPr>
        <w:lastRenderedPageBreak/>
        <w:tab/>
      </w:r>
      <w:r w:rsidRPr="00B16A70">
        <w:rPr>
          <w:rFonts w:eastAsiaTheme="minorEastAsia"/>
          <w:i/>
          <w:lang w:val="kk-KZ"/>
        </w:rPr>
        <w:tab/>
      </w:r>
      <w:r w:rsidRPr="00B16A70">
        <w:rPr>
          <w:rFonts w:eastAsiaTheme="minorEastAsia"/>
          <w:lang w:val="kk-KZ"/>
        </w:rPr>
        <w:t xml:space="preserve">Шағал............ 1399· </w:t>
      </w:r>
      <m:oMath>
        <m:d>
          <m:dPr>
            <m:ctrlPr>
              <w:rPr>
                <w:rFonts w:ascii="Cambria Math" w:eastAsiaTheme="minorEastAsia" w:hAnsi="Cambria Math"/>
                <w:i/>
                <w:lang w:val="kk-KZ"/>
              </w:rPr>
            </m:ctrlPr>
          </m:dPr>
          <m:e>
            <m:r>
              <w:rPr>
                <w:rFonts w:ascii="Cambria Math" w:eastAsiaTheme="minorEastAsia" w:hAnsi="Cambria Math"/>
                <w:lang w:val="kk-KZ"/>
              </w:rPr>
              <m:t>1+</m:t>
            </m:r>
            <m:f>
              <m:fPr>
                <m:ctrlPr>
                  <w:rPr>
                    <w:rFonts w:ascii="Cambria Math" w:eastAsiaTheme="minorEastAsia" w:hAnsi="Cambria Math"/>
                    <w:i/>
                    <w:lang w:val="kk-KZ"/>
                  </w:rPr>
                </m:ctrlPr>
              </m:fPr>
              <m:num>
                <m:r>
                  <w:rPr>
                    <w:rFonts w:ascii="Cambria Math" w:eastAsiaTheme="minorEastAsia" w:hAnsi="Cambria Math"/>
                    <w:lang w:val="kk-KZ"/>
                  </w:rPr>
                  <m:t>4</m:t>
                </m:r>
              </m:num>
              <m:den>
                <m:r>
                  <w:rPr>
                    <w:rFonts w:ascii="Cambria Math" w:eastAsiaTheme="minorEastAsia" w:hAnsi="Cambria Math"/>
                    <w:lang w:val="kk-KZ"/>
                  </w:rPr>
                  <m:t>100</m:t>
                </m:r>
              </m:den>
            </m:f>
          </m:e>
        </m:d>
      </m:oMath>
      <w:r w:rsidRPr="00B16A70">
        <w:rPr>
          <w:rFonts w:eastAsiaTheme="minorEastAsia"/>
          <w:lang w:val="kk-KZ"/>
        </w:rPr>
        <w:t xml:space="preserve"> = 1399 + 14=1413</w:t>
      </w:r>
      <w:r w:rsidRPr="00B16A70">
        <w:rPr>
          <w:rFonts w:eastAsiaTheme="minorEastAsia"/>
          <w:i/>
          <w:lang w:val="kk-KZ"/>
        </w:rPr>
        <w:t>кг;</w:t>
      </w:r>
    </w:p>
    <w:p w:rsidR="00D36F79" w:rsidRPr="00B16A70" w:rsidRDefault="00D36F79" w:rsidP="00B524C8">
      <w:pPr>
        <w:jc w:val="both"/>
        <w:rPr>
          <w:rFonts w:eastAsiaTheme="minorEastAsia"/>
          <w:i/>
          <w:lang w:val="kk-KZ"/>
        </w:rPr>
      </w:pPr>
    </w:p>
    <w:p w:rsidR="00B524C8" w:rsidRPr="00B16A70" w:rsidRDefault="00B524C8" w:rsidP="00B524C8">
      <w:pPr>
        <w:jc w:val="both"/>
        <w:rPr>
          <w:rFonts w:eastAsiaTheme="minorEastAsia"/>
          <w:sz w:val="28"/>
          <w:szCs w:val="28"/>
          <w:lang w:val="kk-KZ"/>
        </w:rPr>
      </w:pPr>
      <w:r w:rsidRPr="00B16A70">
        <w:rPr>
          <w:rFonts w:eastAsiaTheme="minorEastAsia"/>
          <w:i/>
          <w:lang w:val="kk-KZ"/>
        </w:rPr>
        <w:tab/>
      </w:r>
      <w:r w:rsidRPr="00B16A70">
        <w:rPr>
          <w:rFonts w:eastAsiaTheme="minorEastAsia"/>
          <w:sz w:val="28"/>
          <w:szCs w:val="28"/>
          <w:lang w:val="kk-KZ"/>
        </w:rPr>
        <w:t xml:space="preserve">Өндірістік құрам алу үшін, Су/Ц=0.54 </w:t>
      </w:r>
      <w:r w:rsidR="00621F52" w:rsidRPr="00B16A70">
        <w:rPr>
          <w:rFonts w:eastAsiaTheme="minorEastAsia"/>
          <w:sz w:val="28"/>
          <w:szCs w:val="28"/>
          <w:lang w:val="kk-KZ"/>
        </w:rPr>
        <w:t xml:space="preserve">деп </w:t>
      </w:r>
      <w:r w:rsidRPr="00B16A70">
        <w:rPr>
          <w:rFonts w:eastAsiaTheme="minorEastAsia"/>
          <w:sz w:val="28"/>
          <w:szCs w:val="28"/>
          <w:lang w:val="kk-KZ"/>
        </w:rPr>
        <w:t>алып, массасы бойынша ара</w:t>
      </w:r>
      <w:r w:rsidR="00D36F79" w:rsidRPr="00B16A70">
        <w:rPr>
          <w:rFonts w:eastAsiaTheme="minorEastAsia"/>
          <w:sz w:val="28"/>
          <w:szCs w:val="28"/>
          <w:lang w:val="kk-KZ"/>
        </w:rPr>
        <w:t xml:space="preserve"> </w:t>
      </w:r>
      <w:r w:rsidRPr="00B16A70">
        <w:rPr>
          <w:rFonts w:eastAsiaTheme="minorEastAsia"/>
          <w:sz w:val="28"/>
          <w:szCs w:val="28"/>
          <w:lang w:val="kk-KZ"/>
        </w:rPr>
        <w:t>қатынаста әрбір компоненттің шығынын (кг) цемент шығынына бөледі:</w:t>
      </w:r>
    </w:p>
    <w:p w:rsidR="00D36F79" w:rsidRPr="00B16A70" w:rsidRDefault="00D36F79" w:rsidP="00B524C8">
      <w:pPr>
        <w:jc w:val="both"/>
        <w:rPr>
          <w:rFonts w:eastAsiaTheme="minorEastAsia"/>
          <w:sz w:val="28"/>
          <w:szCs w:val="28"/>
          <w:lang w:val="kk-KZ"/>
        </w:rPr>
      </w:pPr>
    </w:p>
    <w:p w:rsidR="00B524C8" w:rsidRPr="00B16A70" w:rsidRDefault="00166E82" w:rsidP="00D36F79">
      <w:pPr>
        <w:jc w:val="center"/>
        <w:rPr>
          <w:rFonts w:eastAsiaTheme="minorEastAsia"/>
          <w:lang w:val="kk-KZ"/>
        </w:rPr>
      </w:pPr>
      <m:oMath>
        <m:f>
          <m:fPr>
            <m:ctrlPr>
              <w:rPr>
                <w:rFonts w:ascii="Cambria Math" w:eastAsiaTheme="minorEastAsia" w:hAnsi="Cambria Math"/>
                <w:i/>
                <w:lang w:val="kk-KZ"/>
              </w:rPr>
            </m:ctrlPr>
          </m:fPr>
          <m:num>
            <m:r>
              <w:rPr>
                <w:rFonts w:ascii="Cambria Math" w:eastAsiaTheme="minorEastAsia" w:hAnsi="Cambria Math"/>
                <w:lang w:val="kk-KZ"/>
              </w:rPr>
              <m:t>Ц</m:t>
            </m:r>
          </m:num>
          <m:den>
            <m:r>
              <w:rPr>
                <w:rFonts w:ascii="Cambria Math" w:eastAsiaTheme="minorEastAsia" w:hAnsi="Cambria Math"/>
                <w:lang w:val="kk-KZ"/>
              </w:rPr>
              <m:t>Ц</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1</m:t>
            </m:r>
          </m:num>
          <m:den>
            <m:r>
              <w:rPr>
                <w:rFonts w:ascii="Cambria Math" w:eastAsiaTheme="minorEastAsia" w:hAnsi="Cambria Math"/>
                <w:lang w:val="kk-KZ"/>
              </w:rPr>
              <m:t>Ц</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Ш</m:t>
            </m:r>
          </m:num>
          <m:den>
            <m:r>
              <w:rPr>
                <w:rFonts w:ascii="Cambria Math" w:eastAsiaTheme="minorEastAsia" w:hAnsi="Cambria Math"/>
                <w:lang w:val="kk-KZ"/>
              </w:rPr>
              <m:t>Ц</m:t>
            </m:r>
          </m:den>
        </m:f>
        <m:r>
          <w:rPr>
            <w:rFonts w:ascii="Cambria Math" w:eastAsiaTheme="minorEastAsia" w:hAnsi="Cambria Math"/>
            <w:lang w:val="kk-KZ"/>
          </w:rPr>
          <m:t>=</m:t>
        </m:r>
        <m:f>
          <m:fPr>
            <m:ctrlPr>
              <w:rPr>
                <w:rFonts w:ascii="Cambria Math" w:eastAsiaTheme="minorEastAsia" w:hAnsi="Cambria Math"/>
                <w:i/>
                <w:lang w:val="kk-KZ"/>
              </w:rPr>
            </m:ctrlPr>
          </m:fPr>
          <m:num>
            <m:r>
              <w:rPr>
                <w:rFonts w:ascii="Cambria Math" w:eastAsiaTheme="minorEastAsia" w:hAnsi="Cambria Math"/>
                <w:lang w:val="kk-KZ"/>
              </w:rPr>
              <m:t>280</m:t>
            </m:r>
          </m:num>
          <m:den>
            <m:r>
              <w:rPr>
                <w:rFonts w:ascii="Cambria Math" w:eastAsiaTheme="minorEastAsia" w:hAnsi="Cambria Math"/>
                <w:lang w:val="kk-KZ"/>
              </w:rPr>
              <m:t>280</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562</m:t>
            </m:r>
          </m:num>
          <m:den>
            <m:r>
              <w:rPr>
                <w:rFonts w:ascii="Cambria Math" w:eastAsiaTheme="minorEastAsia" w:hAnsi="Cambria Math"/>
                <w:lang w:val="kk-KZ"/>
              </w:rPr>
              <m:t>280</m:t>
            </m:r>
          </m:den>
        </m:f>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1413</m:t>
            </m:r>
          </m:num>
          <m:den>
            <m:r>
              <w:rPr>
                <w:rFonts w:ascii="Cambria Math" w:eastAsiaTheme="minorEastAsia" w:hAnsi="Cambria Math"/>
                <w:lang w:val="kk-KZ"/>
              </w:rPr>
              <m:t>280</m:t>
            </m:r>
          </m:den>
        </m:f>
        <m:r>
          <w:rPr>
            <w:rFonts w:ascii="Cambria Math" w:eastAsiaTheme="minorEastAsia" w:hAnsi="Cambria Math"/>
            <w:lang w:val="kk-KZ"/>
          </w:rPr>
          <m:t>=</m:t>
        </m:r>
      </m:oMath>
      <w:r w:rsidR="00B524C8" w:rsidRPr="00B16A70">
        <w:rPr>
          <w:rFonts w:eastAsiaTheme="minorEastAsia"/>
          <w:lang w:val="kk-KZ"/>
        </w:rPr>
        <w:t>1</w:t>
      </w:r>
      <w:r w:rsidR="00D36F79" w:rsidRPr="00B16A70">
        <w:rPr>
          <w:rFonts w:eastAsiaTheme="minorEastAsia"/>
          <w:lang w:val="kk-KZ"/>
        </w:rPr>
        <w:t>:2:</w:t>
      </w:r>
      <w:r w:rsidR="00B524C8" w:rsidRPr="00B16A70">
        <w:rPr>
          <w:rFonts w:eastAsiaTheme="minorEastAsia"/>
          <w:lang w:val="kk-KZ"/>
        </w:rPr>
        <w:t>5</w:t>
      </w:r>
    </w:p>
    <w:p w:rsidR="00D36F79" w:rsidRPr="00B16A70" w:rsidRDefault="00D36F79" w:rsidP="00D36F79">
      <w:pPr>
        <w:jc w:val="center"/>
        <w:rPr>
          <w:rFonts w:eastAsiaTheme="minorEastAsia"/>
          <w:lang w:val="kk-KZ"/>
        </w:rPr>
      </w:pPr>
    </w:p>
    <w:p w:rsidR="00B524C8" w:rsidRPr="00B16A70" w:rsidRDefault="00B524C8" w:rsidP="00B524C8">
      <w:pPr>
        <w:jc w:val="both"/>
        <w:rPr>
          <w:rFonts w:eastAsiaTheme="minorEastAsia"/>
          <w:sz w:val="28"/>
          <w:szCs w:val="28"/>
          <w:lang w:val="kk-KZ"/>
        </w:rPr>
      </w:pPr>
      <w:r w:rsidRPr="00B16A70">
        <w:rPr>
          <w:rFonts w:eastAsiaTheme="minorEastAsia"/>
          <w:lang w:val="kk-KZ"/>
        </w:rPr>
        <w:tab/>
      </w:r>
      <w:r w:rsidRPr="00B16A70">
        <w:rPr>
          <w:rFonts w:eastAsiaTheme="minorEastAsia"/>
          <w:sz w:val="28"/>
          <w:szCs w:val="28"/>
          <w:lang w:val="kk-KZ"/>
        </w:rPr>
        <w:t xml:space="preserve">10. Бетон араластырғыш барабанның пайдалы көлемі 1,2  </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Pr="00B16A70">
        <w:rPr>
          <w:rFonts w:eastAsiaTheme="minorEastAsia"/>
          <w:sz w:val="28"/>
          <w:szCs w:val="28"/>
          <w:lang w:val="kk-KZ"/>
        </w:rPr>
        <w:t xml:space="preserve"> (1200 л) бір илеуіне құрастырушы</w:t>
      </w:r>
      <w:r w:rsidR="00A47C3D" w:rsidRPr="00B16A70">
        <w:rPr>
          <w:rFonts w:eastAsiaTheme="minorEastAsia"/>
          <w:sz w:val="28"/>
          <w:szCs w:val="28"/>
          <w:lang w:val="kk-KZ"/>
        </w:rPr>
        <w:t xml:space="preserve"> бетон қоспасының мөлш</w:t>
      </w:r>
      <w:r w:rsidRPr="00B16A70">
        <w:rPr>
          <w:rFonts w:eastAsiaTheme="minorEastAsia"/>
          <w:sz w:val="28"/>
          <w:szCs w:val="28"/>
          <w:lang w:val="kk-KZ"/>
        </w:rPr>
        <w:t>ерленуін келесі формулалар арқылы анықтайды:</w:t>
      </w:r>
    </w:p>
    <w:p w:rsidR="00A47C3D" w:rsidRPr="00B16A70" w:rsidRDefault="00A47C3D" w:rsidP="00B524C8">
      <w:pPr>
        <w:jc w:val="both"/>
        <w:rPr>
          <w:rFonts w:eastAsiaTheme="minorEastAsia"/>
          <w:sz w:val="28"/>
          <w:szCs w:val="28"/>
          <w:lang w:val="kk-KZ"/>
        </w:rPr>
      </w:pPr>
    </w:p>
    <w:p w:rsidR="00B524C8" w:rsidRPr="00B16A70" w:rsidRDefault="00B524C8" w:rsidP="00B524C8">
      <w:pPr>
        <w:jc w:val="both"/>
        <w:rPr>
          <w:rFonts w:eastAsiaTheme="minorEastAsia"/>
          <w:i/>
          <w:lang w:val="kk-KZ"/>
        </w:rPr>
      </w:pPr>
      <w:r w:rsidRPr="00B16A70">
        <w:rPr>
          <w:rFonts w:eastAsiaTheme="minorEastAsia"/>
          <w:lang w:val="kk-KZ"/>
        </w:rPr>
        <w:tab/>
      </w:r>
      <m:oMath>
        <m:sSub>
          <m:sSubPr>
            <m:ctrlPr>
              <w:rPr>
                <w:rFonts w:ascii="Cambria Math" w:eastAsiaTheme="minorEastAsia" w:hAnsi="Cambria Math"/>
                <w:i/>
                <w:lang w:val="kk-KZ"/>
              </w:rPr>
            </m:ctrlPr>
          </m:sSubPr>
          <m:e>
            <m:r>
              <w:rPr>
                <w:rFonts w:ascii="Cambria Math" w:eastAsiaTheme="minorEastAsia" w:hAnsi="Cambria Math"/>
                <w:lang w:val="kk-KZ"/>
              </w:rPr>
              <m:t>Ц</m:t>
            </m:r>
          </m:e>
          <m:sub>
            <m:r>
              <w:rPr>
                <w:rFonts w:ascii="Cambria Math" w:eastAsiaTheme="minorEastAsia" w:hAnsi="Cambria Math"/>
                <w:lang w:val="kk-KZ"/>
              </w:rPr>
              <m:t>1</m:t>
            </m:r>
          </m:sub>
        </m:sSub>
      </m:oMath>
      <w:r w:rsidRPr="00B16A70">
        <w:rPr>
          <w:rFonts w:eastAsiaTheme="minorEastAsia"/>
        </w:rPr>
        <w:t>=</w:t>
      </w:r>
      <m:oMath>
        <m:r>
          <w:rPr>
            <w:rFonts w:ascii="Cambria Math" w:eastAsiaTheme="minorEastAsia" w:hAnsi="Cambria Math"/>
          </w:rPr>
          <m:t xml:space="preserve"> </m:t>
        </m:r>
        <m:f>
          <m:fPr>
            <m:ctrlPr>
              <w:rPr>
                <w:rFonts w:ascii="Cambria Math" w:eastAsiaTheme="minorEastAsia" w:hAnsi="Cambria Math"/>
                <w:i/>
                <w:lang w:val="en-US"/>
              </w:rPr>
            </m:ctrlPr>
          </m:fPr>
          <m:num>
            <m:r>
              <w:rPr>
                <w:rFonts w:ascii="Cambria Math" w:eastAsiaTheme="minorEastAsia" w:hAnsi="Cambria Math"/>
                <w:lang w:val="en-US"/>
              </w:rPr>
              <m:t>βV</m:t>
            </m:r>
          </m:num>
          <m:den>
            <m:r>
              <w:rPr>
                <w:rFonts w:ascii="Cambria Math" w:eastAsiaTheme="minorEastAsia" w:hAnsi="Cambria Math"/>
              </w:rPr>
              <m:t>1</m:t>
            </m:r>
          </m:den>
        </m:f>
        <m:r>
          <w:rPr>
            <w:rFonts w:ascii="Cambria Math" w:eastAsiaTheme="minorEastAsia" w:hAnsi="Cambria Math"/>
            <w:lang w:val="en-US"/>
          </w:rPr>
          <m:t>·</m:t>
        </m:r>
        <m:r>
          <w:rPr>
            <w:rFonts w:ascii="Cambria Math" w:eastAsiaTheme="minorEastAsia" w:hAnsi="Cambria Math"/>
          </w:rPr>
          <m:t>Ц=</m:t>
        </m:r>
        <m:f>
          <m:fPr>
            <m:ctrlPr>
              <w:rPr>
                <w:rFonts w:ascii="Cambria Math" w:eastAsiaTheme="minorEastAsia" w:hAnsi="Cambria Math"/>
                <w:i/>
                <w:lang w:val="en-US"/>
              </w:rPr>
            </m:ctrlPr>
          </m:fPr>
          <m:num>
            <m:r>
              <w:rPr>
                <w:rFonts w:ascii="Cambria Math" w:eastAsiaTheme="minorEastAsia" w:hAnsi="Cambria Math"/>
              </w:rPr>
              <m:t xml:space="preserve">0.67*1.2 </m:t>
            </m:r>
          </m:num>
          <m:den>
            <m:r>
              <w:rPr>
                <w:rFonts w:ascii="Cambria Math" w:eastAsiaTheme="minorEastAsia" w:hAnsi="Cambria Math"/>
              </w:rPr>
              <m:t>1</m:t>
            </m:r>
          </m:den>
        </m:f>
        <m:r>
          <w:rPr>
            <w:rFonts w:ascii="Cambria Math" w:eastAsiaTheme="minorEastAsia" w:hAnsi="Cambria Math"/>
          </w:rPr>
          <m:t xml:space="preserve"> </m:t>
        </m:r>
      </m:oMath>
      <w:r w:rsidRPr="00B16A70">
        <w:rPr>
          <w:rFonts w:eastAsiaTheme="minorEastAsia"/>
          <w:lang w:val="en-US"/>
        </w:rPr>
        <w:t>·</w:t>
      </w:r>
      <w:r w:rsidRPr="00B16A70">
        <w:rPr>
          <w:rFonts w:eastAsiaTheme="minorEastAsia"/>
        </w:rPr>
        <w:t xml:space="preserve"> 280 = 225</w:t>
      </w:r>
      <w:r w:rsidRPr="00B16A70">
        <w:rPr>
          <w:rFonts w:eastAsiaTheme="minorEastAsia"/>
          <w:i/>
          <w:lang w:val="kk-KZ"/>
        </w:rPr>
        <w:t>кг;</w:t>
      </w:r>
    </w:p>
    <w:p w:rsidR="00FC7260" w:rsidRPr="00B16A70" w:rsidRDefault="00FC7260" w:rsidP="00B524C8">
      <w:pPr>
        <w:jc w:val="both"/>
        <w:rPr>
          <w:rFonts w:eastAsiaTheme="minorEastAsia"/>
          <w:i/>
          <w:lang w:val="kk-KZ"/>
        </w:rPr>
      </w:pPr>
    </w:p>
    <w:p w:rsidR="00FC7260" w:rsidRPr="00B16A70" w:rsidRDefault="00166E82" w:rsidP="00B524C8">
      <w:pPr>
        <w:ind w:firstLine="708"/>
        <w:jc w:val="both"/>
        <w:rPr>
          <w:rFonts w:eastAsiaTheme="minorEastAsia"/>
          <w:i/>
          <w:lang w:val="kk-KZ"/>
        </w:rPr>
      </w:pPr>
      <m:oMath>
        <m:sSub>
          <m:sSubPr>
            <m:ctrlPr>
              <w:rPr>
                <w:rFonts w:ascii="Cambria Math" w:eastAsiaTheme="minorEastAsia" w:hAnsi="Cambria Math"/>
                <w:i/>
                <w:lang w:val="en-US"/>
              </w:rPr>
            </m:ctrlPr>
          </m:sSubPr>
          <m:e>
            <m:r>
              <w:rPr>
                <w:rFonts w:ascii="Cambria Math" w:eastAsiaTheme="minorEastAsia" w:hAnsi="Cambria Math"/>
              </w:rPr>
              <m:t>Су</m:t>
            </m:r>
          </m:e>
          <m:sub>
            <m:r>
              <w:rPr>
                <w:rFonts w:ascii="Cambria Math" w:eastAsiaTheme="minorEastAsia" w:hAnsi="Cambria Math"/>
              </w:rPr>
              <m:t>1</m:t>
            </m:r>
          </m:sub>
        </m:sSub>
      </m:oMath>
      <w:r w:rsidR="00B524C8" w:rsidRPr="00B16A70">
        <w:rPr>
          <w:rFonts w:eastAsiaTheme="minorEastAsia"/>
        </w:rPr>
        <w:t>=</w:t>
      </w:r>
      <m:oMath>
        <m:r>
          <w:rPr>
            <w:rFonts w:ascii="Cambria Math" w:eastAsiaTheme="minorEastAsia" w:hAnsi="Cambria Math"/>
          </w:rPr>
          <m:t xml:space="preserve"> </m:t>
        </m:r>
        <m:f>
          <m:fPr>
            <m:ctrlPr>
              <w:rPr>
                <w:rFonts w:ascii="Cambria Math" w:eastAsiaTheme="minorEastAsia" w:hAnsi="Cambria Math"/>
                <w:i/>
                <w:lang w:val="en-US"/>
              </w:rPr>
            </m:ctrlPr>
          </m:fPr>
          <m:num>
            <m:r>
              <w:rPr>
                <w:rFonts w:ascii="Cambria Math" w:eastAsiaTheme="minorEastAsia" w:hAnsi="Cambria Math"/>
                <w:lang w:val="en-US"/>
              </w:rPr>
              <m:t>βV</m:t>
            </m:r>
          </m:num>
          <m:den>
            <m:r>
              <w:rPr>
                <w:rFonts w:ascii="Cambria Math" w:eastAsiaTheme="minorEastAsia" w:hAnsi="Cambria Math"/>
              </w:rPr>
              <m:t>1</m:t>
            </m:r>
          </m:den>
        </m:f>
        <m:r>
          <w:rPr>
            <w:rFonts w:ascii="Cambria Math" w:eastAsiaTheme="minorEastAsia" w:hAnsi="Cambria Math"/>
            <w:lang w:val="en-US"/>
          </w:rPr>
          <m:t>·</m:t>
        </m:r>
        <m:r>
          <w:rPr>
            <w:rFonts w:ascii="Cambria Math" w:eastAsiaTheme="minorEastAsia" w:hAnsi="Cambria Math"/>
          </w:rPr>
          <m:t>Су=</m:t>
        </m:r>
        <m:f>
          <m:fPr>
            <m:ctrlPr>
              <w:rPr>
                <w:rFonts w:ascii="Cambria Math" w:eastAsiaTheme="minorEastAsia" w:hAnsi="Cambria Math"/>
                <w:i/>
                <w:lang w:val="en-US"/>
              </w:rPr>
            </m:ctrlPr>
          </m:fPr>
          <m:num>
            <m:r>
              <w:rPr>
                <w:rFonts w:ascii="Cambria Math" w:eastAsiaTheme="minorEastAsia" w:hAnsi="Cambria Math"/>
              </w:rPr>
              <m:t>0.67·1,2</m:t>
            </m:r>
          </m:num>
          <m:den>
            <m:r>
              <w:rPr>
                <w:rFonts w:ascii="Cambria Math" w:eastAsiaTheme="minorEastAsia" w:hAnsi="Cambria Math"/>
              </w:rPr>
              <m:t>1</m:t>
            </m:r>
          </m:den>
        </m:f>
      </m:oMath>
      <w:r w:rsidR="00B524C8" w:rsidRPr="00B16A70">
        <w:rPr>
          <w:rFonts w:eastAsiaTheme="minorEastAsia"/>
        </w:rPr>
        <w:t xml:space="preserve"> ·152 = 122</w:t>
      </w:r>
      <w:r w:rsidR="00B524C8" w:rsidRPr="00B16A70">
        <w:rPr>
          <w:rFonts w:eastAsiaTheme="minorEastAsia"/>
          <w:i/>
        </w:rPr>
        <w:t>кг</w:t>
      </w:r>
      <w:r w:rsidR="00862A40" w:rsidRPr="00B16A70">
        <w:rPr>
          <w:rFonts w:eastAsiaTheme="minorEastAsia"/>
          <w:i/>
          <w:lang w:val="kk-KZ"/>
        </w:rPr>
        <w:t>;</w:t>
      </w:r>
    </w:p>
    <w:p w:rsidR="00B524C8" w:rsidRPr="00B16A70" w:rsidRDefault="00B524C8" w:rsidP="00B524C8">
      <w:pPr>
        <w:ind w:firstLine="708"/>
        <w:jc w:val="both"/>
        <w:rPr>
          <w:rFonts w:eastAsiaTheme="minorEastAsia"/>
          <w:i/>
          <w:lang w:val="kk-KZ"/>
        </w:rPr>
      </w:pPr>
    </w:p>
    <w:p w:rsidR="00B524C8" w:rsidRPr="00B16A70" w:rsidRDefault="00166E82" w:rsidP="00B524C8">
      <w:pPr>
        <w:ind w:firstLine="708"/>
        <w:jc w:val="both"/>
        <w:rPr>
          <w:rFonts w:eastAsiaTheme="minorEastAsia"/>
          <w:i/>
          <w:lang w:val="kk-KZ"/>
        </w:rPr>
      </w:pPr>
      <m:oMath>
        <m:sSub>
          <m:sSubPr>
            <m:ctrlPr>
              <w:rPr>
                <w:rFonts w:ascii="Cambria Math" w:eastAsiaTheme="minorEastAsia" w:hAnsi="Cambria Math"/>
                <w:i/>
                <w:lang w:val="kk-KZ"/>
              </w:rPr>
            </m:ctrlPr>
          </m:sSubPr>
          <m:e>
            <m:r>
              <w:rPr>
                <w:rFonts w:ascii="Cambria Math" w:eastAsiaTheme="minorEastAsia" w:hAnsi="Cambria Math"/>
                <w:lang w:val="kk-KZ"/>
              </w:rPr>
              <m:t xml:space="preserve"> Қ</m:t>
            </m:r>
          </m:e>
          <m:sub>
            <m:r>
              <w:rPr>
                <w:rFonts w:ascii="Cambria Math" w:eastAsiaTheme="minorEastAsia" w:hAnsi="Cambria Math"/>
                <w:lang w:val="kk-KZ"/>
              </w:rPr>
              <m:t>1</m:t>
            </m:r>
          </m:sub>
        </m:sSub>
        <m:r>
          <w:rPr>
            <w:rFonts w:ascii="Cambria Math" w:eastAsiaTheme="minorEastAsia" w:hAnsi="Cambria Math"/>
            <w:lang w:val="kk-KZ"/>
          </w:rPr>
          <m:t xml:space="preserve"> </m:t>
        </m:r>
        <m:r>
          <m:rPr>
            <m:sty m:val="p"/>
          </m:rPr>
          <w:rPr>
            <w:rFonts w:ascii="Cambria Math" w:eastAsiaTheme="minorEastAsia" w:hAnsi="Cambria Math"/>
          </w:rPr>
          <m:t>=</m:t>
        </m:r>
        <m:f>
          <m:fPr>
            <m:ctrlPr>
              <w:rPr>
                <w:rFonts w:ascii="Cambria Math" w:eastAsiaTheme="minorEastAsia" w:hAnsi="Cambria Math"/>
                <w:i/>
                <w:lang w:val="en-US"/>
              </w:rPr>
            </m:ctrlPr>
          </m:fPr>
          <m:num>
            <m:r>
              <w:rPr>
                <w:rFonts w:ascii="Cambria Math" w:eastAsiaTheme="minorEastAsia" w:hAnsi="Cambria Math"/>
                <w:lang w:val="kk-KZ"/>
              </w:rPr>
              <m:t>βV</m:t>
            </m:r>
          </m:num>
          <m:den>
            <m:r>
              <w:rPr>
                <w:rFonts w:ascii="Cambria Math" w:eastAsiaTheme="minorEastAsia" w:hAnsi="Cambria Math"/>
                <w:lang w:val="kk-KZ"/>
              </w:rPr>
              <m:t>1</m:t>
            </m:r>
          </m:den>
        </m:f>
        <m:r>
          <w:rPr>
            <w:rFonts w:ascii="Cambria Math" w:eastAsiaTheme="minorEastAsia" w:hAnsi="Cambria Math"/>
            <w:lang w:val="en-US"/>
          </w:rPr>
          <m:t>·</m:t>
        </m:r>
        <m:r>
          <w:rPr>
            <w:rFonts w:ascii="Cambria Math" w:eastAsiaTheme="minorEastAsia" w:hAnsi="Cambria Math"/>
          </w:rPr>
          <m:t>Қ</m:t>
        </m:r>
        <m:r>
          <w:rPr>
            <w:rFonts w:ascii="Cambria Math" w:eastAsiaTheme="minorEastAsia" w:hAnsi="Cambria Math"/>
            <w:lang w:val="kk-KZ"/>
          </w:rPr>
          <m:t>=</m:t>
        </m:r>
        <m:f>
          <m:fPr>
            <m:ctrlPr>
              <w:rPr>
                <w:rFonts w:ascii="Cambria Math" w:eastAsiaTheme="minorEastAsia" w:hAnsi="Cambria Math"/>
                <w:i/>
                <w:lang w:val="en-US"/>
              </w:rPr>
            </m:ctrlPr>
          </m:fPr>
          <m:num>
            <m:r>
              <w:rPr>
                <w:rFonts w:ascii="Cambria Math" w:eastAsiaTheme="minorEastAsia" w:hAnsi="Cambria Math"/>
                <w:lang w:val="kk-KZ"/>
              </w:rPr>
              <m:t>0.67</m:t>
            </m:r>
            <m:r>
              <w:rPr>
                <w:rFonts w:ascii="Cambria Math" w:eastAsiaTheme="minorEastAsia" w:hAnsi="Cambria Math"/>
              </w:rPr>
              <m:t>·</m:t>
            </m:r>
            <m:r>
              <w:rPr>
                <w:rFonts w:ascii="Cambria Math" w:eastAsiaTheme="minorEastAsia" w:hAnsi="Cambria Math"/>
                <w:lang w:val="kk-KZ"/>
              </w:rPr>
              <m:t>1,2</m:t>
            </m:r>
          </m:num>
          <m:den>
            <m:r>
              <w:rPr>
                <w:rFonts w:ascii="Cambria Math" w:eastAsiaTheme="minorEastAsia" w:hAnsi="Cambria Math"/>
                <w:lang w:val="kk-KZ"/>
              </w:rPr>
              <m:t>1</m:t>
            </m:r>
          </m:den>
        </m:f>
      </m:oMath>
      <w:r w:rsidR="00862A40" w:rsidRPr="00B16A70">
        <w:rPr>
          <w:rFonts w:eastAsiaTheme="minorEastAsia"/>
          <w:lang w:val="kk-KZ"/>
        </w:rPr>
        <w:t xml:space="preserve"> </w:t>
      </w:r>
      <w:r w:rsidR="00B524C8" w:rsidRPr="00B16A70">
        <w:rPr>
          <w:rFonts w:eastAsiaTheme="minorEastAsia"/>
        </w:rPr>
        <w:t>·</w:t>
      </w:r>
      <w:r w:rsidR="00B524C8" w:rsidRPr="00B16A70">
        <w:rPr>
          <w:rFonts w:eastAsiaTheme="minorEastAsia"/>
          <w:lang w:val="kk-KZ"/>
        </w:rPr>
        <w:t xml:space="preserve"> 562 = 451 </w:t>
      </w:r>
      <w:r w:rsidR="00B524C8" w:rsidRPr="00B16A70">
        <w:rPr>
          <w:rFonts w:eastAsiaTheme="minorEastAsia"/>
          <w:i/>
          <w:lang w:val="kk-KZ"/>
        </w:rPr>
        <w:t>кг;</w:t>
      </w:r>
    </w:p>
    <w:p w:rsidR="00FC7260" w:rsidRPr="00B16A70" w:rsidRDefault="00FC7260" w:rsidP="00B524C8">
      <w:pPr>
        <w:ind w:firstLine="708"/>
        <w:jc w:val="both"/>
        <w:rPr>
          <w:rFonts w:eastAsiaTheme="minorEastAsia"/>
          <w:i/>
          <w:lang w:val="kk-KZ"/>
        </w:rPr>
      </w:pPr>
    </w:p>
    <w:p w:rsidR="00B524C8" w:rsidRPr="00B16A70" w:rsidRDefault="00B524C8" w:rsidP="00B524C8">
      <w:pPr>
        <w:jc w:val="both"/>
        <w:rPr>
          <w:rFonts w:eastAsiaTheme="minorEastAsia"/>
          <w:i/>
          <w:lang w:val="kk-KZ"/>
        </w:rPr>
      </w:pPr>
      <w:r w:rsidRPr="00B16A70">
        <w:rPr>
          <w:rFonts w:eastAsiaTheme="minorEastAsia"/>
          <w:i/>
          <w:lang w:val="kk-KZ"/>
        </w:rPr>
        <w:tab/>
      </w:r>
      <m:oMath>
        <m:sSub>
          <m:sSubPr>
            <m:ctrlPr>
              <w:rPr>
                <w:rFonts w:ascii="Cambria Math" w:eastAsiaTheme="minorEastAsia" w:hAnsi="Cambria Math"/>
                <w:i/>
                <w:lang w:val="en-US"/>
              </w:rPr>
            </m:ctrlPr>
          </m:sSubPr>
          <m:e>
            <m:r>
              <w:rPr>
                <w:rFonts w:ascii="Cambria Math" w:eastAsiaTheme="minorEastAsia" w:hAnsi="Cambria Math"/>
                <w:lang w:val="kk-KZ"/>
              </w:rPr>
              <m:t>Ш</m:t>
            </m:r>
          </m:e>
          <m:sub>
            <m:r>
              <w:rPr>
                <w:rFonts w:ascii="Cambria Math" w:eastAsiaTheme="minorEastAsia" w:hAnsi="Cambria Math"/>
                <w:lang w:val="kk-KZ"/>
              </w:rPr>
              <m:t>1</m:t>
            </m:r>
          </m:sub>
        </m:sSub>
      </m:oMath>
      <w:r w:rsidRPr="00B16A70">
        <w:rPr>
          <w:rFonts w:eastAsiaTheme="minorEastAsia"/>
          <w:lang w:val="kk-KZ"/>
        </w:rPr>
        <w:t>=</w:t>
      </w:r>
      <m:oMath>
        <m:r>
          <w:rPr>
            <w:rFonts w:ascii="Cambria Math" w:eastAsiaTheme="minorEastAsia" w:hAnsi="Cambria Math"/>
            <w:lang w:val="kk-KZ"/>
          </w:rPr>
          <m:t xml:space="preserve"> </m:t>
        </m:r>
        <m:f>
          <m:fPr>
            <m:ctrlPr>
              <w:rPr>
                <w:rFonts w:ascii="Cambria Math" w:eastAsiaTheme="minorEastAsia" w:hAnsi="Cambria Math"/>
                <w:i/>
                <w:lang w:val="en-US"/>
              </w:rPr>
            </m:ctrlPr>
          </m:fPr>
          <m:num>
            <m:r>
              <w:rPr>
                <w:rFonts w:ascii="Cambria Math" w:eastAsiaTheme="minorEastAsia" w:hAnsi="Cambria Math"/>
                <w:lang w:val="kk-KZ"/>
              </w:rPr>
              <m:t>βV</m:t>
            </m:r>
          </m:num>
          <m:den>
            <m:r>
              <w:rPr>
                <w:rFonts w:ascii="Cambria Math" w:eastAsiaTheme="minorEastAsia" w:hAnsi="Cambria Math"/>
                <w:lang w:val="kk-KZ"/>
              </w:rPr>
              <m:t>1</m:t>
            </m:r>
          </m:den>
        </m:f>
        <m:r>
          <w:rPr>
            <w:rFonts w:ascii="Cambria Math" w:eastAsiaTheme="minorEastAsia" w:hAnsi="Cambria Math"/>
            <w:lang w:val="en-US"/>
          </w:rPr>
          <m:t>·</m:t>
        </m:r>
        <m:r>
          <w:rPr>
            <w:rFonts w:ascii="Cambria Math" w:eastAsiaTheme="minorEastAsia" w:hAnsi="Cambria Math"/>
            <w:lang w:val="kk-KZ"/>
          </w:rPr>
          <m:t>Ш=</m:t>
        </m:r>
        <m:f>
          <m:fPr>
            <m:ctrlPr>
              <w:rPr>
                <w:rFonts w:ascii="Cambria Math" w:eastAsiaTheme="minorEastAsia" w:hAnsi="Cambria Math"/>
                <w:i/>
                <w:lang w:val="en-US"/>
              </w:rPr>
            </m:ctrlPr>
          </m:fPr>
          <m:num>
            <m:r>
              <w:rPr>
                <w:rFonts w:ascii="Cambria Math" w:eastAsiaTheme="minorEastAsia" w:hAnsi="Cambria Math"/>
                <w:lang w:val="kk-KZ"/>
              </w:rPr>
              <m:t>0.67</m:t>
            </m:r>
            <m:r>
              <w:rPr>
                <w:rFonts w:ascii="Cambria Math" w:eastAsiaTheme="minorEastAsia" w:hAnsi="Cambria Math"/>
              </w:rPr>
              <m:t>·</m:t>
            </m:r>
            <m:r>
              <w:rPr>
                <w:rFonts w:ascii="Cambria Math" w:eastAsiaTheme="minorEastAsia" w:hAnsi="Cambria Math"/>
                <w:lang w:val="kk-KZ"/>
              </w:rPr>
              <m:t>1,2</m:t>
            </m:r>
          </m:num>
          <m:den>
            <m:r>
              <w:rPr>
                <w:rFonts w:ascii="Cambria Math" w:eastAsiaTheme="minorEastAsia" w:hAnsi="Cambria Math"/>
                <w:lang w:val="kk-KZ"/>
              </w:rPr>
              <m:t>1</m:t>
            </m:r>
          </m:den>
        </m:f>
      </m:oMath>
      <w:r w:rsidR="00862A40" w:rsidRPr="00B16A70">
        <w:rPr>
          <w:rFonts w:eastAsiaTheme="minorEastAsia"/>
          <w:lang w:val="kk-KZ"/>
        </w:rPr>
        <w:t xml:space="preserve"> </w:t>
      </w:r>
      <w:r w:rsidRPr="00B16A70">
        <w:rPr>
          <w:rFonts w:eastAsiaTheme="minorEastAsia"/>
        </w:rPr>
        <w:t>·</w:t>
      </w:r>
      <w:r w:rsidRPr="00B16A70">
        <w:rPr>
          <w:rFonts w:eastAsiaTheme="minorEastAsia"/>
          <w:lang w:val="kk-KZ"/>
        </w:rPr>
        <w:t>1413 = 1136</w:t>
      </w:r>
      <w:r w:rsidRPr="00B16A70">
        <w:rPr>
          <w:rFonts w:eastAsiaTheme="minorEastAsia"/>
          <w:i/>
          <w:lang w:val="kk-KZ"/>
        </w:rPr>
        <w:t>кг</w:t>
      </w:r>
      <w:r w:rsidR="00C7781A" w:rsidRPr="00B16A70">
        <w:rPr>
          <w:rFonts w:eastAsiaTheme="minorEastAsia"/>
          <w:i/>
          <w:lang w:val="kk-KZ"/>
        </w:rPr>
        <w:t>.</w:t>
      </w:r>
    </w:p>
    <w:p w:rsidR="00FC7260" w:rsidRPr="00B16A70" w:rsidRDefault="00FC7260" w:rsidP="00B524C8">
      <w:pPr>
        <w:jc w:val="both"/>
        <w:rPr>
          <w:rFonts w:eastAsiaTheme="minorEastAsia"/>
          <w:i/>
          <w:lang w:val="kk-KZ"/>
        </w:rPr>
      </w:pPr>
    </w:p>
    <w:p w:rsidR="00B524C8" w:rsidRPr="00B16A70" w:rsidRDefault="00B524C8" w:rsidP="00B524C8">
      <w:pPr>
        <w:jc w:val="both"/>
        <w:rPr>
          <w:rFonts w:eastAsiaTheme="minorEastAsia"/>
          <w:sz w:val="28"/>
          <w:szCs w:val="28"/>
          <w:lang w:val="kk-KZ"/>
        </w:rPr>
      </w:pPr>
      <w:r w:rsidRPr="00B16A70">
        <w:rPr>
          <w:rFonts w:eastAsiaTheme="minorEastAsia"/>
          <w:i/>
          <w:lang w:val="kk-KZ"/>
        </w:rPr>
        <w:tab/>
      </w:r>
      <w:r w:rsidRPr="00B16A70">
        <w:rPr>
          <w:rFonts w:eastAsiaTheme="minorEastAsia"/>
          <w:sz w:val="28"/>
          <w:szCs w:val="28"/>
          <w:lang w:val="kk-KZ"/>
        </w:rPr>
        <w:t>11. Зертханада бетон қоспасының көлемі 50л сынау илеулерінен бақылау куб-үлгілер дайындалады, олар әдеттегі жағдайда сақталғаннан кейін, берілген мерзімде ( әдетте 7 және 14 тәулікте) гидравликалық прес</w:t>
      </w:r>
      <w:r w:rsidR="00C7781A" w:rsidRPr="00B16A70">
        <w:rPr>
          <w:rFonts w:eastAsiaTheme="minorEastAsia"/>
          <w:sz w:val="28"/>
          <w:szCs w:val="28"/>
          <w:lang w:val="kk-KZ"/>
        </w:rPr>
        <w:t>с</w:t>
      </w:r>
      <w:r w:rsidRPr="00B16A70">
        <w:rPr>
          <w:rFonts w:eastAsiaTheme="minorEastAsia"/>
          <w:sz w:val="28"/>
          <w:szCs w:val="28"/>
          <w:lang w:val="kk-KZ"/>
        </w:rPr>
        <w:t>те сыналады. Сынау қор</w:t>
      </w:r>
      <w:r w:rsidR="00C7781A" w:rsidRPr="00B16A70">
        <w:rPr>
          <w:rFonts w:eastAsiaTheme="minorEastAsia"/>
          <w:sz w:val="28"/>
          <w:szCs w:val="28"/>
          <w:lang w:val="kk-KZ"/>
        </w:rPr>
        <w:t>ы</w:t>
      </w:r>
      <w:r w:rsidRPr="00B16A70">
        <w:rPr>
          <w:rFonts w:eastAsiaTheme="minorEastAsia"/>
          <w:sz w:val="28"/>
          <w:szCs w:val="28"/>
          <w:lang w:val="kk-KZ"/>
        </w:rPr>
        <w:t>тындысы бойынша график салады және бетонның берілген маркасын алуды қамтамасыз ететін су-цемент қатынасын анықтайды.</w:t>
      </w:r>
    </w:p>
    <w:p w:rsidR="00D97838" w:rsidRPr="00B16A70" w:rsidRDefault="00D97838" w:rsidP="00B524C8">
      <w:pPr>
        <w:jc w:val="both"/>
        <w:rPr>
          <w:rFonts w:eastAsiaTheme="minorEastAsia"/>
          <w:sz w:val="28"/>
          <w:szCs w:val="28"/>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ab/>
        <w:t xml:space="preserve"> </w:t>
      </w:r>
      <w:r w:rsidRPr="00B16A70">
        <w:rPr>
          <w:rFonts w:eastAsiaTheme="minorEastAsia"/>
          <w:sz w:val="28"/>
          <w:szCs w:val="28"/>
          <w:lang w:val="kk-KZ"/>
        </w:rPr>
        <w:tab/>
      </w:r>
      <w:r w:rsidRPr="00B16A70">
        <w:rPr>
          <w:rFonts w:eastAsiaTheme="minorEastAsia"/>
          <w:sz w:val="28"/>
          <w:szCs w:val="28"/>
          <w:lang w:val="kk-KZ"/>
        </w:rPr>
        <w:tab/>
        <w:t>2. Жұмысты орындау</w:t>
      </w:r>
      <w:r w:rsidR="000845B8" w:rsidRPr="00B16A70">
        <w:rPr>
          <w:rFonts w:eastAsiaTheme="minorEastAsia"/>
          <w:sz w:val="28"/>
          <w:szCs w:val="28"/>
          <w:lang w:val="kk-KZ"/>
        </w:rPr>
        <w:t>дың</w:t>
      </w:r>
      <w:r w:rsidRPr="00B16A70">
        <w:rPr>
          <w:rFonts w:eastAsiaTheme="minorEastAsia"/>
          <w:sz w:val="28"/>
          <w:szCs w:val="28"/>
          <w:lang w:val="kk-KZ"/>
        </w:rPr>
        <w:t xml:space="preserve"> әдістемелік нұсқауы</w:t>
      </w:r>
    </w:p>
    <w:p w:rsidR="00D97838" w:rsidRPr="00B16A70" w:rsidRDefault="00D97838" w:rsidP="00B524C8">
      <w:pPr>
        <w:jc w:val="both"/>
        <w:rPr>
          <w:rFonts w:eastAsiaTheme="minorEastAsia"/>
          <w:sz w:val="28"/>
          <w:szCs w:val="28"/>
          <w:lang w:val="kk-KZ"/>
        </w:rPr>
      </w:pP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ab/>
        <w:t xml:space="preserve">2.1 Бетон беріктігін жеткілікті дәл қамтамасыз ететін, Ц/Су қатынасының мағынасын есептеуге арналған формулаларды қолдану </w:t>
      </w:r>
      <w:r w:rsidR="00D97838" w:rsidRPr="00B16A70">
        <w:rPr>
          <w:rFonts w:eastAsiaTheme="minorEastAsia"/>
          <w:sz w:val="28"/>
          <w:szCs w:val="28"/>
          <w:lang w:val="kk-KZ"/>
        </w:rPr>
        <w:t xml:space="preserve"> </w:t>
      </w:r>
      <w:r w:rsidRPr="00B16A70">
        <w:rPr>
          <w:rFonts w:eastAsiaTheme="minorEastAsia"/>
          <w:sz w:val="28"/>
          <w:szCs w:val="28"/>
          <w:lang w:val="kk-KZ"/>
        </w:rPr>
        <w:t xml:space="preserve"> мүмкін емес. Себебі жоғарыда келтірілген</w:t>
      </w:r>
      <w:r w:rsidR="00640468" w:rsidRPr="00B16A70">
        <w:rPr>
          <w:rFonts w:eastAsiaTheme="minorEastAsia"/>
          <w:sz w:val="28"/>
          <w:szCs w:val="28"/>
          <w:lang w:val="kk-KZ"/>
        </w:rPr>
        <w:t xml:space="preserve"> </w:t>
      </w:r>
      <w:r w:rsidRPr="00B16A70">
        <w:rPr>
          <w:rFonts w:eastAsiaTheme="minorEastAsia"/>
          <w:sz w:val="28"/>
          <w:szCs w:val="28"/>
          <w:lang w:val="kk-KZ"/>
        </w:rPr>
        <w:t xml:space="preserve"> және оларға ұқсас формулалар, өз құрылысы және коэффиц</w:t>
      </w:r>
      <w:r w:rsidR="00640468" w:rsidRPr="00B16A70">
        <w:rPr>
          <w:rFonts w:eastAsiaTheme="minorEastAsia"/>
          <w:sz w:val="28"/>
          <w:szCs w:val="28"/>
          <w:lang w:val="kk-KZ"/>
        </w:rPr>
        <w:t>и</w:t>
      </w:r>
      <w:r w:rsidRPr="00B16A70">
        <w:rPr>
          <w:rFonts w:eastAsiaTheme="minorEastAsia"/>
          <w:sz w:val="28"/>
          <w:szCs w:val="28"/>
          <w:lang w:val="kk-KZ"/>
        </w:rPr>
        <w:t xml:space="preserve">енттер мағыналарының әрбір нақты жағдайларда ұсынылатын сандық мәндерді ескермейді. Олар сондықтан 1 </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Pr="00B16A70">
        <w:rPr>
          <w:rFonts w:eastAsiaTheme="minorEastAsia"/>
          <w:sz w:val="28"/>
          <w:szCs w:val="28"/>
          <w:lang w:val="kk-KZ"/>
        </w:rPr>
        <w:t xml:space="preserve"> бетонға алдын ала құрамы мен материалдыр шығынын есептеуге жарамды, бірақ бетон құрамын іріктеп алуға нақты құраушы материал мәліметтері мен нақты технология процестерінің мәліметтеріне арналмаған. Әсіресе бұл сәйкес</w:t>
      </w:r>
      <w:r w:rsidR="00640468" w:rsidRPr="00B16A70">
        <w:rPr>
          <w:rFonts w:eastAsiaTheme="minorEastAsia"/>
          <w:sz w:val="28"/>
          <w:szCs w:val="28"/>
          <w:lang w:val="kk-KZ"/>
        </w:rPr>
        <w:t xml:space="preserve">сіздік </w:t>
      </w:r>
      <w:r w:rsidRPr="00B16A70">
        <w:rPr>
          <w:rFonts w:eastAsiaTheme="minorEastAsia"/>
          <w:sz w:val="28"/>
          <w:szCs w:val="28"/>
          <w:lang w:val="kk-KZ"/>
        </w:rPr>
        <w:t xml:space="preserve"> жылумен өңдеу кезінде жасалады, мұнда соңғы нәтижелерге осы өңдеудің нақты ережелері ықпал етеді.</w:t>
      </w: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ab/>
        <w:t>Сондықтан осы берілген зертханалық бетон құрамын іріктеп алу негізіне керекті</w:t>
      </w:r>
      <w:r w:rsidRPr="00B16A70">
        <w:rPr>
          <w:rFonts w:eastAsiaTheme="minorEastAsia"/>
          <w:lang w:val="kk-KZ"/>
        </w:rPr>
        <w:t xml:space="preserve">  Ц/Су </w:t>
      </w:r>
      <w:r w:rsidRPr="00B16A70">
        <w:rPr>
          <w:rFonts w:eastAsiaTheme="minorEastAsia"/>
          <w:sz w:val="28"/>
          <w:szCs w:val="28"/>
          <w:lang w:val="kk-KZ"/>
        </w:rPr>
        <w:t>мағынасын табу</w:t>
      </w:r>
      <w:r w:rsidRPr="00B16A70">
        <w:rPr>
          <w:rFonts w:eastAsiaTheme="minorEastAsia"/>
          <w:lang w:val="kk-KZ"/>
        </w:rPr>
        <w:t xml:space="preserve"> </w:t>
      </w:r>
      <m:oMath>
        <m:sSub>
          <m:sSubPr>
            <m:ctrlPr>
              <w:rPr>
                <w:rFonts w:ascii="Cambria Math" w:eastAsiaTheme="minorEastAsia" w:hAnsi="Cambria Math"/>
                <w:i/>
                <w:lang w:val="kk-KZ"/>
              </w:rPr>
            </m:ctrlPr>
          </m:sSubPr>
          <m:e>
            <m:r>
              <w:rPr>
                <w:rFonts w:ascii="Cambria Math" w:eastAsiaTheme="minorEastAsia" w:hAnsi="Cambria Math"/>
                <w:lang w:val="kk-KZ"/>
              </w:rPr>
              <m:t>R</m:t>
            </m:r>
          </m:e>
          <m:sub>
            <m:r>
              <w:rPr>
                <w:rFonts w:ascii="Cambria Math" w:eastAsiaTheme="minorEastAsia" w:hAnsi="Cambria Math"/>
                <w:lang w:val="kk-KZ"/>
              </w:rPr>
              <m:t>Б</m:t>
            </m:r>
          </m:sub>
        </m:sSub>
        <m:r>
          <w:rPr>
            <w:rFonts w:ascii="Cambria Math" w:eastAsiaTheme="minorEastAsia" w:hAnsi="Cambria Math"/>
            <w:lang w:val="kk-KZ"/>
          </w:rPr>
          <m:t>=ʄ</m:t>
        </m:r>
        <m:d>
          <m:dPr>
            <m:ctrlPr>
              <w:rPr>
                <w:rFonts w:ascii="Cambria Math" w:eastAsiaTheme="minorEastAsia" w:hAnsi="Cambria Math"/>
                <w:i/>
                <w:lang w:val="kk-KZ"/>
              </w:rPr>
            </m:ctrlPr>
          </m:dPr>
          <m:e>
            <m:f>
              <m:fPr>
                <m:ctrlPr>
                  <w:rPr>
                    <w:rFonts w:ascii="Cambria Math" w:eastAsiaTheme="minorEastAsia" w:hAnsi="Cambria Math"/>
                    <w:i/>
                    <w:lang w:val="kk-KZ"/>
                  </w:rPr>
                </m:ctrlPr>
              </m:fPr>
              <m:num>
                <m:r>
                  <w:rPr>
                    <w:rFonts w:ascii="Cambria Math" w:eastAsiaTheme="minorEastAsia" w:hAnsi="Cambria Math"/>
                    <w:lang w:val="kk-KZ"/>
                  </w:rPr>
                  <m:t>Ц</m:t>
                </m:r>
              </m:num>
              <m:den>
                <m:r>
                  <w:rPr>
                    <w:rFonts w:ascii="Cambria Math" w:eastAsiaTheme="minorEastAsia" w:hAnsi="Cambria Math"/>
                    <w:lang w:val="kk-KZ"/>
                  </w:rPr>
                  <m:t>Су</m:t>
                </m:r>
              </m:den>
            </m:f>
          </m:e>
        </m:d>
      </m:oMath>
      <w:r w:rsidRPr="00B16A70">
        <w:rPr>
          <w:rFonts w:eastAsiaTheme="minorEastAsia"/>
          <w:lang w:val="kk-KZ"/>
        </w:rPr>
        <w:t xml:space="preserve"> </w:t>
      </w:r>
      <w:r w:rsidRPr="00B16A70">
        <w:rPr>
          <w:rFonts w:eastAsiaTheme="minorEastAsia"/>
          <w:sz w:val="28"/>
          <w:szCs w:val="28"/>
          <w:lang w:val="kk-KZ"/>
        </w:rPr>
        <w:t>тәуелділігін құру негізінде алынған нәтижелер бойынша тәжірибелі мәліметтерді табу болып табылады (төменде келтіріледі). Бұл тәуелділікті Ц/Су қатынасын мәнінің айқын шебіне және тұрақты материалдарды қолдануға сәйкес сызық</w:t>
      </w:r>
      <w:r w:rsidR="00AB4870" w:rsidRPr="00B16A70">
        <w:rPr>
          <w:rFonts w:eastAsiaTheme="minorEastAsia"/>
          <w:sz w:val="28"/>
          <w:szCs w:val="28"/>
          <w:lang w:val="kk-KZ"/>
        </w:rPr>
        <w:t>тық</w:t>
      </w:r>
      <w:r w:rsidRPr="00B16A70">
        <w:rPr>
          <w:rFonts w:eastAsiaTheme="minorEastAsia"/>
          <w:sz w:val="28"/>
          <w:szCs w:val="28"/>
          <w:lang w:val="kk-KZ"/>
        </w:rPr>
        <w:t xml:space="preserve"> деп алуға </w:t>
      </w:r>
      <w:r w:rsidRPr="00B16A70">
        <w:rPr>
          <w:rFonts w:eastAsiaTheme="minorEastAsia"/>
          <w:sz w:val="28"/>
          <w:szCs w:val="28"/>
          <w:lang w:val="kk-KZ"/>
        </w:rPr>
        <w:lastRenderedPageBreak/>
        <w:t>болады, тек Ц/Су қатынасының қажетті мәнін таңдап алу керек, бұл берілген бетон беріктігін алуды қамтамасыз етеді</w:t>
      </w:r>
      <w:r w:rsidRPr="00B16A70">
        <w:rPr>
          <w:rFonts w:eastAsiaTheme="minorEastAsia"/>
          <w:lang w:val="kk-KZ"/>
        </w:rPr>
        <w:t xml:space="preserve"> </w:t>
      </w:r>
      <w:r w:rsidRPr="00B16A70">
        <w:rPr>
          <w:rFonts w:eastAsiaTheme="minorEastAsia"/>
          <w:sz w:val="28"/>
          <w:szCs w:val="28"/>
          <w:lang w:val="kk-KZ"/>
        </w:rPr>
        <w:t>және ұсынылатын бетон құрамының негізіне тиісті болады.</w:t>
      </w:r>
      <w:r w:rsidRPr="00B16A70">
        <w:rPr>
          <w:rFonts w:eastAsiaTheme="minorEastAsia"/>
          <w:lang w:val="kk-KZ"/>
        </w:rPr>
        <w:t xml:space="preserve"> </w:t>
      </w:r>
      <m:oMath>
        <m:sSub>
          <m:sSubPr>
            <m:ctrlPr>
              <w:rPr>
                <w:rFonts w:ascii="Cambria Math" w:eastAsiaTheme="minorEastAsia" w:hAnsi="Cambria Math"/>
                <w:i/>
                <w:lang w:val="kk-KZ"/>
              </w:rPr>
            </m:ctrlPr>
          </m:sSubPr>
          <m:e>
            <m:r>
              <w:rPr>
                <w:rFonts w:ascii="Cambria Math" w:eastAsiaTheme="minorEastAsia" w:hAnsi="Cambria Math"/>
                <w:lang w:val="kk-KZ"/>
              </w:rPr>
              <m:t>R</m:t>
            </m:r>
          </m:e>
          <m:sub>
            <m:r>
              <w:rPr>
                <w:rFonts w:ascii="Cambria Math" w:eastAsiaTheme="minorEastAsia" w:hAnsi="Cambria Math"/>
                <w:lang w:val="kk-KZ"/>
              </w:rPr>
              <m:t>Б</m:t>
            </m:r>
          </m:sub>
        </m:sSub>
        <m:r>
          <w:rPr>
            <w:rFonts w:ascii="Cambria Math" w:eastAsiaTheme="minorEastAsia" w:hAnsi="Cambria Math"/>
            <w:lang w:val="kk-KZ"/>
          </w:rPr>
          <m:t>=ʄ</m:t>
        </m:r>
        <m:d>
          <m:dPr>
            <m:ctrlPr>
              <w:rPr>
                <w:rFonts w:ascii="Cambria Math" w:eastAsiaTheme="minorEastAsia" w:hAnsi="Cambria Math"/>
                <w:i/>
                <w:lang w:val="kk-KZ"/>
              </w:rPr>
            </m:ctrlPr>
          </m:dPr>
          <m:e>
            <m:f>
              <m:fPr>
                <m:ctrlPr>
                  <w:rPr>
                    <w:rFonts w:ascii="Cambria Math" w:eastAsiaTheme="minorEastAsia" w:hAnsi="Cambria Math"/>
                    <w:i/>
                    <w:lang w:val="kk-KZ"/>
                  </w:rPr>
                </m:ctrlPr>
              </m:fPr>
              <m:num>
                <m:r>
                  <w:rPr>
                    <w:rFonts w:ascii="Cambria Math" w:eastAsiaTheme="minorEastAsia" w:hAnsi="Cambria Math"/>
                    <w:lang w:val="kk-KZ"/>
                  </w:rPr>
                  <m:t>Ц</m:t>
                </m:r>
              </m:num>
              <m:den>
                <m:r>
                  <w:rPr>
                    <w:rFonts w:ascii="Cambria Math" w:eastAsiaTheme="minorEastAsia" w:hAnsi="Cambria Math"/>
                    <w:lang w:val="kk-KZ"/>
                  </w:rPr>
                  <m:t>Су</m:t>
                </m:r>
              </m:den>
            </m:f>
          </m:e>
        </m:d>
      </m:oMath>
      <w:r w:rsidRPr="00B16A70">
        <w:rPr>
          <w:rFonts w:eastAsiaTheme="minorEastAsia"/>
          <w:lang w:val="kk-KZ"/>
        </w:rPr>
        <w:t xml:space="preserve"> </w:t>
      </w:r>
      <w:r w:rsidRPr="00B16A70">
        <w:rPr>
          <w:rFonts w:eastAsiaTheme="minorEastAsia"/>
          <w:sz w:val="28"/>
          <w:szCs w:val="28"/>
          <w:lang w:val="kk-KZ"/>
        </w:rPr>
        <w:t xml:space="preserve">тәуелділігінің графигін құру үшін координаттар жүйесіне алынған сынау нәтижелерін «қысу бойынша бетон беріктігі – цемент-су қатынасы», </w:t>
      </w:r>
      <m:oMath>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a</m:t>
            </m:r>
          </m:e>
          <m:sub>
            <m:r>
              <w:rPr>
                <w:rFonts w:ascii="Cambria Math" w:eastAsiaTheme="minorEastAsia" w:hAnsi="Cambria Math"/>
                <w:sz w:val="28"/>
                <w:szCs w:val="28"/>
                <w:lang w:val="kk-KZ"/>
              </w:rPr>
              <m:t>1</m:t>
            </m:r>
          </m:sub>
        </m:sSub>
        <m:r>
          <w:rPr>
            <w:rFonts w:ascii="Cambria Math" w:eastAsiaTheme="minorEastAsia" w:hAnsi="Cambria Math"/>
            <w:sz w:val="28"/>
            <w:szCs w:val="28"/>
            <w:lang w:val="kk-KZ"/>
          </w:rPr>
          <m:t>және</m:t>
        </m:r>
        <m:sSub>
          <m:sSubPr>
            <m:ctrlPr>
              <w:rPr>
                <w:rFonts w:ascii="Cambria Math" w:eastAsiaTheme="minorEastAsia" w:hAnsi="Cambria Math"/>
                <w:i/>
                <w:sz w:val="28"/>
                <w:szCs w:val="28"/>
                <w:lang w:val="kk-KZ"/>
              </w:rPr>
            </m:ctrlPr>
          </m:sSubPr>
          <m:e>
            <m:r>
              <w:rPr>
                <w:rFonts w:ascii="Cambria Math" w:eastAsiaTheme="minorEastAsia" w:hAnsi="Cambria Math"/>
                <w:sz w:val="28"/>
                <w:szCs w:val="28"/>
                <w:lang w:val="kk-KZ"/>
              </w:rPr>
              <m:t xml:space="preserve"> a</m:t>
            </m:r>
          </m:e>
          <m:sub>
            <m:r>
              <w:rPr>
                <w:rFonts w:ascii="Cambria Math" w:eastAsiaTheme="minorEastAsia" w:hAnsi="Cambria Math"/>
                <w:sz w:val="28"/>
                <w:szCs w:val="28"/>
                <w:lang w:val="kk-KZ"/>
              </w:rPr>
              <m:t>2</m:t>
            </m:r>
          </m:sub>
        </m:sSub>
      </m:oMath>
      <w:r w:rsidRPr="00B16A70">
        <w:rPr>
          <w:rFonts w:eastAsiaTheme="minorEastAsia"/>
          <w:sz w:val="28"/>
          <w:szCs w:val="28"/>
          <w:lang w:val="kk-KZ"/>
        </w:rPr>
        <w:t>беріктік көрсеткіштерін енгізіп, оларды</w:t>
      </w:r>
      <w:r w:rsidRPr="00B16A70">
        <w:rPr>
          <w:rFonts w:eastAsiaTheme="minorEastAsia"/>
          <w:lang w:val="kk-KZ"/>
        </w:rPr>
        <w:t xml:space="preserve"> </w:t>
      </w:r>
      <m:oMath>
        <m:sSub>
          <m:sSubPr>
            <m:ctrlPr>
              <w:rPr>
                <w:rFonts w:ascii="Cambria Math" w:eastAsiaTheme="minorEastAsia" w:hAnsi="Cambria Math"/>
                <w:i/>
                <w:lang w:val="kk-KZ"/>
              </w:rPr>
            </m:ctrlPr>
          </m:sSubPr>
          <m:e>
            <m:r>
              <w:rPr>
                <w:rFonts w:ascii="Cambria Math" w:eastAsiaTheme="minorEastAsia" w:hAnsi="Cambria Math"/>
                <w:lang w:val="kk-KZ"/>
              </w:rPr>
              <m:t>R</m:t>
            </m:r>
          </m:e>
          <m:sub>
            <m:r>
              <w:rPr>
                <w:rFonts w:ascii="Cambria Math" w:eastAsiaTheme="minorEastAsia" w:hAnsi="Cambria Math"/>
                <w:lang w:val="kk-KZ"/>
              </w:rPr>
              <m:t>Б</m:t>
            </m:r>
          </m:sub>
        </m:sSub>
        <m:r>
          <w:rPr>
            <w:rFonts w:ascii="Cambria Math" w:eastAsiaTheme="minorEastAsia" w:hAnsi="Cambria Math"/>
            <w:lang w:val="kk-KZ"/>
          </w:rPr>
          <m:t>=ʄ</m:t>
        </m:r>
        <m:d>
          <m:dPr>
            <m:ctrlPr>
              <w:rPr>
                <w:rFonts w:ascii="Cambria Math" w:eastAsiaTheme="minorEastAsia" w:hAnsi="Cambria Math"/>
                <w:i/>
                <w:lang w:val="kk-KZ"/>
              </w:rPr>
            </m:ctrlPr>
          </m:dPr>
          <m:e>
            <m:f>
              <m:fPr>
                <m:ctrlPr>
                  <w:rPr>
                    <w:rFonts w:ascii="Cambria Math" w:eastAsiaTheme="minorEastAsia" w:hAnsi="Cambria Math"/>
                    <w:i/>
                    <w:lang w:val="kk-KZ"/>
                  </w:rPr>
                </m:ctrlPr>
              </m:fPr>
              <m:num>
                <m:r>
                  <w:rPr>
                    <w:rFonts w:ascii="Cambria Math" w:eastAsiaTheme="minorEastAsia" w:hAnsi="Cambria Math"/>
                    <w:lang w:val="kk-KZ"/>
                  </w:rPr>
                  <m:t>Ц</m:t>
                </m:r>
              </m:num>
              <m:den>
                <m:r>
                  <w:rPr>
                    <w:rFonts w:ascii="Cambria Math" w:eastAsiaTheme="minorEastAsia" w:hAnsi="Cambria Math"/>
                    <w:lang w:val="kk-KZ"/>
                  </w:rPr>
                  <m:t>Су</m:t>
                </m:r>
              </m:den>
            </m:f>
          </m:e>
        </m:d>
      </m:oMath>
      <w:r w:rsidRPr="00B16A70">
        <w:rPr>
          <w:rFonts w:eastAsiaTheme="minorEastAsia"/>
          <w:lang w:val="kk-KZ"/>
        </w:rPr>
        <w:t xml:space="preserve"> </w:t>
      </w:r>
      <w:r w:rsidRPr="00B16A70">
        <w:rPr>
          <w:rFonts w:eastAsiaTheme="minorEastAsia"/>
          <w:sz w:val="28"/>
          <w:szCs w:val="28"/>
          <w:lang w:val="kk-KZ"/>
        </w:rPr>
        <w:t>абсцисса білігімен қиылысқанша түзу сызықпен қосады.</w:t>
      </w:r>
    </w:p>
    <w:p w:rsidR="00B524C8" w:rsidRPr="00B16A70" w:rsidRDefault="00B524C8" w:rsidP="00B524C8">
      <w:pPr>
        <w:jc w:val="both"/>
        <w:rPr>
          <w:rFonts w:eastAsiaTheme="minorEastAsia"/>
          <w:sz w:val="28"/>
          <w:szCs w:val="28"/>
          <w:lang w:val="kk-KZ"/>
        </w:rPr>
      </w:pPr>
      <w:r w:rsidRPr="00B16A70">
        <w:rPr>
          <w:rFonts w:eastAsiaTheme="minorEastAsia"/>
          <w:sz w:val="28"/>
          <w:szCs w:val="28"/>
          <w:lang w:val="kk-KZ"/>
        </w:rPr>
        <w:tab/>
        <w:t>Берілген нақты шарттар үшін ізделіп отырған Ц/Су мағынасы берілген беріктік бойынша табылады. Су шығыны (</w:t>
      </w:r>
      <w:r w:rsidRPr="00B16A70">
        <w:rPr>
          <w:rFonts w:eastAsiaTheme="minorEastAsia"/>
          <w:i/>
          <w:sz w:val="28"/>
          <w:szCs w:val="28"/>
          <w:lang w:val="kk-KZ"/>
        </w:rPr>
        <w:t>Су=const</w:t>
      </w:r>
      <w:r w:rsidRPr="00B16A70">
        <w:rPr>
          <w:rFonts w:eastAsiaTheme="minorEastAsia"/>
          <w:sz w:val="28"/>
          <w:szCs w:val="28"/>
          <w:lang w:val="kk-KZ"/>
        </w:rPr>
        <w:t xml:space="preserve">) белгілі болғанда, 1 </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Pr="00B16A70">
        <w:rPr>
          <w:rFonts w:eastAsiaTheme="minorEastAsia"/>
          <w:sz w:val="28"/>
          <w:szCs w:val="28"/>
          <w:lang w:val="kk-KZ"/>
        </w:rPr>
        <w:t xml:space="preserve"> бетонға цемент және толтырғыштар шығынын есептейді. </w:t>
      </w:r>
    </w:p>
    <w:p w:rsidR="00DB7571" w:rsidRPr="00B16A70" w:rsidRDefault="00DB7571" w:rsidP="00B524C8">
      <w:pPr>
        <w:jc w:val="both"/>
        <w:rPr>
          <w:rFonts w:eastAsiaTheme="minorEastAsia"/>
          <w:sz w:val="28"/>
          <w:szCs w:val="28"/>
          <w:lang w:val="kk-KZ"/>
        </w:rPr>
      </w:pPr>
    </w:p>
    <w:p w:rsidR="00DB7571" w:rsidRPr="00B16A70" w:rsidRDefault="00DB7571" w:rsidP="00B524C8">
      <w:pPr>
        <w:jc w:val="both"/>
        <w:rPr>
          <w:rFonts w:eastAsiaTheme="minorEastAsia"/>
          <w:sz w:val="28"/>
          <w:szCs w:val="28"/>
          <w:lang w:val="kk-KZ"/>
        </w:rPr>
      </w:pPr>
    </w:p>
    <w:p w:rsidR="00B524C8" w:rsidRPr="00B16A70" w:rsidRDefault="00B524C8" w:rsidP="00B524C8">
      <w:pPr>
        <w:ind w:left="2124" w:firstLine="708"/>
        <w:jc w:val="both"/>
        <w:rPr>
          <w:rFonts w:eastAsiaTheme="minorEastAsia"/>
          <w:lang w:val="kk-KZ"/>
        </w:rPr>
      </w:pPr>
      <w:r w:rsidRPr="00B16A70">
        <w:rPr>
          <w:rFonts w:eastAsiaTheme="minorEastAsia"/>
          <w:noProof/>
        </w:rPr>
        <w:drawing>
          <wp:inline distT="0" distB="0" distL="0" distR="0">
            <wp:extent cx="2181225" cy="19716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1225" cy="1971675"/>
                    </a:xfrm>
                    <a:prstGeom prst="rect">
                      <a:avLst/>
                    </a:prstGeom>
                    <a:noFill/>
                    <a:ln>
                      <a:noFill/>
                    </a:ln>
                  </pic:spPr>
                </pic:pic>
              </a:graphicData>
            </a:graphic>
          </wp:inline>
        </w:drawing>
      </w:r>
    </w:p>
    <w:p w:rsidR="00DB7571" w:rsidRPr="00B16A70" w:rsidRDefault="00DB7571" w:rsidP="00B524C8">
      <w:pPr>
        <w:ind w:left="2124" w:firstLine="708"/>
        <w:jc w:val="both"/>
        <w:rPr>
          <w:rFonts w:eastAsiaTheme="minorEastAsia"/>
          <w:lang w:val="kk-KZ"/>
        </w:rPr>
      </w:pP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1 сурет. Бетон беріктігінің Ц/Су қатынасына тәуелділігі</w:t>
      </w:r>
    </w:p>
    <w:p w:rsidR="00DB7571" w:rsidRPr="00B16A70" w:rsidRDefault="00DB7571" w:rsidP="00B524C8">
      <w:pPr>
        <w:ind w:firstLine="708"/>
        <w:jc w:val="both"/>
        <w:rPr>
          <w:rFonts w:eastAsiaTheme="minorEastAsia"/>
          <w:sz w:val="28"/>
          <w:szCs w:val="28"/>
          <w:lang w:val="kk-KZ"/>
        </w:rPr>
      </w:pP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ab/>
        <w:t xml:space="preserve">2.2. Зертханалық жұмыс студенттердің алты </w:t>
      </w:r>
      <w:r w:rsidR="00BF0D4D" w:rsidRPr="00B16A70">
        <w:rPr>
          <w:rFonts w:eastAsiaTheme="minorEastAsia"/>
          <w:sz w:val="28"/>
          <w:szCs w:val="28"/>
          <w:lang w:val="kk-KZ"/>
        </w:rPr>
        <w:t>тобымен</w:t>
      </w:r>
      <w:r w:rsidRPr="00B16A70">
        <w:rPr>
          <w:rFonts w:eastAsiaTheme="minorEastAsia"/>
          <w:sz w:val="28"/>
          <w:szCs w:val="28"/>
          <w:lang w:val="kk-KZ"/>
        </w:rPr>
        <w:t xml:space="preserve"> (әрқайсысында екі адамнан) өткізіледі. Бетон құрамын іріктеп алуға шамамен берілетін тапсырма және қандай болмасын технологиялық фактордың ықпалын зерттеу әрбір  </w:t>
      </w:r>
      <w:r w:rsidR="00BF0D4D" w:rsidRPr="00B16A70">
        <w:rPr>
          <w:rFonts w:eastAsiaTheme="minorEastAsia"/>
          <w:sz w:val="28"/>
          <w:szCs w:val="28"/>
          <w:lang w:val="kk-KZ"/>
        </w:rPr>
        <w:t xml:space="preserve">топқа </w:t>
      </w:r>
      <w:r w:rsidRPr="00B16A70">
        <w:rPr>
          <w:rFonts w:eastAsiaTheme="minorEastAsia"/>
          <w:sz w:val="28"/>
          <w:szCs w:val="28"/>
          <w:lang w:val="kk-KZ"/>
        </w:rPr>
        <w:t xml:space="preserve">төмендегідей жеке беріледі. Цемент шығынын бірге тең деп алып, бетонның ақырғы құрамы 1 </w:t>
      </w:r>
      <m:oMath>
        <m:sSup>
          <m:sSupPr>
            <m:ctrlPr>
              <w:rPr>
                <w:rFonts w:ascii="Cambria Math" w:eastAsiaTheme="minorEastAsia" w:hAnsi="Cambria Math"/>
                <w:i/>
                <w:sz w:val="28"/>
                <w:szCs w:val="28"/>
                <w:lang w:val="kk-KZ"/>
              </w:rPr>
            </m:ctrlPr>
          </m:sSupPr>
          <m:e>
            <m:r>
              <w:rPr>
                <w:rFonts w:ascii="Cambria Math" w:eastAsiaTheme="minorEastAsia" w:hAnsi="Cambria Math"/>
                <w:sz w:val="28"/>
                <w:szCs w:val="28"/>
                <w:lang w:val="kk-KZ"/>
              </w:rPr>
              <m:t>м</m:t>
            </m:r>
          </m:e>
          <m:sup>
            <m:r>
              <w:rPr>
                <w:rFonts w:ascii="Cambria Math" w:eastAsiaTheme="minorEastAsia" w:hAnsi="Cambria Math"/>
                <w:sz w:val="28"/>
                <w:szCs w:val="28"/>
                <w:lang w:val="kk-KZ"/>
              </w:rPr>
              <m:t>3</m:t>
            </m:r>
          </m:sup>
        </m:sSup>
      </m:oMath>
      <w:r w:rsidRPr="00B16A70">
        <w:rPr>
          <w:rFonts w:eastAsiaTheme="minorEastAsia"/>
          <w:sz w:val="28"/>
          <w:szCs w:val="28"/>
          <w:lang w:val="kk-KZ"/>
        </w:rPr>
        <w:t xml:space="preserve"> бетонға жұмсалатын материал ретінде немесе салмағы (көлемі) бойынша нақты бетон құрамы түрінде беріледі. Әрбір буынмен орындалған іріктеп алу нәтижелері өзара салыстырылады және соның нәтижесінде техника-экономикалық қорытынды жасалады.</w:t>
      </w:r>
    </w:p>
    <w:p w:rsidR="00B524C8" w:rsidRPr="00B16A70" w:rsidRDefault="00B524C8" w:rsidP="00B524C8">
      <w:pPr>
        <w:ind w:firstLine="708"/>
        <w:jc w:val="both"/>
        <w:rPr>
          <w:rFonts w:eastAsiaTheme="minorEastAsia"/>
          <w:sz w:val="28"/>
          <w:szCs w:val="28"/>
          <w:lang w:val="kk-KZ"/>
        </w:rPr>
      </w:pPr>
      <w:r w:rsidRPr="00B16A70">
        <w:rPr>
          <w:rFonts w:eastAsiaTheme="minorEastAsia"/>
          <w:lang w:val="kk-KZ"/>
        </w:rPr>
        <w:tab/>
      </w:r>
      <w:r w:rsidRPr="00B16A70">
        <w:rPr>
          <w:rFonts w:eastAsiaTheme="minorEastAsia"/>
          <w:sz w:val="28"/>
          <w:szCs w:val="28"/>
          <w:lang w:val="kk-KZ"/>
        </w:rPr>
        <w:t xml:space="preserve">2.3. Әрбір </w:t>
      </w:r>
      <w:r w:rsidR="00BF0D4D" w:rsidRPr="00B16A70">
        <w:rPr>
          <w:rFonts w:eastAsiaTheme="minorEastAsia"/>
          <w:sz w:val="28"/>
          <w:szCs w:val="28"/>
          <w:lang w:val="kk-KZ"/>
        </w:rPr>
        <w:t>топтың</w:t>
      </w:r>
      <w:r w:rsidRPr="00B16A70">
        <w:rPr>
          <w:rFonts w:eastAsiaTheme="minorEastAsia"/>
          <w:sz w:val="28"/>
          <w:szCs w:val="28"/>
          <w:lang w:val="kk-KZ"/>
        </w:rPr>
        <w:t xml:space="preserve"> алған: бетон құрамын іріктеп алу бойынша жұмыстардың нәтижесі, </w:t>
      </w:r>
      <m:oMath>
        <m:sSub>
          <m:sSubPr>
            <m:ctrlPr>
              <w:rPr>
                <w:rFonts w:ascii="Cambria Math" w:eastAsiaTheme="minorEastAsia" w:hAnsi="Cambria Math"/>
                <w:i/>
                <w:lang w:val="kk-KZ"/>
              </w:rPr>
            </m:ctrlPr>
          </m:sSubPr>
          <m:e>
            <m:r>
              <w:rPr>
                <w:rFonts w:ascii="Cambria Math" w:eastAsiaTheme="minorEastAsia" w:hAnsi="Cambria Math"/>
                <w:lang w:val="kk-KZ"/>
              </w:rPr>
              <m:t>R</m:t>
            </m:r>
          </m:e>
          <m:sub>
            <m:r>
              <w:rPr>
                <w:rFonts w:ascii="Cambria Math" w:eastAsiaTheme="minorEastAsia" w:hAnsi="Cambria Math"/>
                <w:lang w:val="kk-KZ"/>
              </w:rPr>
              <m:t>Б</m:t>
            </m:r>
          </m:sub>
        </m:sSub>
        <m:r>
          <w:rPr>
            <w:rFonts w:ascii="Cambria Math" w:eastAsiaTheme="minorEastAsia" w:hAnsi="Cambria Math"/>
            <w:lang w:val="kk-KZ"/>
          </w:rPr>
          <m:t>=ʄ</m:t>
        </m:r>
        <m:d>
          <m:dPr>
            <m:ctrlPr>
              <w:rPr>
                <w:rFonts w:ascii="Cambria Math" w:eastAsiaTheme="minorEastAsia" w:hAnsi="Cambria Math"/>
                <w:i/>
                <w:lang w:val="kk-KZ"/>
              </w:rPr>
            </m:ctrlPr>
          </m:dPr>
          <m:e>
            <m:f>
              <m:fPr>
                <m:ctrlPr>
                  <w:rPr>
                    <w:rFonts w:ascii="Cambria Math" w:eastAsiaTheme="minorEastAsia" w:hAnsi="Cambria Math"/>
                    <w:i/>
                    <w:lang w:val="kk-KZ"/>
                  </w:rPr>
                </m:ctrlPr>
              </m:fPr>
              <m:num>
                <m:r>
                  <w:rPr>
                    <w:rFonts w:ascii="Cambria Math" w:eastAsiaTheme="minorEastAsia" w:hAnsi="Cambria Math"/>
                    <w:lang w:val="kk-KZ"/>
                  </w:rPr>
                  <m:t>Ц</m:t>
                </m:r>
              </m:num>
              <m:den>
                <m:r>
                  <w:rPr>
                    <w:rFonts w:ascii="Cambria Math" w:eastAsiaTheme="minorEastAsia" w:hAnsi="Cambria Math"/>
                    <w:lang w:val="kk-KZ"/>
                  </w:rPr>
                  <m:t>Су</m:t>
                </m:r>
              </m:den>
            </m:f>
          </m:e>
        </m:d>
      </m:oMath>
      <w:r w:rsidRPr="00B16A70">
        <w:rPr>
          <w:rFonts w:eastAsiaTheme="minorEastAsia"/>
          <w:lang w:val="kk-KZ"/>
        </w:rPr>
        <w:t xml:space="preserve"> </w:t>
      </w:r>
      <w:r w:rsidRPr="00B16A70">
        <w:rPr>
          <w:rFonts w:eastAsiaTheme="minorEastAsia"/>
          <w:sz w:val="28"/>
          <w:szCs w:val="28"/>
          <w:lang w:val="kk-KZ"/>
        </w:rPr>
        <w:t>тәжірибелік тәуелділіктер құру, сараптау және</w:t>
      </w:r>
      <w:r w:rsidR="000746A6" w:rsidRPr="00B16A70">
        <w:rPr>
          <w:rFonts w:eastAsiaTheme="minorEastAsia"/>
          <w:sz w:val="28"/>
          <w:szCs w:val="28"/>
          <w:lang w:val="kk-KZ"/>
        </w:rPr>
        <w:t xml:space="preserve"> салыстыру үшін талқылану керек </w:t>
      </w:r>
      <w:r w:rsidRPr="00B16A70">
        <w:rPr>
          <w:rFonts w:eastAsiaTheme="minorEastAsia"/>
          <w:sz w:val="28"/>
          <w:szCs w:val="28"/>
          <w:lang w:val="kk-KZ"/>
        </w:rPr>
        <w:t xml:space="preserve"> және олар бойынша жалпылама қорытынды шығарылуы керек. </w:t>
      </w:r>
    </w:p>
    <w:p w:rsidR="00B524C8" w:rsidRPr="00B16A70" w:rsidRDefault="00B524C8" w:rsidP="00B524C8">
      <w:pPr>
        <w:ind w:firstLine="708"/>
        <w:jc w:val="both"/>
        <w:rPr>
          <w:rFonts w:eastAsiaTheme="minorEastAsia"/>
          <w:sz w:val="28"/>
          <w:szCs w:val="28"/>
          <w:lang w:val="kk-KZ"/>
        </w:rPr>
      </w:pPr>
      <w:r w:rsidRPr="00B16A70">
        <w:rPr>
          <w:rFonts w:eastAsiaTheme="minorEastAsia"/>
          <w:sz w:val="28"/>
          <w:szCs w:val="28"/>
          <w:lang w:val="kk-KZ"/>
        </w:rPr>
        <w:tab/>
        <w:t xml:space="preserve">2.4. Бетон құрамын іріктеп алуға берілетін </w:t>
      </w:r>
      <w:r w:rsidR="0077103C" w:rsidRPr="00B16A70">
        <w:rPr>
          <w:rFonts w:eastAsiaTheme="minorEastAsia"/>
          <w:sz w:val="28"/>
          <w:szCs w:val="28"/>
          <w:lang w:val="kk-KZ"/>
        </w:rPr>
        <w:t xml:space="preserve"> 6 </w:t>
      </w:r>
      <w:r w:rsidRPr="00B16A70">
        <w:rPr>
          <w:rFonts w:eastAsiaTheme="minorEastAsia"/>
          <w:sz w:val="28"/>
          <w:szCs w:val="28"/>
          <w:lang w:val="kk-KZ"/>
        </w:rPr>
        <w:t>үлгілі</w:t>
      </w:r>
      <w:r w:rsidR="000746A6" w:rsidRPr="00B16A70">
        <w:rPr>
          <w:rFonts w:eastAsiaTheme="minorEastAsia"/>
          <w:sz w:val="28"/>
          <w:szCs w:val="28"/>
          <w:lang w:val="kk-KZ"/>
        </w:rPr>
        <w:t>к</w:t>
      </w:r>
      <w:r w:rsidRPr="00B16A70">
        <w:rPr>
          <w:rFonts w:eastAsiaTheme="minorEastAsia"/>
          <w:sz w:val="28"/>
          <w:szCs w:val="28"/>
          <w:lang w:val="kk-KZ"/>
        </w:rPr>
        <w:t xml:space="preserve"> тапсырмалар және </w:t>
      </w:r>
      <w:r w:rsidR="000746A6" w:rsidRPr="00B16A70">
        <w:rPr>
          <w:rFonts w:eastAsiaTheme="minorEastAsia"/>
          <w:sz w:val="28"/>
          <w:szCs w:val="28"/>
          <w:lang w:val="kk-KZ"/>
        </w:rPr>
        <w:t xml:space="preserve">бетон құрамына ықпал ететін </w:t>
      </w:r>
      <w:r w:rsidRPr="00B16A70">
        <w:rPr>
          <w:rFonts w:eastAsiaTheme="minorEastAsia"/>
          <w:sz w:val="28"/>
          <w:szCs w:val="28"/>
          <w:lang w:val="kk-KZ"/>
        </w:rPr>
        <w:t>технологиялық факторлардың зерттеулері</w:t>
      </w:r>
    </w:p>
    <w:p w:rsidR="00DB7571" w:rsidRPr="00B16A70" w:rsidRDefault="00DB7571" w:rsidP="00B524C8">
      <w:pPr>
        <w:ind w:firstLine="708"/>
        <w:jc w:val="both"/>
        <w:rPr>
          <w:rFonts w:eastAsiaTheme="minorEastAsia"/>
          <w:sz w:val="28"/>
          <w:szCs w:val="28"/>
          <w:lang w:val="kk-KZ"/>
        </w:rPr>
      </w:pPr>
    </w:p>
    <w:tbl>
      <w:tblPr>
        <w:tblStyle w:val="af5"/>
        <w:tblW w:w="0" w:type="auto"/>
        <w:tblLook w:val="04A0"/>
      </w:tblPr>
      <w:tblGrid>
        <w:gridCol w:w="1271"/>
        <w:gridCol w:w="3969"/>
        <w:gridCol w:w="4105"/>
      </w:tblGrid>
      <w:tr w:rsidR="00B524C8" w:rsidRPr="00B16A70" w:rsidTr="005968F0">
        <w:tc>
          <w:tcPr>
            <w:tcW w:w="1271"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Буындар</w:t>
            </w:r>
          </w:p>
        </w:tc>
        <w:tc>
          <w:tcPr>
            <w:tcW w:w="3969"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Құрам таңдауға тапсырма</w:t>
            </w:r>
          </w:p>
        </w:tc>
        <w:tc>
          <w:tcPr>
            <w:tcW w:w="4105"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Зерттелетін факторлар</w:t>
            </w:r>
          </w:p>
          <w:p w:rsidR="00780E78" w:rsidRPr="00B16A70" w:rsidRDefault="00780E78" w:rsidP="005968F0">
            <w:pPr>
              <w:jc w:val="both"/>
              <w:rPr>
                <w:rFonts w:eastAsiaTheme="minorEastAsia"/>
                <w:sz w:val="24"/>
                <w:szCs w:val="24"/>
                <w:lang w:val="kk-KZ"/>
              </w:rPr>
            </w:pPr>
          </w:p>
        </w:tc>
      </w:tr>
      <w:tr w:rsidR="00B524C8" w:rsidRPr="00B16A70" w:rsidTr="005968F0">
        <w:trPr>
          <w:trHeight w:val="1391"/>
        </w:trPr>
        <w:tc>
          <w:tcPr>
            <w:tcW w:w="1271" w:type="dxa"/>
            <w:tcBorders>
              <w:top w:val="single" w:sz="4" w:space="0" w:color="auto"/>
              <w:left w:val="single" w:sz="4" w:space="0" w:color="auto"/>
              <w:bottom w:val="single" w:sz="4" w:space="0" w:color="auto"/>
              <w:right w:val="single" w:sz="4" w:space="0" w:color="auto"/>
            </w:tcBorders>
          </w:tcPr>
          <w:p w:rsidR="00B524C8" w:rsidRPr="00B16A70" w:rsidRDefault="00B524C8" w:rsidP="005968F0">
            <w:pPr>
              <w:jc w:val="both"/>
              <w:rPr>
                <w:rFonts w:eastAsiaTheme="minorEastAsia"/>
                <w:sz w:val="24"/>
                <w:szCs w:val="24"/>
                <w:lang w:val="kk-KZ"/>
              </w:rPr>
            </w:pPr>
          </w:p>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1</w:t>
            </w:r>
          </w:p>
        </w:tc>
        <w:tc>
          <w:tcPr>
            <w:tcW w:w="3969"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 xml:space="preserve">Маркасы «200» ауыр бетон құрамын таңдап алу керек. Берілген: шағал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Д</m:t>
                  </m:r>
                </m:e>
                <m:sub>
                  <m:r>
                    <w:rPr>
                      <w:rFonts w:ascii="Cambria Math" w:eastAsiaTheme="minorEastAsia" w:hAnsi="Cambria Math"/>
                      <w:sz w:val="24"/>
                      <w:szCs w:val="24"/>
                      <w:lang w:val="kk-KZ"/>
                    </w:rPr>
                    <m:t>ш</m:t>
                  </m:r>
                </m:sub>
              </m:sSub>
            </m:oMath>
            <w:r w:rsidRPr="00B16A70">
              <w:rPr>
                <w:rFonts w:eastAsiaTheme="minorEastAsia"/>
                <w:sz w:val="24"/>
                <w:szCs w:val="24"/>
                <w:lang w:val="kk-KZ"/>
              </w:rPr>
              <w:t>-40</w:t>
            </w:r>
            <w:r w:rsidR="00345C22">
              <w:rPr>
                <w:rFonts w:eastAsiaTheme="minorEastAsia"/>
                <w:sz w:val="24"/>
                <w:szCs w:val="24"/>
                <w:lang w:val="kk-KZ"/>
              </w:rPr>
              <w:t xml:space="preserve"> </w:t>
            </w:r>
            <w:r w:rsidRPr="00B16A70">
              <w:rPr>
                <w:rFonts w:eastAsiaTheme="minorEastAsia"/>
                <w:sz w:val="24"/>
                <w:szCs w:val="24"/>
                <w:lang w:val="kk-KZ"/>
              </w:rPr>
              <w:t>мм, орта</w:t>
            </w:r>
          </w:p>
          <w:p w:rsidR="00B524C8" w:rsidRPr="00B16A70" w:rsidRDefault="00F51DCF" w:rsidP="005968F0">
            <w:pPr>
              <w:jc w:val="both"/>
              <w:rPr>
                <w:rFonts w:eastAsiaTheme="minorEastAsia"/>
                <w:sz w:val="24"/>
                <w:szCs w:val="24"/>
                <w:lang w:val="kk-KZ"/>
              </w:rPr>
            </w:pPr>
            <w:r>
              <w:rPr>
                <w:rFonts w:eastAsiaTheme="minorEastAsia"/>
                <w:sz w:val="24"/>
                <w:szCs w:val="24"/>
                <w:lang w:val="kk-KZ"/>
              </w:rPr>
              <w:t>ө</w:t>
            </w:r>
            <w:r w:rsidR="00B524C8" w:rsidRPr="00B16A70">
              <w:rPr>
                <w:rFonts w:eastAsiaTheme="minorEastAsia"/>
                <w:sz w:val="24"/>
                <w:szCs w:val="24"/>
                <w:lang w:val="kk-KZ"/>
              </w:rPr>
              <w:t xml:space="preserve">лшемді құм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М</m:t>
                  </m:r>
                </m:e>
                <m:sub>
                  <m:r>
                    <w:rPr>
                      <w:rFonts w:ascii="Cambria Math" w:eastAsiaTheme="minorEastAsia" w:hAnsi="Cambria Math"/>
                      <w:sz w:val="24"/>
                      <w:szCs w:val="24"/>
                      <w:lang w:val="kk-KZ"/>
                    </w:rPr>
                    <m:t>1</m:t>
                  </m:r>
                </m:sub>
              </m:sSub>
            </m:oMath>
            <w:r w:rsidR="00B524C8" w:rsidRPr="00B16A70">
              <w:rPr>
                <w:rFonts w:eastAsiaTheme="minorEastAsia"/>
                <w:sz w:val="24"/>
                <w:szCs w:val="24"/>
                <w:lang w:val="kk-KZ"/>
              </w:rPr>
              <w:t>-2-2,5. Қоспа жылжымалылығы – 3-4 см</w:t>
            </w:r>
          </w:p>
          <w:p w:rsidR="00780E78" w:rsidRPr="00B16A70" w:rsidRDefault="00780E78" w:rsidP="005968F0">
            <w:pPr>
              <w:jc w:val="both"/>
              <w:rPr>
                <w:rFonts w:eastAsiaTheme="minorEastAsia"/>
                <w:sz w:val="24"/>
                <w:szCs w:val="24"/>
                <w:lang w:val="kk-KZ"/>
              </w:rPr>
            </w:pPr>
          </w:p>
        </w:tc>
        <w:tc>
          <w:tcPr>
            <w:tcW w:w="4105" w:type="dxa"/>
            <w:tcBorders>
              <w:top w:val="single" w:sz="4" w:space="0" w:color="auto"/>
              <w:left w:val="single" w:sz="4" w:space="0" w:color="auto"/>
              <w:bottom w:val="single" w:sz="4" w:space="0" w:color="auto"/>
              <w:right w:val="single" w:sz="4" w:space="0" w:color="auto"/>
            </w:tcBorders>
            <w:hideMark/>
          </w:tcPr>
          <w:p w:rsidR="00B524C8" w:rsidRPr="00B16A70" w:rsidRDefault="00166E82" w:rsidP="00732494">
            <w:pPr>
              <w:jc w:val="both"/>
              <w:rPr>
                <w:rFonts w:eastAsiaTheme="minorEastAsia"/>
                <w:sz w:val="24"/>
                <w:szCs w:val="24"/>
                <w:lang w:val="kk-KZ"/>
              </w:rPr>
            </w:pP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Д</m:t>
                  </m:r>
                </m:e>
                <m:sub>
                  <m:r>
                    <w:rPr>
                      <w:rFonts w:ascii="Cambria Math" w:eastAsiaTheme="minorEastAsia" w:hAnsi="Cambria Math"/>
                      <w:sz w:val="24"/>
                      <w:szCs w:val="24"/>
                      <w:lang w:val="kk-KZ"/>
                    </w:rPr>
                    <m:t>ш</m:t>
                  </m:r>
                </m:sub>
              </m:sSub>
            </m:oMath>
            <w:r w:rsidR="00B524C8" w:rsidRPr="00B16A70">
              <w:rPr>
                <w:rFonts w:eastAsiaTheme="minorEastAsia"/>
                <w:sz w:val="24"/>
                <w:szCs w:val="24"/>
                <w:lang w:val="kk-KZ"/>
              </w:rPr>
              <w:t>-</w:t>
            </w:r>
            <w:r w:rsidR="00303255" w:rsidRPr="00B16A70">
              <w:rPr>
                <w:rFonts w:eastAsiaTheme="minorEastAsia"/>
                <w:sz w:val="24"/>
                <w:szCs w:val="24"/>
                <w:lang w:val="kk-KZ"/>
              </w:rPr>
              <w:t>2</w:t>
            </w:r>
            <w:r w:rsidR="00B524C8" w:rsidRPr="00B16A70">
              <w:rPr>
                <w:rFonts w:eastAsiaTheme="minorEastAsia"/>
                <w:sz w:val="24"/>
                <w:szCs w:val="24"/>
                <w:lang w:val="kk-KZ"/>
              </w:rPr>
              <w:t xml:space="preserve">0мм шағалды құрам таңдау </w:t>
            </w:r>
            <w:r w:rsidR="00732494" w:rsidRPr="00B16A70">
              <w:rPr>
                <w:rFonts w:eastAsiaTheme="minorEastAsia"/>
                <w:sz w:val="24"/>
                <w:szCs w:val="24"/>
                <w:lang w:val="kk-KZ"/>
              </w:rPr>
              <w:t>арқылы</w:t>
            </w:r>
            <w:r w:rsidR="00B524C8" w:rsidRPr="00B16A70">
              <w:rPr>
                <w:rFonts w:eastAsiaTheme="minorEastAsia"/>
                <w:sz w:val="24"/>
                <w:szCs w:val="24"/>
                <w:lang w:val="kk-KZ"/>
              </w:rPr>
              <w:t xml:space="preserve"> бетон құрамына ірі толтырғыш ретінде қалай ықпал ететінін зерттеу</w:t>
            </w:r>
          </w:p>
        </w:tc>
      </w:tr>
      <w:tr w:rsidR="00B524C8" w:rsidRPr="00B16A70" w:rsidTr="005968F0">
        <w:tc>
          <w:tcPr>
            <w:tcW w:w="1271"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2</w:t>
            </w:r>
          </w:p>
        </w:tc>
        <w:tc>
          <w:tcPr>
            <w:tcW w:w="3969"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 xml:space="preserve">Маркасы «200» ауыр бетон құрамын таңдап алу керек. Берілген: қиыршық тас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Д</m:t>
                  </m:r>
                </m:e>
                <m:sub>
                  <m:r>
                    <w:rPr>
                      <w:rFonts w:ascii="Cambria Math" w:eastAsiaTheme="minorEastAsia" w:hAnsi="Cambria Math"/>
                      <w:sz w:val="24"/>
                      <w:szCs w:val="24"/>
                      <w:lang w:val="kk-KZ"/>
                    </w:rPr>
                    <m:t>қ.т</m:t>
                  </m:r>
                </m:sub>
              </m:sSub>
            </m:oMath>
            <w:r w:rsidRPr="00B16A70">
              <w:rPr>
                <w:rFonts w:eastAsiaTheme="minorEastAsia"/>
                <w:sz w:val="24"/>
                <w:szCs w:val="24"/>
                <w:lang w:val="kk-KZ"/>
              </w:rPr>
              <w:t>- 40мм,</w:t>
            </w:r>
            <w:r w:rsidR="00F51DCF">
              <w:rPr>
                <w:rFonts w:eastAsiaTheme="minorEastAsia"/>
                <w:sz w:val="24"/>
                <w:szCs w:val="24"/>
                <w:lang w:val="kk-KZ"/>
              </w:rPr>
              <w:t xml:space="preserve"> </w:t>
            </w:r>
            <w:r w:rsidRPr="00B16A70">
              <w:rPr>
                <w:rFonts w:eastAsiaTheme="minorEastAsia"/>
                <w:sz w:val="24"/>
                <w:szCs w:val="24"/>
                <w:lang w:val="kk-KZ"/>
              </w:rPr>
              <w:t xml:space="preserve">орта өлшемді құм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М</m:t>
                  </m:r>
                </m:e>
                <m:sub>
                  <m:r>
                    <w:rPr>
                      <w:rFonts w:ascii="Cambria Math" w:eastAsiaTheme="minorEastAsia" w:hAnsi="Cambria Math"/>
                      <w:sz w:val="24"/>
                      <w:szCs w:val="24"/>
                      <w:lang w:val="kk-KZ"/>
                    </w:rPr>
                    <m:t>1</m:t>
                  </m:r>
                </m:sub>
              </m:sSub>
            </m:oMath>
            <w:r w:rsidRPr="00B16A70">
              <w:rPr>
                <w:rFonts w:eastAsiaTheme="minorEastAsia"/>
                <w:sz w:val="24"/>
                <w:szCs w:val="24"/>
                <w:lang w:val="kk-KZ"/>
              </w:rPr>
              <w:t>= 2-2,5. Қоспа жылжымалылығы – 7-8 см</w:t>
            </w:r>
          </w:p>
          <w:p w:rsidR="00780E78" w:rsidRPr="00B16A70" w:rsidRDefault="00780E78" w:rsidP="005968F0">
            <w:pPr>
              <w:jc w:val="both"/>
              <w:rPr>
                <w:rFonts w:eastAsiaTheme="minorEastAsia"/>
                <w:sz w:val="24"/>
                <w:szCs w:val="24"/>
                <w:lang w:val="kk-KZ"/>
              </w:rPr>
            </w:pPr>
          </w:p>
        </w:tc>
        <w:tc>
          <w:tcPr>
            <w:tcW w:w="4105" w:type="dxa"/>
            <w:tcBorders>
              <w:top w:val="single" w:sz="4" w:space="0" w:color="auto"/>
              <w:left w:val="single" w:sz="4" w:space="0" w:color="auto"/>
              <w:bottom w:val="single" w:sz="4" w:space="0" w:color="auto"/>
              <w:right w:val="single" w:sz="4" w:space="0" w:color="auto"/>
            </w:tcBorders>
            <w:hideMark/>
          </w:tcPr>
          <w:p w:rsidR="00B524C8" w:rsidRPr="00B16A70" w:rsidRDefault="00166E82" w:rsidP="00732494">
            <w:pPr>
              <w:jc w:val="both"/>
              <w:rPr>
                <w:rFonts w:eastAsiaTheme="minorEastAsia"/>
                <w:sz w:val="24"/>
                <w:szCs w:val="24"/>
                <w:lang w:val="kk-KZ"/>
              </w:rPr>
            </w:pP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Д</m:t>
                  </m:r>
                </m:e>
                <m:sub>
                  <m:r>
                    <w:rPr>
                      <w:rFonts w:ascii="Cambria Math" w:eastAsiaTheme="minorEastAsia" w:hAnsi="Cambria Math"/>
                      <w:sz w:val="24"/>
                      <w:szCs w:val="24"/>
                      <w:lang w:val="kk-KZ"/>
                    </w:rPr>
                    <m:t>қ.т</m:t>
                  </m:r>
                </m:sub>
              </m:sSub>
            </m:oMath>
            <w:r w:rsidR="00B524C8" w:rsidRPr="00B16A70">
              <w:rPr>
                <w:rFonts w:eastAsiaTheme="minorEastAsia"/>
                <w:sz w:val="24"/>
                <w:szCs w:val="24"/>
                <w:lang w:val="kk-KZ"/>
              </w:rPr>
              <w:t xml:space="preserve">- </w:t>
            </w:r>
            <w:r w:rsidR="00303255" w:rsidRPr="00B16A70">
              <w:rPr>
                <w:rFonts w:eastAsiaTheme="minorEastAsia"/>
                <w:sz w:val="24"/>
                <w:szCs w:val="24"/>
                <w:lang w:val="kk-KZ"/>
              </w:rPr>
              <w:t>2</w:t>
            </w:r>
            <w:r w:rsidR="00B524C8" w:rsidRPr="00B16A70">
              <w:rPr>
                <w:rFonts w:eastAsiaTheme="minorEastAsia"/>
                <w:sz w:val="24"/>
                <w:szCs w:val="24"/>
                <w:lang w:val="kk-KZ"/>
              </w:rPr>
              <w:t xml:space="preserve">0мм қиыршық тасты  құрам таңдау </w:t>
            </w:r>
            <w:r w:rsidR="00732494" w:rsidRPr="00B16A70">
              <w:rPr>
                <w:rFonts w:eastAsiaTheme="minorEastAsia"/>
                <w:sz w:val="24"/>
                <w:szCs w:val="24"/>
                <w:lang w:val="kk-KZ"/>
              </w:rPr>
              <w:t>арқылы</w:t>
            </w:r>
            <w:r w:rsidR="00B524C8" w:rsidRPr="00B16A70">
              <w:rPr>
                <w:rFonts w:eastAsiaTheme="minorEastAsia"/>
                <w:sz w:val="24"/>
                <w:szCs w:val="24"/>
                <w:lang w:val="kk-KZ"/>
              </w:rPr>
              <w:t xml:space="preserve"> бетон құрамына ірі толтырғыш ретінде қалай ықпал ететінін зер</w:t>
            </w:r>
            <w:r w:rsidR="00732494" w:rsidRPr="00B16A70">
              <w:rPr>
                <w:rFonts w:eastAsiaTheme="minorEastAsia"/>
                <w:sz w:val="24"/>
                <w:szCs w:val="24"/>
                <w:lang w:val="kk-KZ"/>
              </w:rPr>
              <w:t>т</w:t>
            </w:r>
            <w:r w:rsidR="00B524C8" w:rsidRPr="00B16A70">
              <w:rPr>
                <w:rFonts w:eastAsiaTheme="minorEastAsia"/>
                <w:sz w:val="24"/>
                <w:szCs w:val="24"/>
                <w:lang w:val="kk-KZ"/>
              </w:rPr>
              <w:t>теу.</w:t>
            </w:r>
          </w:p>
        </w:tc>
      </w:tr>
      <w:tr w:rsidR="00B524C8" w:rsidRPr="00B16A70" w:rsidTr="005968F0">
        <w:tc>
          <w:tcPr>
            <w:tcW w:w="1271" w:type="dxa"/>
            <w:tcBorders>
              <w:top w:val="single" w:sz="4" w:space="0" w:color="auto"/>
              <w:left w:val="single" w:sz="4" w:space="0" w:color="auto"/>
              <w:bottom w:val="single" w:sz="4" w:space="0" w:color="auto"/>
              <w:right w:val="single" w:sz="4" w:space="0" w:color="auto"/>
            </w:tcBorders>
          </w:tcPr>
          <w:p w:rsidR="00B524C8" w:rsidRPr="00B16A70" w:rsidRDefault="00B524C8" w:rsidP="005968F0">
            <w:pPr>
              <w:jc w:val="both"/>
              <w:rPr>
                <w:rFonts w:eastAsiaTheme="minorEastAsia"/>
                <w:sz w:val="24"/>
                <w:szCs w:val="24"/>
                <w:lang w:val="kk-KZ"/>
              </w:rPr>
            </w:pPr>
          </w:p>
          <w:p w:rsidR="00B524C8" w:rsidRPr="00B16A70" w:rsidRDefault="00B524C8" w:rsidP="005968F0">
            <w:pPr>
              <w:jc w:val="both"/>
              <w:rPr>
                <w:rFonts w:eastAsiaTheme="minorEastAsia"/>
                <w:sz w:val="24"/>
                <w:szCs w:val="24"/>
                <w:lang w:val="kk-KZ"/>
              </w:rPr>
            </w:pPr>
          </w:p>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3</w:t>
            </w:r>
          </w:p>
        </w:tc>
        <w:tc>
          <w:tcPr>
            <w:tcW w:w="3969"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 xml:space="preserve">Маркасы «200» ауыр бетон құрамын таңдап алу керек. Берілген: шағал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Д</m:t>
                  </m:r>
                </m:e>
                <m:sub>
                  <m:r>
                    <w:rPr>
                      <w:rFonts w:ascii="Cambria Math" w:eastAsiaTheme="minorEastAsia" w:hAnsi="Cambria Math"/>
                      <w:sz w:val="24"/>
                      <w:szCs w:val="24"/>
                      <w:lang w:val="kk-KZ"/>
                    </w:rPr>
                    <m:t>ш</m:t>
                  </m:r>
                </m:sub>
              </m:sSub>
            </m:oMath>
            <w:r w:rsidRPr="00B16A70">
              <w:rPr>
                <w:rFonts w:eastAsiaTheme="minorEastAsia"/>
                <w:sz w:val="24"/>
                <w:szCs w:val="24"/>
                <w:lang w:val="kk-KZ"/>
              </w:rPr>
              <w:t>- 40</w:t>
            </w:r>
            <w:r w:rsidR="00F51DCF">
              <w:rPr>
                <w:rFonts w:eastAsiaTheme="minorEastAsia"/>
                <w:sz w:val="24"/>
                <w:szCs w:val="24"/>
                <w:lang w:val="kk-KZ"/>
              </w:rPr>
              <w:t xml:space="preserve"> </w:t>
            </w:r>
            <w:r w:rsidRPr="00B16A70">
              <w:rPr>
                <w:rFonts w:eastAsiaTheme="minorEastAsia"/>
                <w:sz w:val="24"/>
                <w:szCs w:val="24"/>
                <w:lang w:val="kk-KZ"/>
              </w:rPr>
              <w:t>мм,</w:t>
            </w:r>
            <w:r w:rsidR="00F51DCF">
              <w:rPr>
                <w:rFonts w:eastAsiaTheme="minorEastAsia"/>
                <w:sz w:val="24"/>
                <w:szCs w:val="24"/>
                <w:lang w:val="kk-KZ"/>
              </w:rPr>
              <w:t xml:space="preserve"> </w:t>
            </w:r>
            <w:r w:rsidRPr="00B16A70">
              <w:rPr>
                <w:rFonts w:eastAsiaTheme="minorEastAsia"/>
                <w:sz w:val="24"/>
                <w:szCs w:val="24"/>
                <w:lang w:val="kk-KZ"/>
              </w:rPr>
              <w:t xml:space="preserve">орта өлшемді құм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М</m:t>
                  </m:r>
                </m:e>
                <m:sub>
                  <m:r>
                    <w:rPr>
                      <w:rFonts w:ascii="Cambria Math" w:eastAsiaTheme="minorEastAsia" w:hAnsi="Cambria Math"/>
                      <w:sz w:val="24"/>
                      <w:szCs w:val="24"/>
                      <w:lang w:val="kk-KZ"/>
                    </w:rPr>
                    <m:t>1</m:t>
                  </m:r>
                </m:sub>
              </m:sSub>
            </m:oMath>
            <w:r w:rsidR="00303255" w:rsidRPr="00B16A70">
              <w:rPr>
                <w:rFonts w:eastAsiaTheme="minorEastAsia"/>
                <w:sz w:val="24"/>
                <w:szCs w:val="24"/>
                <w:lang w:val="kk-KZ"/>
              </w:rPr>
              <w:t xml:space="preserve">= </w:t>
            </w:r>
            <w:r w:rsidRPr="00B16A70">
              <w:rPr>
                <w:rFonts w:eastAsiaTheme="minorEastAsia"/>
                <w:sz w:val="24"/>
                <w:szCs w:val="24"/>
                <w:lang w:val="kk-KZ"/>
              </w:rPr>
              <w:t>2,5</w:t>
            </w:r>
            <w:r w:rsidR="00303255" w:rsidRPr="00B16A70">
              <w:rPr>
                <w:rFonts w:eastAsiaTheme="minorEastAsia"/>
                <w:sz w:val="24"/>
                <w:szCs w:val="24"/>
                <w:lang w:val="kk-KZ"/>
              </w:rPr>
              <w:t>-3</w:t>
            </w:r>
            <w:r w:rsidRPr="00B16A70">
              <w:rPr>
                <w:rFonts w:eastAsiaTheme="minorEastAsia"/>
                <w:sz w:val="24"/>
                <w:szCs w:val="24"/>
                <w:lang w:val="kk-KZ"/>
              </w:rPr>
              <w:t>. Жіберу беріктігі маркалықтың 70%. Қоспа</w:t>
            </w:r>
            <w:r w:rsidR="00F51DCF">
              <w:rPr>
                <w:rFonts w:eastAsiaTheme="minorEastAsia"/>
                <w:sz w:val="24"/>
                <w:szCs w:val="24"/>
                <w:lang w:val="kk-KZ"/>
              </w:rPr>
              <w:t xml:space="preserve"> жылжымалылығы -  10-11 см</w:t>
            </w:r>
          </w:p>
          <w:p w:rsidR="00780E78" w:rsidRPr="00B16A70" w:rsidRDefault="00780E78" w:rsidP="005968F0">
            <w:pPr>
              <w:jc w:val="both"/>
              <w:rPr>
                <w:rFonts w:eastAsiaTheme="minorEastAsia"/>
                <w:sz w:val="24"/>
                <w:szCs w:val="24"/>
                <w:lang w:val="kk-KZ"/>
              </w:rPr>
            </w:pPr>
          </w:p>
        </w:tc>
        <w:tc>
          <w:tcPr>
            <w:tcW w:w="4105" w:type="dxa"/>
            <w:tcBorders>
              <w:top w:val="single" w:sz="4" w:space="0" w:color="auto"/>
              <w:left w:val="single" w:sz="4" w:space="0" w:color="auto"/>
              <w:bottom w:val="single" w:sz="4" w:space="0" w:color="auto"/>
              <w:right w:val="single" w:sz="4" w:space="0" w:color="auto"/>
            </w:tcBorders>
            <w:hideMark/>
          </w:tcPr>
          <w:p w:rsidR="00B524C8" w:rsidRPr="00B16A70" w:rsidRDefault="00166E82" w:rsidP="00732494">
            <w:pPr>
              <w:jc w:val="both"/>
              <w:rPr>
                <w:rFonts w:eastAsiaTheme="minorEastAsia"/>
                <w:sz w:val="24"/>
                <w:szCs w:val="24"/>
                <w:lang w:val="kk-KZ"/>
              </w:rPr>
            </w:pP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М</m:t>
                  </m:r>
                </m:e>
                <m:sub>
                  <m:r>
                    <w:rPr>
                      <w:rFonts w:ascii="Cambria Math" w:eastAsiaTheme="minorEastAsia" w:hAnsi="Cambria Math"/>
                      <w:sz w:val="24"/>
                      <w:szCs w:val="24"/>
                      <w:lang w:val="kk-KZ"/>
                    </w:rPr>
                    <m:t>1</m:t>
                  </m:r>
                </m:sub>
              </m:sSub>
            </m:oMath>
            <w:r w:rsidR="00B524C8" w:rsidRPr="00B16A70">
              <w:rPr>
                <w:rFonts w:eastAsiaTheme="minorEastAsia"/>
                <w:sz w:val="24"/>
                <w:szCs w:val="24"/>
                <w:lang w:val="kk-KZ"/>
              </w:rPr>
              <w:t>-1,5-2,0 майда құм</w:t>
            </w:r>
            <w:r w:rsidR="00732494" w:rsidRPr="00B16A70">
              <w:rPr>
                <w:rFonts w:eastAsiaTheme="minorEastAsia"/>
                <w:sz w:val="24"/>
                <w:szCs w:val="24"/>
                <w:lang w:val="kk-KZ"/>
              </w:rPr>
              <w:t>ды</w:t>
            </w:r>
            <w:r w:rsidR="00B524C8" w:rsidRPr="00B16A70">
              <w:rPr>
                <w:rFonts w:eastAsiaTheme="minorEastAsia"/>
                <w:sz w:val="24"/>
                <w:szCs w:val="24"/>
                <w:lang w:val="kk-KZ"/>
              </w:rPr>
              <w:t xml:space="preserve"> қатар құрам таңдау </w:t>
            </w:r>
            <w:r w:rsidR="00732494" w:rsidRPr="00B16A70">
              <w:rPr>
                <w:rFonts w:eastAsiaTheme="minorEastAsia"/>
                <w:sz w:val="24"/>
                <w:szCs w:val="24"/>
                <w:lang w:val="kk-KZ"/>
              </w:rPr>
              <w:t>арқылы</w:t>
            </w:r>
            <w:r w:rsidR="00B524C8" w:rsidRPr="00B16A70">
              <w:rPr>
                <w:rFonts w:eastAsiaTheme="minorEastAsia"/>
                <w:sz w:val="24"/>
                <w:szCs w:val="24"/>
                <w:lang w:val="kk-KZ"/>
              </w:rPr>
              <w:t xml:space="preserve"> бетон құрамына майда </w:t>
            </w:r>
            <w:r w:rsidR="00061470" w:rsidRPr="00B16A70">
              <w:rPr>
                <w:rFonts w:eastAsiaTheme="minorEastAsia"/>
                <w:sz w:val="24"/>
                <w:szCs w:val="24"/>
                <w:lang w:val="kk-KZ"/>
              </w:rPr>
              <w:t>толтырғыш</w:t>
            </w:r>
            <w:r w:rsidR="00B524C8" w:rsidRPr="00B16A70">
              <w:rPr>
                <w:rFonts w:eastAsiaTheme="minorEastAsia"/>
                <w:sz w:val="24"/>
                <w:szCs w:val="24"/>
                <w:lang w:val="kk-KZ"/>
              </w:rPr>
              <w:t xml:space="preserve"> ретінде </w:t>
            </w:r>
            <w:r w:rsidR="00732494" w:rsidRPr="00B16A70">
              <w:rPr>
                <w:rFonts w:eastAsiaTheme="minorEastAsia"/>
                <w:sz w:val="24"/>
                <w:szCs w:val="24"/>
                <w:lang w:val="kk-KZ"/>
              </w:rPr>
              <w:t xml:space="preserve">қалай </w:t>
            </w:r>
            <w:r w:rsidR="00B524C8" w:rsidRPr="00B16A70">
              <w:rPr>
                <w:rFonts w:eastAsiaTheme="minorEastAsia"/>
                <w:sz w:val="24"/>
                <w:szCs w:val="24"/>
                <w:lang w:val="kk-KZ"/>
              </w:rPr>
              <w:t>ықпал ететінін зерттеу.</w:t>
            </w:r>
          </w:p>
        </w:tc>
      </w:tr>
      <w:tr w:rsidR="00B524C8" w:rsidRPr="00B16A70" w:rsidTr="005968F0">
        <w:tc>
          <w:tcPr>
            <w:tcW w:w="1271" w:type="dxa"/>
            <w:tcBorders>
              <w:top w:val="single" w:sz="4" w:space="0" w:color="auto"/>
              <w:left w:val="single" w:sz="4" w:space="0" w:color="auto"/>
              <w:bottom w:val="single" w:sz="4" w:space="0" w:color="auto"/>
              <w:right w:val="single" w:sz="4" w:space="0" w:color="auto"/>
            </w:tcBorders>
          </w:tcPr>
          <w:p w:rsidR="00B524C8" w:rsidRPr="00B16A70" w:rsidRDefault="00B524C8" w:rsidP="005968F0">
            <w:pPr>
              <w:jc w:val="both"/>
              <w:rPr>
                <w:rFonts w:eastAsiaTheme="minorEastAsia"/>
                <w:sz w:val="24"/>
                <w:szCs w:val="24"/>
                <w:lang w:val="kk-KZ"/>
              </w:rPr>
            </w:pPr>
          </w:p>
          <w:p w:rsidR="00B524C8" w:rsidRPr="00B16A70" w:rsidRDefault="00B524C8" w:rsidP="005968F0">
            <w:pPr>
              <w:jc w:val="both"/>
              <w:rPr>
                <w:rFonts w:eastAsiaTheme="minorEastAsia"/>
                <w:sz w:val="24"/>
                <w:szCs w:val="24"/>
                <w:lang w:val="kk-KZ"/>
              </w:rPr>
            </w:pPr>
          </w:p>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4</w:t>
            </w:r>
          </w:p>
        </w:tc>
        <w:tc>
          <w:tcPr>
            <w:tcW w:w="3969"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 xml:space="preserve">Маркасы «200» ауыр бетон құрамын таңдап алу керек. Берілген: қиыршық тас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Д</m:t>
                  </m:r>
                </m:e>
                <m:sub>
                  <m:r>
                    <w:rPr>
                      <w:rFonts w:ascii="Cambria Math" w:eastAsiaTheme="minorEastAsia" w:hAnsi="Cambria Math"/>
                      <w:sz w:val="24"/>
                      <w:szCs w:val="24"/>
                      <w:lang w:val="kk-KZ"/>
                    </w:rPr>
                    <m:t>қ.т</m:t>
                  </m:r>
                </m:sub>
              </m:sSub>
            </m:oMath>
            <w:r w:rsidR="00F51DCF">
              <w:rPr>
                <w:rFonts w:eastAsiaTheme="minorEastAsia"/>
                <w:sz w:val="24"/>
                <w:szCs w:val="24"/>
                <w:lang w:val="kk-KZ"/>
              </w:rPr>
              <w:t>-</w:t>
            </w:r>
            <w:r w:rsidRPr="00B16A70">
              <w:rPr>
                <w:rFonts w:eastAsiaTheme="minorEastAsia"/>
                <w:sz w:val="24"/>
                <w:szCs w:val="24"/>
                <w:lang w:val="kk-KZ"/>
              </w:rPr>
              <w:t>40</w:t>
            </w:r>
            <w:r w:rsidR="00F51DCF">
              <w:rPr>
                <w:rFonts w:eastAsiaTheme="minorEastAsia"/>
                <w:sz w:val="24"/>
                <w:szCs w:val="24"/>
                <w:lang w:val="kk-KZ"/>
              </w:rPr>
              <w:t xml:space="preserve"> </w:t>
            </w:r>
            <w:r w:rsidRPr="00B16A70">
              <w:rPr>
                <w:rFonts w:eastAsiaTheme="minorEastAsia"/>
                <w:sz w:val="24"/>
                <w:szCs w:val="24"/>
                <w:lang w:val="kk-KZ"/>
              </w:rPr>
              <w:t>мм,</w:t>
            </w:r>
            <w:r w:rsidR="00F51DCF">
              <w:rPr>
                <w:rFonts w:eastAsiaTheme="minorEastAsia"/>
                <w:sz w:val="24"/>
                <w:szCs w:val="24"/>
                <w:lang w:val="kk-KZ"/>
              </w:rPr>
              <w:t xml:space="preserve"> </w:t>
            </w:r>
            <w:r w:rsidRPr="00B16A70">
              <w:rPr>
                <w:rFonts w:eastAsiaTheme="minorEastAsia"/>
                <w:sz w:val="24"/>
                <w:szCs w:val="24"/>
                <w:lang w:val="kk-KZ"/>
              </w:rPr>
              <w:t xml:space="preserve">орта өлшемді құм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М</m:t>
                  </m:r>
                </m:e>
                <m:sub>
                  <m:r>
                    <w:rPr>
                      <w:rFonts w:ascii="Cambria Math" w:eastAsiaTheme="minorEastAsia" w:hAnsi="Cambria Math"/>
                      <w:sz w:val="24"/>
                      <w:szCs w:val="24"/>
                      <w:lang w:val="kk-KZ"/>
                    </w:rPr>
                    <m:t>1</m:t>
                  </m:r>
                </m:sub>
              </m:sSub>
            </m:oMath>
            <w:r w:rsidRPr="00B16A70">
              <w:rPr>
                <w:rFonts w:eastAsiaTheme="minorEastAsia"/>
                <w:sz w:val="24"/>
                <w:szCs w:val="24"/>
                <w:lang w:val="kk-KZ"/>
              </w:rPr>
              <w:t>= 2-2,5. Жіберу беріктігі маркалықтың 70%. Қоспа</w:t>
            </w:r>
            <w:r w:rsidR="00F51DCF">
              <w:rPr>
                <w:rFonts w:eastAsiaTheme="minorEastAsia"/>
                <w:sz w:val="24"/>
                <w:szCs w:val="24"/>
                <w:lang w:val="kk-KZ"/>
              </w:rPr>
              <w:t xml:space="preserve"> жылжымалылығы -  8-10 сек</w:t>
            </w:r>
          </w:p>
          <w:p w:rsidR="00780E78" w:rsidRPr="00B16A70" w:rsidRDefault="00780E78" w:rsidP="005968F0">
            <w:pPr>
              <w:jc w:val="both"/>
              <w:rPr>
                <w:rFonts w:eastAsiaTheme="minorEastAsia"/>
                <w:sz w:val="24"/>
                <w:szCs w:val="24"/>
                <w:lang w:val="kk-KZ"/>
              </w:rPr>
            </w:pPr>
          </w:p>
        </w:tc>
        <w:tc>
          <w:tcPr>
            <w:tcW w:w="4105" w:type="dxa"/>
            <w:tcBorders>
              <w:top w:val="single" w:sz="4" w:space="0" w:color="auto"/>
              <w:left w:val="single" w:sz="4" w:space="0" w:color="auto"/>
              <w:bottom w:val="single" w:sz="4" w:space="0" w:color="auto"/>
              <w:right w:val="single" w:sz="4" w:space="0" w:color="auto"/>
            </w:tcBorders>
            <w:hideMark/>
          </w:tcPr>
          <w:p w:rsidR="00B524C8" w:rsidRPr="00B16A70" w:rsidRDefault="00B524C8" w:rsidP="00732494">
            <w:pPr>
              <w:jc w:val="both"/>
              <w:rPr>
                <w:rFonts w:eastAsiaTheme="minorEastAsia"/>
                <w:sz w:val="24"/>
                <w:szCs w:val="24"/>
                <w:lang w:val="kk-KZ"/>
              </w:rPr>
            </w:pPr>
            <w:r w:rsidRPr="00B16A70">
              <w:rPr>
                <w:rFonts w:eastAsiaTheme="minorEastAsia"/>
                <w:sz w:val="24"/>
                <w:szCs w:val="24"/>
                <w:lang w:val="kk-KZ"/>
              </w:rPr>
              <w:t>Қоспа жылжымалылығы</w:t>
            </w:r>
            <w:r w:rsidR="00732494" w:rsidRPr="00B16A70">
              <w:rPr>
                <w:rFonts w:eastAsiaTheme="minorEastAsia"/>
                <w:sz w:val="24"/>
                <w:szCs w:val="24"/>
                <w:lang w:val="kk-KZ"/>
              </w:rPr>
              <w:t xml:space="preserve"> 2-3 см</w:t>
            </w:r>
            <w:r w:rsidRPr="00B16A70">
              <w:rPr>
                <w:rFonts w:eastAsiaTheme="minorEastAsia"/>
                <w:sz w:val="24"/>
                <w:szCs w:val="24"/>
                <w:lang w:val="kk-KZ"/>
              </w:rPr>
              <w:t xml:space="preserve"> қатар құрам таңдау </w:t>
            </w:r>
            <w:r w:rsidR="00732494" w:rsidRPr="00B16A70">
              <w:rPr>
                <w:rFonts w:eastAsiaTheme="minorEastAsia"/>
                <w:sz w:val="24"/>
                <w:szCs w:val="24"/>
                <w:lang w:val="kk-KZ"/>
              </w:rPr>
              <w:t>арқылы</w:t>
            </w:r>
            <w:r w:rsidRPr="00B16A70">
              <w:rPr>
                <w:rFonts w:eastAsiaTheme="minorEastAsia"/>
                <w:sz w:val="24"/>
                <w:szCs w:val="24"/>
                <w:lang w:val="kk-KZ"/>
              </w:rPr>
              <w:t xml:space="preserve"> бетон құрамына </w:t>
            </w:r>
            <w:r w:rsidR="00732494" w:rsidRPr="00B16A70">
              <w:rPr>
                <w:rFonts w:eastAsiaTheme="minorEastAsia"/>
                <w:sz w:val="24"/>
                <w:szCs w:val="24"/>
                <w:lang w:val="kk-KZ"/>
              </w:rPr>
              <w:t>қ</w:t>
            </w:r>
            <w:r w:rsidRPr="00B16A70">
              <w:rPr>
                <w:rFonts w:eastAsiaTheme="minorEastAsia"/>
                <w:sz w:val="24"/>
                <w:szCs w:val="24"/>
                <w:lang w:val="kk-KZ"/>
              </w:rPr>
              <w:t>алай ықпал ететінін зерттеу.</w:t>
            </w:r>
          </w:p>
        </w:tc>
      </w:tr>
      <w:tr w:rsidR="00B524C8" w:rsidRPr="00B16A70" w:rsidTr="005968F0">
        <w:tc>
          <w:tcPr>
            <w:tcW w:w="1271" w:type="dxa"/>
            <w:tcBorders>
              <w:top w:val="single" w:sz="4" w:space="0" w:color="auto"/>
              <w:left w:val="single" w:sz="4" w:space="0" w:color="auto"/>
              <w:bottom w:val="single" w:sz="4" w:space="0" w:color="auto"/>
              <w:right w:val="single" w:sz="4" w:space="0" w:color="auto"/>
            </w:tcBorders>
          </w:tcPr>
          <w:p w:rsidR="00B524C8" w:rsidRPr="00B16A70" w:rsidRDefault="00B524C8" w:rsidP="005968F0">
            <w:pPr>
              <w:jc w:val="both"/>
              <w:rPr>
                <w:rFonts w:eastAsiaTheme="minorEastAsia"/>
                <w:sz w:val="24"/>
                <w:szCs w:val="24"/>
                <w:lang w:val="kk-KZ"/>
              </w:rPr>
            </w:pPr>
          </w:p>
          <w:p w:rsidR="00B524C8" w:rsidRPr="00B16A70" w:rsidRDefault="00B524C8" w:rsidP="005968F0">
            <w:pPr>
              <w:jc w:val="both"/>
              <w:rPr>
                <w:rFonts w:eastAsiaTheme="minorEastAsia"/>
                <w:sz w:val="24"/>
                <w:szCs w:val="24"/>
                <w:lang w:val="kk-KZ"/>
              </w:rPr>
            </w:pPr>
          </w:p>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5</w:t>
            </w:r>
          </w:p>
        </w:tc>
        <w:tc>
          <w:tcPr>
            <w:tcW w:w="3969"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 xml:space="preserve">Маркасы «200» ауыр бетон құрамын таңдап алу керек. Берілген: шағал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Д</m:t>
                  </m:r>
                </m:e>
                <m:sub>
                  <m:r>
                    <w:rPr>
                      <w:rFonts w:ascii="Cambria Math" w:eastAsiaTheme="minorEastAsia" w:hAnsi="Cambria Math"/>
                      <w:sz w:val="24"/>
                      <w:szCs w:val="24"/>
                      <w:lang w:val="kk-KZ"/>
                    </w:rPr>
                    <m:t>ш</m:t>
                  </m:r>
                </m:sub>
              </m:sSub>
            </m:oMath>
            <w:r w:rsidRPr="00B16A70">
              <w:rPr>
                <w:rFonts w:eastAsiaTheme="minorEastAsia"/>
                <w:sz w:val="24"/>
                <w:szCs w:val="24"/>
                <w:lang w:val="kk-KZ"/>
              </w:rPr>
              <w:t>- 40</w:t>
            </w:r>
            <w:r w:rsidR="00345C22">
              <w:rPr>
                <w:rFonts w:eastAsiaTheme="minorEastAsia"/>
                <w:sz w:val="24"/>
                <w:szCs w:val="24"/>
                <w:lang w:val="kk-KZ"/>
              </w:rPr>
              <w:t xml:space="preserve"> </w:t>
            </w:r>
            <w:r w:rsidRPr="00B16A70">
              <w:rPr>
                <w:rFonts w:eastAsiaTheme="minorEastAsia"/>
                <w:sz w:val="24"/>
                <w:szCs w:val="24"/>
                <w:lang w:val="kk-KZ"/>
              </w:rPr>
              <w:t xml:space="preserve">мм,орта өлшемді құм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М</m:t>
                  </m:r>
                </m:e>
                <m:sub>
                  <m:r>
                    <w:rPr>
                      <w:rFonts w:ascii="Cambria Math" w:eastAsiaTheme="minorEastAsia" w:hAnsi="Cambria Math"/>
                      <w:sz w:val="24"/>
                      <w:szCs w:val="24"/>
                      <w:lang w:val="kk-KZ"/>
                    </w:rPr>
                    <m:t>1</m:t>
                  </m:r>
                </m:sub>
              </m:sSub>
            </m:oMath>
            <w:r w:rsidRPr="00B16A70">
              <w:rPr>
                <w:rFonts w:eastAsiaTheme="minorEastAsia"/>
                <w:sz w:val="24"/>
                <w:szCs w:val="24"/>
                <w:lang w:val="kk-KZ"/>
              </w:rPr>
              <w:t>= 2-2,5. Жіберу беріктігі маркалықтың 70%</w:t>
            </w:r>
            <w:r w:rsidR="00F51DCF">
              <w:rPr>
                <w:rFonts w:eastAsiaTheme="minorEastAsia"/>
                <w:sz w:val="24"/>
                <w:szCs w:val="24"/>
                <w:lang w:val="kk-KZ"/>
              </w:rPr>
              <w:t>. Қоспа жылжымалылығы -  3-4 см</w:t>
            </w:r>
          </w:p>
          <w:p w:rsidR="00780E78" w:rsidRPr="00B16A70" w:rsidRDefault="00780E78" w:rsidP="005968F0">
            <w:pPr>
              <w:jc w:val="both"/>
              <w:rPr>
                <w:rFonts w:eastAsiaTheme="minorEastAsia"/>
                <w:sz w:val="24"/>
                <w:szCs w:val="24"/>
                <w:lang w:val="kk-KZ"/>
              </w:rPr>
            </w:pPr>
          </w:p>
        </w:tc>
        <w:tc>
          <w:tcPr>
            <w:tcW w:w="4105" w:type="dxa"/>
            <w:tcBorders>
              <w:top w:val="single" w:sz="4" w:space="0" w:color="auto"/>
              <w:left w:val="single" w:sz="4" w:space="0" w:color="auto"/>
              <w:bottom w:val="single" w:sz="4" w:space="0" w:color="auto"/>
              <w:right w:val="single" w:sz="4" w:space="0" w:color="auto"/>
            </w:tcBorders>
            <w:hideMark/>
          </w:tcPr>
          <w:p w:rsidR="00B524C8" w:rsidRPr="00B16A70" w:rsidRDefault="00B524C8" w:rsidP="00F51DCF">
            <w:pPr>
              <w:jc w:val="both"/>
              <w:rPr>
                <w:rFonts w:eastAsiaTheme="minorEastAsia"/>
                <w:sz w:val="24"/>
                <w:szCs w:val="24"/>
                <w:lang w:val="kk-KZ"/>
              </w:rPr>
            </w:pPr>
            <w:r w:rsidRPr="00B16A70">
              <w:rPr>
                <w:rFonts w:eastAsiaTheme="minorEastAsia"/>
                <w:sz w:val="24"/>
                <w:szCs w:val="24"/>
                <w:lang w:val="kk-KZ"/>
              </w:rPr>
              <w:t>«400» марка</w:t>
            </w:r>
            <w:r w:rsidR="007B2739" w:rsidRPr="00B16A70">
              <w:rPr>
                <w:rFonts w:eastAsiaTheme="minorEastAsia"/>
                <w:sz w:val="24"/>
                <w:szCs w:val="24"/>
                <w:lang w:val="kk-KZ"/>
              </w:rPr>
              <w:t>лы</w:t>
            </w:r>
            <w:r w:rsidRPr="00B16A70">
              <w:rPr>
                <w:rFonts w:eastAsiaTheme="minorEastAsia"/>
                <w:sz w:val="24"/>
                <w:szCs w:val="24"/>
                <w:lang w:val="kk-KZ"/>
              </w:rPr>
              <w:t xml:space="preserve">  құрам таңдау </w:t>
            </w:r>
            <w:r w:rsidR="007B2739" w:rsidRPr="00B16A70">
              <w:rPr>
                <w:rFonts w:eastAsiaTheme="minorEastAsia"/>
                <w:sz w:val="24"/>
                <w:szCs w:val="24"/>
                <w:lang w:val="kk-KZ"/>
              </w:rPr>
              <w:t>арқылы</w:t>
            </w:r>
            <w:r w:rsidRPr="00B16A70">
              <w:rPr>
                <w:rFonts w:eastAsiaTheme="minorEastAsia"/>
                <w:sz w:val="24"/>
                <w:szCs w:val="24"/>
                <w:lang w:val="kk-KZ"/>
              </w:rPr>
              <w:t xml:space="preserve"> бетон маркасы</w:t>
            </w:r>
            <w:r w:rsidR="00F51DCF">
              <w:rPr>
                <w:rFonts w:eastAsiaTheme="minorEastAsia"/>
                <w:sz w:val="24"/>
                <w:szCs w:val="24"/>
                <w:lang w:val="kk-KZ"/>
              </w:rPr>
              <w:t>ның</w:t>
            </w:r>
            <w:r w:rsidRPr="00B16A70">
              <w:rPr>
                <w:rFonts w:eastAsiaTheme="minorEastAsia"/>
                <w:sz w:val="24"/>
                <w:szCs w:val="24"/>
                <w:lang w:val="kk-KZ"/>
              </w:rPr>
              <w:t xml:space="preserve"> </w:t>
            </w:r>
            <w:r w:rsidR="00F51DCF" w:rsidRPr="00B16A70">
              <w:rPr>
                <w:rFonts w:eastAsiaTheme="minorEastAsia"/>
                <w:sz w:val="24"/>
                <w:szCs w:val="24"/>
                <w:lang w:val="kk-KZ"/>
              </w:rPr>
              <w:t xml:space="preserve">бетон құрамына </w:t>
            </w:r>
            <w:r w:rsidRPr="00B16A70">
              <w:rPr>
                <w:rFonts w:eastAsiaTheme="minorEastAsia"/>
                <w:sz w:val="24"/>
                <w:szCs w:val="24"/>
                <w:lang w:val="kk-KZ"/>
              </w:rPr>
              <w:t>қалай ықпал ететінін зерттеу.</w:t>
            </w:r>
          </w:p>
        </w:tc>
      </w:tr>
      <w:tr w:rsidR="00B524C8" w:rsidRPr="00B16A70" w:rsidTr="005968F0">
        <w:tc>
          <w:tcPr>
            <w:tcW w:w="1271" w:type="dxa"/>
            <w:tcBorders>
              <w:top w:val="single" w:sz="4" w:space="0" w:color="auto"/>
              <w:left w:val="single" w:sz="4" w:space="0" w:color="auto"/>
              <w:bottom w:val="single" w:sz="4" w:space="0" w:color="auto"/>
              <w:right w:val="single" w:sz="4" w:space="0" w:color="auto"/>
            </w:tcBorders>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6</w:t>
            </w:r>
          </w:p>
        </w:tc>
        <w:tc>
          <w:tcPr>
            <w:tcW w:w="3969" w:type="dxa"/>
            <w:tcBorders>
              <w:top w:val="single" w:sz="4" w:space="0" w:color="auto"/>
              <w:left w:val="single" w:sz="4" w:space="0" w:color="auto"/>
              <w:bottom w:val="single" w:sz="4" w:space="0" w:color="auto"/>
              <w:right w:val="single" w:sz="4" w:space="0" w:color="auto"/>
            </w:tcBorders>
            <w:hideMark/>
          </w:tcPr>
          <w:p w:rsidR="00B524C8" w:rsidRPr="00B16A70" w:rsidRDefault="00B524C8" w:rsidP="005968F0">
            <w:pPr>
              <w:jc w:val="both"/>
              <w:rPr>
                <w:rFonts w:eastAsiaTheme="minorEastAsia"/>
                <w:sz w:val="24"/>
                <w:szCs w:val="24"/>
                <w:lang w:val="kk-KZ"/>
              </w:rPr>
            </w:pPr>
            <w:r w:rsidRPr="00B16A70">
              <w:rPr>
                <w:rFonts w:eastAsiaTheme="minorEastAsia"/>
                <w:sz w:val="24"/>
                <w:szCs w:val="24"/>
                <w:lang w:val="kk-KZ"/>
              </w:rPr>
              <w:t xml:space="preserve">Маркасы «200» ауыр бетон құрамын таңдап алу керек. Берілген: шағал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Д</m:t>
                  </m:r>
                </m:e>
                <m:sub>
                  <m:r>
                    <w:rPr>
                      <w:rFonts w:ascii="Cambria Math" w:eastAsiaTheme="minorEastAsia" w:hAnsi="Cambria Math"/>
                      <w:sz w:val="24"/>
                      <w:szCs w:val="24"/>
                      <w:lang w:val="kk-KZ"/>
                    </w:rPr>
                    <m:t>ш</m:t>
                  </m:r>
                </m:sub>
              </m:sSub>
            </m:oMath>
            <w:r w:rsidRPr="00B16A70">
              <w:rPr>
                <w:rFonts w:eastAsiaTheme="minorEastAsia"/>
                <w:sz w:val="24"/>
                <w:szCs w:val="24"/>
                <w:lang w:val="kk-KZ"/>
              </w:rPr>
              <w:t>- 40</w:t>
            </w:r>
            <w:r w:rsidR="00345C22">
              <w:rPr>
                <w:rFonts w:eastAsiaTheme="minorEastAsia"/>
                <w:sz w:val="24"/>
                <w:szCs w:val="24"/>
                <w:lang w:val="kk-KZ"/>
              </w:rPr>
              <w:t xml:space="preserve"> </w:t>
            </w:r>
            <w:r w:rsidRPr="00B16A70">
              <w:rPr>
                <w:rFonts w:eastAsiaTheme="minorEastAsia"/>
                <w:sz w:val="24"/>
                <w:szCs w:val="24"/>
                <w:lang w:val="kk-KZ"/>
              </w:rPr>
              <w:t xml:space="preserve">мм,орта өлшемді құм </w:t>
            </w:r>
            <m:oMath>
              <m:sSub>
                <m:sSubPr>
                  <m:ctrlPr>
                    <w:rPr>
                      <w:rFonts w:ascii="Cambria Math" w:eastAsiaTheme="minorEastAsia" w:hAnsi="Cambria Math"/>
                      <w:i/>
                      <w:sz w:val="24"/>
                      <w:szCs w:val="24"/>
                      <w:lang w:val="kk-KZ"/>
                    </w:rPr>
                  </m:ctrlPr>
                </m:sSubPr>
                <m:e>
                  <m:r>
                    <w:rPr>
                      <w:rFonts w:ascii="Cambria Math" w:eastAsiaTheme="minorEastAsia" w:hAnsi="Cambria Math"/>
                      <w:sz w:val="24"/>
                      <w:szCs w:val="24"/>
                      <w:lang w:val="kk-KZ"/>
                    </w:rPr>
                    <m:t>М</m:t>
                  </m:r>
                </m:e>
                <m:sub>
                  <m:r>
                    <w:rPr>
                      <w:rFonts w:ascii="Cambria Math" w:eastAsiaTheme="minorEastAsia" w:hAnsi="Cambria Math"/>
                      <w:sz w:val="24"/>
                      <w:szCs w:val="24"/>
                      <w:lang w:val="kk-KZ"/>
                    </w:rPr>
                    <m:t>1</m:t>
                  </m:r>
                </m:sub>
              </m:sSub>
            </m:oMath>
            <w:r w:rsidRPr="00B16A70">
              <w:rPr>
                <w:rFonts w:eastAsiaTheme="minorEastAsia"/>
                <w:sz w:val="24"/>
                <w:szCs w:val="24"/>
                <w:lang w:val="kk-KZ"/>
              </w:rPr>
              <w:t>= 2-2,5. Жіберу беріктігі маркалықтың 70%</w:t>
            </w:r>
            <w:r w:rsidR="00F51DCF">
              <w:rPr>
                <w:rFonts w:eastAsiaTheme="minorEastAsia"/>
                <w:sz w:val="24"/>
                <w:szCs w:val="24"/>
                <w:lang w:val="kk-KZ"/>
              </w:rPr>
              <w:t>. Қоспа қатаңдығы -  360-400 сек</w:t>
            </w:r>
          </w:p>
          <w:p w:rsidR="00780E78" w:rsidRPr="00B16A70" w:rsidRDefault="00780E78" w:rsidP="005968F0">
            <w:pPr>
              <w:jc w:val="both"/>
              <w:rPr>
                <w:rFonts w:eastAsiaTheme="minorEastAsia"/>
                <w:sz w:val="24"/>
                <w:szCs w:val="24"/>
                <w:lang w:val="kk-KZ"/>
              </w:rPr>
            </w:pPr>
          </w:p>
        </w:tc>
        <w:tc>
          <w:tcPr>
            <w:tcW w:w="4105" w:type="dxa"/>
            <w:tcBorders>
              <w:top w:val="single" w:sz="4" w:space="0" w:color="auto"/>
              <w:left w:val="single" w:sz="4" w:space="0" w:color="auto"/>
              <w:bottom w:val="single" w:sz="4" w:space="0" w:color="auto"/>
              <w:right w:val="single" w:sz="4" w:space="0" w:color="auto"/>
            </w:tcBorders>
          </w:tcPr>
          <w:p w:rsidR="00B524C8" w:rsidRPr="00B16A70" w:rsidRDefault="007B2739" w:rsidP="00BD3888">
            <w:pPr>
              <w:jc w:val="both"/>
              <w:rPr>
                <w:rFonts w:eastAsiaTheme="minorEastAsia"/>
                <w:sz w:val="24"/>
                <w:szCs w:val="24"/>
                <w:lang w:val="kk-KZ"/>
              </w:rPr>
            </w:pPr>
            <w:r w:rsidRPr="00B16A70">
              <w:rPr>
                <w:rFonts w:eastAsiaTheme="minorEastAsia"/>
                <w:sz w:val="24"/>
                <w:szCs w:val="24"/>
                <w:lang w:val="kk-KZ"/>
              </w:rPr>
              <w:t xml:space="preserve">Қоспа </w:t>
            </w:r>
            <w:r w:rsidR="00061470" w:rsidRPr="00B16A70">
              <w:rPr>
                <w:rFonts w:eastAsiaTheme="minorEastAsia"/>
                <w:sz w:val="24"/>
                <w:szCs w:val="24"/>
                <w:lang w:val="kk-KZ"/>
              </w:rPr>
              <w:t xml:space="preserve"> </w:t>
            </w:r>
            <w:r w:rsidR="00C2186F" w:rsidRPr="00B16A70">
              <w:rPr>
                <w:rFonts w:eastAsiaTheme="minorEastAsia"/>
                <w:sz w:val="24"/>
                <w:szCs w:val="24"/>
                <w:lang w:val="kk-KZ"/>
              </w:rPr>
              <w:t>қатаңды</w:t>
            </w:r>
            <w:r w:rsidRPr="00B16A70">
              <w:rPr>
                <w:rFonts w:eastAsiaTheme="minorEastAsia"/>
                <w:sz w:val="24"/>
                <w:szCs w:val="24"/>
                <w:lang w:val="kk-KZ"/>
              </w:rPr>
              <w:t>ғы</w:t>
            </w:r>
            <w:r w:rsidR="00C2186F" w:rsidRPr="00B16A70">
              <w:rPr>
                <w:rFonts w:eastAsiaTheme="minorEastAsia"/>
                <w:sz w:val="24"/>
                <w:szCs w:val="24"/>
                <w:lang w:val="kk-KZ"/>
              </w:rPr>
              <w:t xml:space="preserve"> 30-40</w:t>
            </w:r>
            <w:r w:rsidRPr="00B16A70">
              <w:rPr>
                <w:rFonts w:eastAsiaTheme="minorEastAsia"/>
                <w:sz w:val="24"/>
                <w:szCs w:val="24"/>
                <w:lang w:val="kk-KZ"/>
              </w:rPr>
              <w:t xml:space="preserve"> сек</w:t>
            </w:r>
            <w:r w:rsidR="00C2186F" w:rsidRPr="00B16A70">
              <w:rPr>
                <w:rFonts w:eastAsiaTheme="minorEastAsia"/>
                <w:sz w:val="24"/>
                <w:szCs w:val="24"/>
                <w:lang w:val="kk-KZ"/>
              </w:rPr>
              <w:t xml:space="preserve">  және 90-100 сек</w:t>
            </w:r>
            <w:r w:rsidR="00061470" w:rsidRPr="00B16A70">
              <w:rPr>
                <w:rFonts w:eastAsiaTheme="minorEastAsia"/>
                <w:sz w:val="24"/>
                <w:szCs w:val="24"/>
                <w:lang w:val="kk-KZ"/>
              </w:rPr>
              <w:t xml:space="preserve"> </w:t>
            </w:r>
            <w:r w:rsidRPr="00B16A70">
              <w:rPr>
                <w:rFonts w:eastAsiaTheme="minorEastAsia"/>
                <w:sz w:val="24"/>
                <w:szCs w:val="24"/>
                <w:lang w:val="kk-KZ"/>
              </w:rPr>
              <w:t xml:space="preserve">болғандағы </w:t>
            </w:r>
            <w:r w:rsidR="00061470" w:rsidRPr="00B16A70">
              <w:rPr>
                <w:rFonts w:eastAsiaTheme="minorEastAsia"/>
                <w:sz w:val="24"/>
                <w:szCs w:val="24"/>
                <w:lang w:val="kk-KZ"/>
              </w:rPr>
              <w:t>құрам</w:t>
            </w:r>
            <w:r w:rsidR="00BD3888" w:rsidRPr="00B16A70">
              <w:rPr>
                <w:rFonts w:eastAsiaTheme="minorEastAsia"/>
                <w:sz w:val="24"/>
                <w:szCs w:val="24"/>
                <w:lang w:val="kk-KZ"/>
              </w:rPr>
              <w:t>д</w:t>
            </w:r>
            <w:r w:rsidR="00061470" w:rsidRPr="00B16A70">
              <w:rPr>
                <w:rFonts w:eastAsiaTheme="minorEastAsia"/>
                <w:sz w:val="24"/>
                <w:szCs w:val="24"/>
                <w:lang w:val="kk-KZ"/>
              </w:rPr>
              <w:t>ы</w:t>
            </w:r>
            <w:r w:rsidR="00BD3888" w:rsidRPr="00B16A70">
              <w:rPr>
                <w:rFonts w:eastAsiaTheme="minorEastAsia"/>
                <w:sz w:val="24"/>
                <w:szCs w:val="24"/>
                <w:lang w:val="kk-KZ"/>
              </w:rPr>
              <w:t xml:space="preserve"> таңдау арқылы оның бетон  құрамына</w:t>
            </w:r>
            <w:r w:rsidR="00061470" w:rsidRPr="00B16A70">
              <w:rPr>
                <w:rFonts w:eastAsiaTheme="minorEastAsia"/>
                <w:sz w:val="24"/>
                <w:szCs w:val="24"/>
                <w:lang w:val="kk-KZ"/>
              </w:rPr>
              <w:t xml:space="preserve"> </w:t>
            </w:r>
            <w:r w:rsidR="00C2186F" w:rsidRPr="00B16A70">
              <w:rPr>
                <w:rFonts w:eastAsiaTheme="minorEastAsia"/>
                <w:sz w:val="24"/>
                <w:szCs w:val="24"/>
                <w:lang w:val="kk-KZ"/>
              </w:rPr>
              <w:t xml:space="preserve"> қалай ықпал ететінін зерттеу.</w:t>
            </w:r>
          </w:p>
        </w:tc>
      </w:tr>
    </w:tbl>
    <w:p w:rsidR="00B524C8" w:rsidRPr="00B16A70" w:rsidRDefault="00B524C8" w:rsidP="00B524C8">
      <w:pPr>
        <w:ind w:firstLine="708"/>
        <w:jc w:val="both"/>
        <w:rPr>
          <w:rFonts w:eastAsiaTheme="minorEastAsia"/>
          <w:lang w:val="kk-KZ"/>
        </w:rPr>
      </w:pPr>
    </w:p>
    <w:p w:rsidR="00D86990" w:rsidRPr="00B16A70" w:rsidRDefault="00D86990" w:rsidP="00894973">
      <w:pPr>
        <w:ind w:left="993" w:hanging="709"/>
        <w:jc w:val="center"/>
        <w:rPr>
          <w:b/>
          <w:sz w:val="28"/>
          <w:szCs w:val="28"/>
          <w:lang w:val="kk-KZ"/>
        </w:rPr>
      </w:pPr>
      <w:bookmarkStart w:id="0" w:name="_GoBack"/>
      <w:bookmarkEnd w:id="0"/>
    </w:p>
    <w:p w:rsidR="00D86990" w:rsidRPr="00B16A70" w:rsidRDefault="00D86990" w:rsidP="00894973">
      <w:pPr>
        <w:ind w:left="993" w:hanging="709"/>
        <w:jc w:val="center"/>
        <w:rPr>
          <w:b/>
          <w:sz w:val="28"/>
          <w:szCs w:val="28"/>
          <w:lang w:val="kk-KZ"/>
        </w:rPr>
      </w:pPr>
    </w:p>
    <w:p w:rsidR="00D86990" w:rsidRPr="00B16A70" w:rsidRDefault="00D86990" w:rsidP="00894973">
      <w:pPr>
        <w:ind w:left="993" w:hanging="709"/>
        <w:jc w:val="center"/>
        <w:rPr>
          <w:b/>
          <w:sz w:val="28"/>
          <w:szCs w:val="28"/>
          <w:lang w:val="kk-KZ"/>
        </w:rPr>
      </w:pPr>
    </w:p>
    <w:p w:rsidR="00D86990" w:rsidRPr="00B16A70" w:rsidRDefault="00D86990" w:rsidP="00894973">
      <w:pPr>
        <w:ind w:left="993" w:hanging="709"/>
        <w:jc w:val="center"/>
        <w:rPr>
          <w:b/>
          <w:sz w:val="28"/>
          <w:szCs w:val="28"/>
          <w:lang w:val="kk-KZ"/>
        </w:rPr>
      </w:pPr>
    </w:p>
    <w:p w:rsidR="00D86990" w:rsidRPr="00B16A70" w:rsidRDefault="00D86990" w:rsidP="00894973">
      <w:pPr>
        <w:ind w:left="993" w:hanging="709"/>
        <w:jc w:val="center"/>
        <w:rPr>
          <w:b/>
          <w:sz w:val="28"/>
          <w:szCs w:val="28"/>
          <w:lang w:val="kk-KZ"/>
        </w:rPr>
      </w:pPr>
    </w:p>
    <w:p w:rsidR="00D86990" w:rsidRPr="00B16A70" w:rsidRDefault="00D86990" w:rsidP="00894973">
      <w:pPr>
        <w:ind w:left="993" w:hanging="709"/>
        <w:jc w:val="center"/>
        <w:rPr>
          <w:b/>
          <w:sz w:val="28"/>
          <w:szCs w:val="28"/>
          <w:lang w:val="kk-KZ"/>
        </w:rPr>
      </w:pPr>
    </w:p>
    <w:p w:rsidR="00D86990" w:rsidRPr="00B16A70" w:rsidRDefault="00D86990" w:rsidP="00894973">
      <w:pPr>
        <w:ind w:left="993" w:hanging="709"/>
        <w:jc w:val="center"/>
        <w:rPr>
          <w:b/>
          <w:sz w:val="28"/>
          <w:szCs w:val="28"/>
          <w:lang w:val="kk-KZ"/>
        </w:rPr>
      </w:pPr>
    </w:p>
    <w:p w:rsidR="00D86990" w:rsidRPr="00B16A70" w:rsidRDefault="00D86990" w:rsidP="00894973">
      <w:pPr>
        <w:ind w:left="993" w:hanging="709"/>
        <w:jc w:val="center"/>
        <w:rPr>
          <w:b/>
          <w:sz w:val="28"/>
          <w:szCs w:val="28"/>
          <w:lang w:val="kk-KZ"/>
        </w:rPr>
      </w:pPr>
    </w:p>
    <w:p w:rsidR="00D86990" w:rsidRPr="00B16A70" w:rsidRDefault="00D86990" w:rsidP="00894973">
      <w:pPr>
        <w:ind w:left="993" w:hanging="709"/>
        <w:jc w:val="center"/>
        <w:rPr>
          <w:b/>
          <w:sz w:val="28"/>
          <w:szCs w:val="28"/>
          <w:lang w:val="kk-KZ"/>
        </w:rPr>
      </w:pPr>
    </w:p>
    <w:p w:rsidR="00F2432B" w:rsidRPr="00B16A70" w:rsidRDefault="00780E78" w:rsidP="00894973">
      <w:pPr>
        <w:ind w:left="993" w:hanging="709"/>
        <w:jc w:val="center"/>
        <w:rPr>
          <w:b/>
          <w:sz w:val="28"/>
          <w:szCs w:val="28"/>
          <w:lang w:val="kk-KZ"/>
        </w:rPr>
      </w:pPr>
      <w:r w:rsidRPr="00B16A70">
        <w:rPr>
          <w:b/>
          <w:sz w:val="28"/>
          <w:szCs w:val="28"/>
          <w:lang w:val="kk-KZ"/>
        </w:rPr>
        <w:lastRenderedPageBreak/>
        <w:t>Қорытынды</w:t>
      </w:r>
    </w:p>
    <w:p w:rsidR="00F2432B" w:rsidRPr="00B16A70" w:rsidRDefault="00F2432B" w:rsidP="008B0472">
      <w:pPr>
        <w:ind w:left="993" w:hanging="709"/>
        <w:jc w:val="both"/>
        <w:rPr>
          <w:sz w:val="28"/>
          <w:szCs w:val="28"/>
          <w:lang w:val="kk-KZ"/>
        </w:rPr>
      </w:pPr>
    </w:p>
    <w:p w:rsidR="00F2432B" w:rsidRPr="00B16A70" w:rsidRDefault="0077103C" w:rsidP="005152D1">
      <w:pPr>
        <w:ind w:hanging="709"/>
        <w:jc w:val="both"/>
        <w:rPr>
          <w:sz w:val="28"/>
          <w:szCs w:val="28"/>
          <w:lang w:val="kk-KZ"/>
        </w:rPr>
      </w:pPr>
      <w:r w:rsidRPr="00B16A70">
        <w:rPr>
          <w:rFonts w:eastAsiaTheme="minorEastAsia"/>
          <w:sz w:val="28"/>
          <w:szCs w:val="28"/>
          <w:lang w:val="kk-KZ"/>
        </w:rPr>
        <w:t xml:space="preserve">                 Бетон құрамын іріктеп алуға берілген  6 үлгілік тапсырмалар бойынша</w:t>
      </w:r>
      <w:r w:rsidRPr="00B16A70">
        <w:rPr>
          <w:sz w:val="28"/>
          <w:szCs w:val="28"/>
          <w:lang w:val="kk-KZ"/>
        </w:rPr>
        <w:t xml:space="preserve">                 зертханалық жұмысты аяқтағаннан соң, </w:t>
      </w:r>
      <w:r w:rsidRPr="00B16A70">
        <w:rPr>
          <w:rFonts w:eastAsiaTheme="minorEastAsia"/>
          <w:sz w:val="28"/>
          <w:szCs w:val="28"/>
          <w:lang w:val="kk-KZ"/>
        </w:rPr>
        <w:t xml:space="preserve">  </w:t>
      </w:r>
      <w:r w:rsidR="005152D1" w:rsidRPr="00B16A70">
        <w:rPr>
          <w:sz w:val="28"/>
          <w:szCs w:val="28"/>
          <w:lang w:val="kk-KZ"/>
        </w:rPr>
        <w:t xml:space="preserve">алынған мәліметтер бойынша </w:t>
      </w:r>
      <w:r w:rsidRPr="00B16A70">
        <w:rPr>
          <w:sz w:val="28"/>
          <w:szCs w:val="28"/>
          <w:lang w:val="kk-KZ"/>
        </w:rPr>
        <w:t>талдау жасалынып, миллиметровкада график тұрғызылып, қорытынды жасалынады.</w:t>
      </w:r>
      <w:r w:rsidR="005152D1" w:rsidRPr="00B16A70">
        <w:rPr>
          <w:sz w:val="28"/>
          <w:szCs w:val="28"/>
          <w:lang w:val="kk-KZ"/>
        </w:rPr>
        <w:t xml:space="preserve"> </w:t>
      </w:r>
    </w:p>
    <w:p w:rsidR="006833B0" w:rsidRPr="00B16A70" w:rsidRDefault="00D361D9" w:rsidP="005152D1">
      <w:pPr>
        <w:ind w:left="993" w:hanging="709"/>
        <w:rPr>
          <w:b/>
          <w:sz w:val="28"/>
          <w:szCs w:val="28"/>
          <w:lang w:val="kk-KZ"/>
        </w:rPr>
      </w:pPr>
      <w:r w:rsidRPr="00B16A70">
        <w:rPr>
          <w:sz w:val="28"/>
          <w:szCs w:val="28"/>
          <w:lang w:val="kk-KZ"/>
        </w:rPr>
        <w:t xml:space="preserve">   </w:t>
      </w:r>
    </w:p>
    <w:p w:rsidR="00276D92" w:rsidRPr="00B16A70" w:rsidRDefault="00187F36" w:rsidP="00D500FA">
      <w:pPr>
        <w:jc w:val="center"/>
        <w:rPr>
          <w:b/>
          <w:sz w:val="28"/>
          <w:szCs w:val="28"/>
          <w:lang w:val="kk-KZ"/>
        </w:rPr>
      </w:pPr>
      <w:r w:rsidRPr="00B16A70">
        <w:rPr>
          <w:b/>
          <w:sz w:val="28"/>
          <w:szCs w:val="28"/>
          <w:lang w:val="kk-KZ"/>
        </w:rPr>
        <w:t>Бақылау сұрақтары</w:t>
      </w:r>
    </w:p>
    <w:p w:rsidR="00187F36" w:rsidRPr="00B16A70" w:rsidRDefault="00187F36" w:rsidP="00D500FA">
      <w:pPr>
        <w:jc w:val="center"/>
        <w:rPr>
          <w:b/>
          <w:sz w:val="28"/>
          <w:szCs w:val="28"/>
          <w:lang w:val="kk-KZ"/>
        </w:rPr>
      </w:pPr>
    </w:p>
    <w:p w:rsidR="00187F36" w:rsidRPr="00B16A70" w:rsidRDefault="00187F36" w:rsidP="00187F36">
      <w:pPr>
        <w:pStyle w:val="af"/>
        <w:numPr>
          <w:ilvl w:val="0"/>
          <w:numId w:val="26"/>
        </w:numPr>
        <w:jc w:val="both"/>
        <w:rPr>
          <w:sz w:val="28"/>
          <w:szCs w:val="28"/>
          <w:lang w:val="kk-KZ"/>
        </w:rPr>
      </w:pPr>
      <w:r w:rsidRPr="00B16A70">
        <w:rPr>
          <w:sz w:val="28"/>
          <w:szCs w:val="28"/>
          <w:lang w:val="kk-KZ"/>
        </w:rPr>
        <w:t>Бетон дегеніміз не?</w:t>
      </w:r>
    </w:p>
    <w:p w:rsidR="0077103C" w:rsidRPr="00B16A70" w:rsidRDefault="0077103C" w:rsidP="00187F36">
      <w:pPr>
        <w:pStyle w:val="af"/>
        <w:numPr>
          <w:ilvl w:val="0"/>
          <w:numId w:val="26"/>
        </w:numPr>
        <w:jc w:val="both"/>
        <w:rPr>
          <w:sz w:val="28"/>
          <w:szCs w:val="28"/>
          <w:lang w:val="kk-KZ"/>
        </w:rPr>
      </w:pPr>
      <w:r w:rsidRPr="00B16A70">
        <w:rPr>
          <w:sz w:val="28"/>
          <w:szCs w:val="28"/>
          <w:lang w:val="kk-KZ"/>
        </w:rPr>
        <w:t>Бетонның құрамы қандай?</w:t>
      </w:r>
    </w:p>
    <w:p w:rsidR="0036798B" w:rsidRPr="00B16A70" w:rsidRDefault="0036798B" w:rsidP="00187F36">
      <w:pPr>
        <w:pStyle w:val="af"/>
        <w:numPr>
          <w:ilvl w:val="0"/>
          <w:numId w:val="26"/>
        </w:numPr>
        <w:jc w:val="both"/>
        <w:rPr>
          <w:sz w:val="28"/>
          <w:szCs w:val="28"/>
          <w:lang w:val="kk-KZ"/>
        </w:rPr>
      </w:pPr>
      <w:r w:rsidRPr="00B16A70">
        <w:rPr>
          <w:sz w:val="28"/>
          <w:szCs w:val="28"/>
          <w:lang w:val="kk-KZ"/>
        </w:rPr>
        <w:t>Ауыр бетон дегеніміз не?</w:t>
      </w:r>
    </w:p>
    <w:p w:rsidR="00187F36" w:rsidRPr="00B16A70" w:rsidRDefault="00187F36" w:rsidP="00187F36">
      <w:pPr>
        <w:pStyle w:val="af"/>
        <w:numPr>
          <w:ilvl w:val="0"/>
          <w:numId w:val="26"/>
        </w:numPr>
        <w:jc w:val="both"/>
        <w:rPr>
          <w:sz w:val="28"/>
          <w:szCs w:val="28"/>
          <w:lang w:val="kk-KZ"/>
        </w:rPr>
      </w:pPr>
      <w:r w:rsidRPr="00B16A70">
        <w:rPr>
          <w:sz w:val="28"/>
          <w:szCs w:val="28"/>
          <w:lang w:val="kk-KZ"/>
        </w:rPr>
        <w:t>Ауыр бетонның құрамын есептеу қандай ретпен жүргізіледі?</w:t>
      </w:r>
    </w:p>
    <w:p w:rsidR="0077103C" w:rsidRPr="00B16A70" w:rsidRDefault="0077103C" w:rsidP="00187F36">
      <w:pPr>
        <w:pStyle w:val="af"/>
        <w:numPr>
          <w:ilvl w:val="0"/>
          <w:numId w:val="26"/>
        </w:numPr>
        <w:jc w:val="both"/>
        <w:rPr>
          <w:sz w:val="28"/>
          <w:szCs w:val="28"/>
          <w:lang w:val="kk-KZ"/>
        </w:rPr>
      </w:pPr>
      <w:r w:rsidRPr="00B16A70">
        <w:rPr>
          <w:sz w:val="28"/>
          <w:szCs w:val="28"/>
          <w:lang w:val="kk-KZ"/>
        </w:rPr>
        <w:t>Беріктік дегеніміз не?</w:t>
      </w:r>
    </w:p>
    <w:p w:rsidR="0077103C" w:rsidRPr="00B16A70" w:rsidRDefault="0077103C" w:rsidP="0077103C">
      <w:pPr>
        <w:pStyle w:val="af"/>
        <w:numPr>
          <w:ilvl w:val="0"/>
          <w:numId w:val="26"/>
        </w:numPr>
        <w:jc w:val="both"/>
        <w:rPr>
          <w:sz w:val="28"/>
          <w:szCs w:val="28"/>
          <w:lang w:val="kk-KZ"/>
        </w:rPr>
      </w:pPr>
      <w:r w:rsidRPr="00B16A70">
        <w:rPr>
          <w:sz w:val="28"/>
          <w:szCs w:val="28"/>
          <w:lang w:val="kk-KZ"/>
        </w:rPr>
        <w:t>Бетон қоспасының жылжымалылығы қалай анықталады?</w:t>
      </w:r>
    </w:p>
    <w:p w:rsidR="00187F36" w:rsidRPr="00B16A70" w:rsidRDefault="00187F36" w:rsidP="00187F36">
      <w:pPr>
        <w:pStyle w:val="af"/>
        <w:numPr>
          <w:ilvl w:val="0"/>
          <w:numId w:val="26"/>
        </w:numPr>
        <w:jc w:val="both"/>
        <w:rPr>
          <w:sz w:val="28"/>
          <w:szCs w:val="28"/>
          <w:lang w:val="kk-KZ"/>
        </w:rPr>
      </w:pPr>
      <w:r w:rsidRPr="00B16A70">
        <w:rPr>
          <w:sz w:val="28"/>
          <w:szCs w:val="28"/>
          <w:lang w:val="kk-KZ"/>
        </w:rPr>
        <w:t>Бетонның маркасы қалай анықталады?</w:t>
      </w:r>
    </w:p>
    <w:p w:rsidR="0085393F" w:rsidRPr="00B16A70" w:rsidRDefault="0085393F" w:rsidP="00187F36">
      <w:pPr>
        <w:pStyle w:val="af"/>
        <w:numPr>
          <w:ilvl w:val="0"/>
          <w:numId w:val="26"/>
        </w:numPr>
        <w:jc w:val="both"/>
        <w:rPr>
          <w:sz w:val="28"/>
          <w:szCs w:val="28"/>
          <w:lang w:val="kk-KZ"/>
        </w:rPr>
      </w:pPr>
      <w:r w:rsidRPr="00B16A70">
        <w:rPr>
          <w:sz w:val="28"/>
          <w:szCs w:val="28"/>
          <w:lang w:val="kk-KZ"/>
        </w:rPr>
        <w:t>Бетон құрамына әсер етуші факторлар?</w:t>
      </w:r>
    </w:p>
    <w:p w:rsidR="00276D92" w:rsidRPr="00B16A70" w:rsidRDefault="00276D92"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86990" w:rsidRPr="00B16A70" w:rsidRDefault="00D86990" w:rsidP="00D500FA">
      <w:pPr>
        <w:jc w:val="center"/>
        <w:rPr>
          <w:b/>
          <w:sz w:val="28"/>
          <w:szCs w:val="28"/>
          <w:lang w:val="kk-KZ"/>
        </w:rPr>
      </w:pPr>
    </w:p>
    <w:p w:rsidR="00D500FA" w:rsidRPr="00B16A70" w:rsidRDefault="00D500FA" w:rsidP="00D500FA">
      <w:pPr>
        <w:jc w:val="center"/>
        <w:rPr>
          <w:b/>
          <w:sz w:val="28"/>
          <w:szCs w:val="28"/>
          <w:lang w:val="kk-KZ"/>
        </w:rPr>
      </w:pPr>
      <w:r w:rsidRPr="00B16A70">
        <w:rPr>
          <w:b/>
          <w:sz w:val="28"/>
          <w:szCs w:val="28"/>
          <w:lang w:val="kk-KZ"/>
        </w:rPr>
        <w:lastRenderedPageBreak/>
        <w:t>Әдебиеттер</w:t>
      </w:r>
    </w:p>
    <w:p w:rsidR="001550E6" w:rsidRPr="00B16A70" w:rsidRDefault="001550E6" w:rsidP="00D500FA">
      <w:pPr>
        <w:jc w:val="center"/>
        <w:rPr>
          <w:b/>
          <w:sz w:val="28"/>
          <w:szCs w:val="28"/>
          <w:lang w:val="kk-KZ"/>
        </w:rPr>
      </w:pPr>
    </w:p>
    <w:p w:rsidR="00214F91" w:rsidRPr="00B16A70" w:rsidRDefault="00633BDC" w:rsidP="00214F91">
      <w:pPr>
        <w:pStyle w:val="af"/>
        <w:numPr>
          <w:ilvl w:val="0"/>
          <w:numId w:val="12"/>
        </w:numPr>
        <w:jc w:val="both"/>
        <w:rPr>
          <w:sz w:val="28"/>
          <w:szCs w:val="28"/>
          <w:lang w:val="kk-KZ"/>
        </w:rPr>
      </w:pPr>
      <w:r w:rsidRPr="00B16A70">
        <w:rPr>
          <w:sz w:val="28"/>
          <w:szCs w:val="28"/>
          <w:lang w:val="kk-KZ"/>
        </w:rPr>
        <w:t>Кукушкина</w:t>
      </w:r>
      <w:r w:rsidR="000C38DC" w:rsidRPr="00B16A70">
        <w:rPr>
          <w:sz w:val="28"/>
          <w:szCs w:val="28"/>
        </w:rPr>
        <w:t xml:space="preserve"> </w:t>
      </w:r>
      <w:r w:rsidR="000C38DC" w:rsidRPr="00B16A70">
        <w:rPr>
          <w:sz w:val="28"/>
          <w:szCs w:val="28"/>
          <w:lang w:val="kk-KZ"/>
        </w:rPr>
        <w:t>В.В. «Организация научно-исследовательской работы студентов (магистров)» М., ИНФРА-М, 2014</w:t>
      </w:r>
    </w:p>
    <w:p w:rsidR="00D500FA" w:rsidRPr="00B16A70" w:rsidRDefault="00D500FA" w:rsidP="00214F91">
      <w:pPr>
        <w:pStyle w:val="af"/>
        <w:numPr>
          <w:ilvl w:val="0"/>
          <w:numId w:val="12"/>
        </w:numPr>
        <w:jc w:val="both"/>
        <w:rPr>
          <w:sz w:val="28"/>
          <w:szCs w:val="28"/>
          <w:lang w:val="kk-KZ"/>
        </w:rPr>
      </w:pPr>
      <w:r w:rsidRPr="00B16A70">
        <w:rPr>
          <w:sz w:val="28"/>
          <w:szCs w:val="28"/>
          <w:lang w:val="kk-KZ"/>
        </w:rPr>
        <w:t>Крутов В.И. и др. Основы научных ис</w:t>
      </w:r>
      <w:r w:rsidR="000C38DC" w:rsidRPr="00B16A70">
        <w:rPr>
          <w:sz w:val="28"/>
          <w:szCs w:val="28"/>
          <w:lang w:val="kk-KZ"/>
        </w:rPr>
        <w:t>следований.  М., «Высшая школа»,</w:t>
      </w:r>
      <w:r w:rsidRPr="00B16A70">
        <w:rPr>
          <w:sz w:val="28"/>
          <w:szCs w:val="28"/>
          <w:lang w:val="kk-KZ"/>
        </w:rPr>
        <w:t xml:space="preserve"> 1989</w:t>
      </w:r>
    </w:p>
    <w:p w:rsidR="00D500FA" w:rsidRPr="00B16A70" w:rsidRDefault="00D500FA" w:rsidP="00214F91">
      <w:pPr>
        <w:pStyle w:val="af"/>
        <w:numPr>
          <w:ilvl w:val="0"/>
          <w:numId w:val="12"/>
        </w:numPr>
        <w:jc w:val="both"/>
        <w:rPr>
          <w:sz w:val="28"/>
          <w:szCs w:val="28"/>
          <w:lang w:val="kk-KZ"/>
        </w:rPr>
      </w:pPr>
      <w:r w:rsidRPr="00B16A70">
        <w:rPr>
          <w:sz w:val="28"/>
          <w:szCs w:val="28"/>
          <w:lang w:val="kk-KZ"/>
        </w:rPr>
        <w:t>Кичкин И.И., Сорняков Э.П. Патентные исследования при курсовом и дипломном проектировании в высших учеб</w:t>
      </w:r>
      <w:r w:rsidR="000C38DC" w:rsidRPr="00B16A70">
        <w:rPr>
          <w:sz w:val="28"/>
          <w:szCs w:val="28"/>
          <w:lang w:val="kk-KZ"/>
        </w:rPr>
        <w:t>ных заведениях. М. Высшая школа,</w:t>
      </w:r>
      <w:r w:rsidRPr="00B16A70">
        <w:rPr>
          <w:sz w:val="28"/>
          <w:szCs w:val="28"/>
          <w:lang w:val="kk-KZ"/>
        </w:rPr>
        <w:t xml:space="preserve"> 1979</w:t>
      </w:r>
    </w:p>
    <w:p w:rsidR="00FB18C5" w:rsidRPr="00B16A70" w:rsidRDefault="00FB18C5" w:rsidP="00214F91">
      <w:pPr>
        <w:pStyle w:val="af"/>
        <w:numPr>
          <w:ilvl w:val="0"/>
          <w:numId w:val="12"/>
        </w:numPr>
        <w:jc w:val="both"/>
        <w:rPr>
          <w:sz w:val="28"/>
          <w:szCs w:val="28"/>
          <w:lang w:val="kk-KZ"/>
        </w:rPr>
      </w:pPr>
      <w:r w:rsidRPr="00B16A70">
        <w:rPr>
          <w:sz w:val="28"/>
          <w:szCs w:val="28"/>
          <w:lang w:val="kk-KZ"/>
        </w:rPr>
        <w:t xml:space="preserve">Лабораторный контроль в строительстве (справочник) </w:t>
      </w:r>
    </w:p>
    <w:p w:rsidR="00193F11" w:rsidRPr="00B16A70" w:rsidRDefault="00193F11" w:rsidP="00214F91">
      <w:pPr>
        <w:pStyle w:val="af"/>
        <w:numPr>
          <w:ilvl w:val="0"/>
          <w:numId w:val="12"/>
        </w:numPr>
        <w:jc w:val="both"/>
        <w:rPr>
          <w:sz w:val="28"/>
          <w:szCs w:val="28"/>
          <w:lang w:val="kk-KZ"/>
        </w:rPr>
      </w:pPr>
      <w:r w:rsidRPr="00B16A70">
        <w:rPr>
          <w:sz w:val="28"/>
          <w:szCs w:val="28"/>
          <w:lang w:val="kk-KZ"/>
        </w:rPr>
        <w:t>ГОСТ 25192-82. Бетоны. Классификация и общие технические требования.</w:t>
      </w:r>
    </w:p>
    <w:p w:rsidR="00193F11" w:rsidRPr="00B16A70" w:rsidRDefault="00193F11" w:rsidP="00214F91">
      <w:pPr>
        <w:pStyle w:val="af"/>
        <w:numPr>
          <w:ilvl w:val="0"/>
          <w:numId w:val="12"/>
        </w:numPr>
        <w:jc w:val="both"/>
        <w:rPr>
          <w:sz w:val="28"/>
          <w:szCs w:val="28"/>
          <w:lang w:val="kk-KZ"/>
        </w:rPr>
      </w:pPr>
      <w:r w:rsidRPr="00B16A70">
        <w:rPr>
          <w:sz w:val="28"/>
          <w:szCs w:val="28"/>
          <w:lang w:val="kk-KZ"/>
        </w:rPr>
        <w:t>ГОСТ 26633-91. Бетоны тяжелые и мелкозернистые. Технические условия.</w:t>
      </w:r>
    </w:p>
    <w:p w:rsidR="00193F11" w:rsidRPr="00B16A70" w:rsidRDefault="00193F11" w:rsidP="00214F91">
      <w:pPr>
        <w:pStyle w:val="af"/>
        <w:numPr>
          <w:ilvl w:val="0"/>
          <w:numId w:val="12"/>
        </w:numPr>
        <w:jc w:val="both"/>
        <w:rPr>
          <w:sz w:val="28"/>
          <w:szCs w:val="28"/>
          <w:lang w:val="kk-KZ"/>
        </w:rPr>
      </w:pPr>
      <w:r w:rsidRPr="00B16A70">
        <w:rPr>
          <w:sz w:val="28"/>
          <w:szCs w:val="28"/>
          <w:lang w:val="kk-KZ"/>
        </w:rPr>
        <w:t>ГОСТ 25214-82. Бетон силикатный плотный. Технические условия.</w:t>
      </w:r>
    </w:p>
    <w:p w:rsidR="00193F11" w:rsidRPr="00B16A70" w:rsidRDefault="00193F11" w:rsidP="00214F91">
      <w:pPr>
        <w:pStyle w:val="af"/>
        <w:numPr>
          <w:ilvl w:val="0"/>
          <w:numId w:val="12"/>
        </w:numPr>
        <w:jc w:val="both"/>
        <w:rPr>
          <w:sz w:val="28"/>
          <w:szCs w:val="28"/>
          <w:lang w:val="kk-KZ"/>
        </w:rPr>
      </w:pPr>
      <w:r w:rsidRPr="00B16A70">
        <w:rPr>
          <w:sz w:val="28"/>
          <w:szCs w:val="28"/>
          <w:lang w:val="kk-KZ"/>
        </w:rPr>
        <w:t>ГОСТ 25820-2000. Бетоны легкие. Технические условия.</w:t>
      </w:r>
    </w:p>
    <w:p w:rsidR="00193F11" w:rsidRPr="00B16A70" w:rsidRDefault="00193F11" w:rsidP="00214F91">
      <w:pPr>
        <w:pStyle w:val="af"/>
        <w:numPr>
          <w:ilvl w:val="0"/>
          <w:numId w:val="12"/>
        </w:numPr>
        <w:jc w:val="both"/>
        <w:rPr>
          <w:sz w:val="28"/>
          <w:szCs w:val="28"/>
          <w:lang w:val="kk-KZ"/>
        </w:rPr>
      </w:pPr>
      <w:r w:rsidRPr="00B16A70">
        <w:rPr>
          <w:sz w:val="28"/>
          <w:szCs w:val="28"/>
          <w:lang w:val="kk-KZ"/>
        </w:rPr>
        <w:t>ГОСТ 25485-89. Бетоны ячеистые. Технические условия.</w:t>
      </w:r>
    </w:p>
    <w:p w:rsidR="00193F11" w:rsidRPr="00B16A70" w:rsidRDefault="00193F11" w:rsidP="00214F91">
      <w:pPr>
        <w:pStyle w:val="af"/>
        <w:numPr>
          <w:ilvl w:val="0"/>
          <w:numId w:val="12"/>
        </w:numPr>
        <w:jc w:val="both"/>
        <w:rPr>
          <w:sz w:val="28"/>
          <w:szCs w:val="28"/>
          <w:lang w:val="kk-KZ"/>
        </w:rPr>
      </w:pPr>
      <w:r w:rsidRPr="00B16A70">
        <w:rPr>
          <w:sz w:val="28"/>
          <w:szCs w:val="28"/>
          <w:lang w:val="kk-KZ"/>
        </w:rPr>
        <w:t>ГОСТ 7473-94. Смеси бетонные. Технические условия</w:t>
      </w:r>
    </w:p>
    <w:p w:rsidR="002B0D12" w:rsidRPr="00B16A70" w:rsidRDefault="002B0D12" w:rsidP="00214F91">
      <w:pPr>
        <w:pStyle w:val="af"/>
        <w:numPr>
          <w:ilvl w:val="0"/>
          <w:numId w:val="12"/>
        </w:numPr>
        <w:jc w:val="both"/>
        <w:rPr>
          <w:sz w:val="28"/>
          <w:szCs w:val="28"/>
          <w:lang w:val="kk-KZ"/>
        </w:rPr>
      </w:pPr>
      <w:r w:rsidRPr="00B16A70">
        <w:rPr>
          <w:sz w:val="28"/>
          <w:szCs w:val="28"/>
          <w:lang w:val="kk-KZ"/>
        </w:rPr>
        <w:t xml:space="preserve">ГОСТ 4795-68. Бетон гидротехнический. Технические </w:t>
      </w:r>
      <w:r w:rsidR="006B19CC" w:rsidRPr="00B16A70">
        <w:rPr>
          <w:sz w:val="28"/>
          <w:szCs w:val="28"/>
          <w:lang w:val="kk-KZ"/>
        </w:rPr>
        <w:t>требования.</w:t>
      </w:r>
    </w:p>
    <w:p w:rsidR="006B19CC" w:rsidRPr="00B16A70" w:rsidRDefault="006B19CC" w:rsidP="00214F91">
      <w:pPr>
        <w:pStyle w:val="af"/>
        <w:numPr>
          <w:ilvl w:val="0"/>
          <w:numId w:val="12"/>
        </w:numPr>
        <w:jc w:val="both"/>
        <w:rPr>
          <w:sz w:val="28"/>
          <w:szCs w:val="28"/>
          <w:lang w:val="kk-KZ"/>
        </w:rPr>
      </w:pPr>
      <w:r w:rsidRPr="00B16A70">
        <w:rPr>
          <w:sz w:val="28"/>
          <w:szCs w:val="28"/>
          <w:lang w:val="kk-KZ"/>
        </w:rPr>
        <w:t>ГОСТ 4797-69. Бетон гидротехнический. Технические требования к материалам для его приготовления.</w:t>
      </w:r>
    </w:p>
    <w:p w:rsidR="006B19CC" w:rsidRPr="00B16A70" w:rsidRDefault="006B19CC" w:rsidP="00214F91">
      <w:pPr>
        <w:pStyle w:val="af"/>
        <w:numPr>
          <w:ilvl w:val="0"/>
          <w:numId w:val="12"/>
        </w:numPr>
        <w:jc w:val="both"/>
        <w:rPr>
          <w:sz w:val="28"/>
          <w:szCs w:val="28"/>
          <w:lang w:val="kk-KZ"/>
        </w:rPr>
      </w:pPr>
      <w:r w:rsidRPr="00B16A70">
        <w:rPr>
          <w:sz w:val="28"/>
          <w:szCs w:val="28"/>
          <w:lang w:val="kk-KZ"/>
        </w:rPr>
        <w:t>ГОСТ 8424-72. Бетон дорожный.</w:t>
      </w:r>
    </w:p>
    <w:p w:rsidR="006B19CC" w:rsidRPr="00B16A70" w:rsidRDefault="006B19CC" w:rsidP="00214F91">
      <w:pPr>
        <w:pStyle w:val="af"/>
        <w:numPr>
          <w:ilvl w:val="0"/>
          <w:numId w:val="12"/>
        </w:numPr>
        <w:jc w:val="both"/>
        <w:rPr>
          <w:sz w:val="28"/>
          <w:szCs w:val="28"/>
          <w:lang w:val="kk-KZ"/>
        </w:rPr>
      </w:pPr>
      <w:r w:rsidRPr="00B16A70">
        <w:rPr>
          <w:sz w:val="28"/>
          <w:szCs w:val="28"/>
          <w:lang w:val="kk-KZ"/>
        </w:rPr>
        <w:t>ГОСТ 24211-80. Добавки для бетонов. Классификация.</w:t>
      </w:r>
    </w:p>
    <w:p w:rsidR="006B19CC" w:rsidRPr="00B16A70" w:rsidRDefault="006B19CC" w:rsidP="00214F91">
      <w:pPr>
        <w:pStyle w:val="af"/>
        <w:numPr>
          <w:ilvl w:val="0"/>
          <w:numId w:val="12"/>
        </w:numPr>
        <w:jc w:val="both"/>
        <w:rPr>
          <w:sz w:val="28"/>
          <w:szCs w:val="28"/>
          <w:lang w:val="kk-KZ"/>
        </w:rPr>
      </w:pPr>
      <w:r w:rsidRPr="00B16A70">
        <w:rPr>
          <w:sz w:val="28"/>
          <w:szCs w:val="28"/>
          <w:lang w:val="kk-KZ"/>
        </w:rPr>
        <w:t>ГОСТ 27006-86. Бетоны. Правила подбора состава.</w:t>
      </w:r>
    </w:p>
    <w:p w:rsidR="006B19CC" w:rsidRPr="00B16A70" w:rsidRDefault="006B19CC" w:rsidP="00214F91">
      <w:pPr>
        <w:pStyle w:val="af"/>
        <w:numPr>
          <w:ilvl w:val="0"/>
          <w:numId w:val="12"/>
        </w:numPr>
        <w:jc w:val="both"/>
        <w:rPr>
          <w:sz w:val="28"/>
          <w:szCs w:val="28"/>
          <w:lang w:val="kk-KZ"/>
        </w:rPr>
      </w:pPr>
      <w:r w:rsidRPr="00B16A70">
        <w:rPr>
          <w:sz w:val="28"/>
          <w:szCs w:val="28"/>
          <w:lang w:val="kk-KZ"/>
        </w:rPr>
        <w:t>ГОСТ 3101-76. Цементы. Методы испытания.</w:t>
      </w:r>
    </w:p>
    <w:p w:rsidR="006B19CC" w:rsidRPr="00B16A70" w:rsidRDefault="006B19CC" w:rsidP="00214F91">
      <w:pPr>
        <w:pStyle w:val="af"/>
        <w:numPr>
          <w:ilvl w:val="0"/>
          <w:numId w:val="12"/>
        </w:numPr>
        <w:jc w:val="both"/>
        <w:rPr>
          <w:sz w:val="28"/>
          <w:szCs w:val="28"/>
          <w:lang w:val="kk-KZ"/>
        </w:rPr>
      </w:pPr>
      <w:r w:rsidRPr="00B16A70">
        <w:rPr>
          <w:sz w:val="28"/>
          <w:szCs w:val="28"/>
          <w:lang w:val="kk-KZ"/>
        </w:rPr>
        <w:t>ГОСТ 8735-88. Песок для строительных работ. Методы испытания.</w:t>
      </w:r>
    </w:p>
    <w:p w:rsidR="00EA1FC5" w:rsidRPr="00B16A70" w:rsidRDefault="00EA1FC5" w:rsidP="00214F91">
      <w:pPr>
        <w:pStyle w:val="af"/>
        <w:numPr>
          <w:ilvl w:val="0"/>
          <w:numId w:val="12"/>
        </w:numPr>
        <w:jc w:val="both"/>
        <w:rPr>
          <w:sz w:val="28"/>
          <w:szCs w:val="28"/>
          <w:lang w:val="kk-KZ"/>
        </w:rPr>
      </w:pPr>
      <w:r w:rsidRPr="00B16A70">
        <w:rPr>
          <w:sz w:val="28"/>
          <w:szCs w:val="28"/>
          <w:lang w:val="kk-KZ"/>
        </w:rPr>
        <w:t>ГОСТ 82690-97. Щебень и гравий из плотных горных пород и отходов промышленного производства для строительных работ. Методы</w:t>
      </w:r>
      <w:r w:rsidR="00F10355" w:rsidRPr="00B16A70">
        <w:rPr>
          <w:sz w:val="28"/>
          <w:szCs w:val="28"/>
          <w:lang w:val="kk-KZ"/>
        </w:rPr>
        <w:t xml:space="preserve"> физико-механических </w:t>
      </w:r>
      <w:r w:rsidRPr="00B16A70">
        <w:rPr>
          <w:sz w:val="28"/>
          <w:szCs w:val="28"/>
          <w:lang w:val="kk-KZ"/>
        </w:rPr>
        <w:t>испытани</w:t>
      </w:r>
      <w:r w:rsidR="00F10355" w:rsidRPr="00B16A70">
        <w:rPr>
          <w:sz w:val="28"/>
          <w:szCs w:val="28"/>
          <w:lang w:val="kk-KZ"/>
        </w:rPr>
        <w:t>й</w:t>
      </w:r>
      <w:r w:rsidRPr="00B16A70">
        <w:rPr>
          <w:sz w:val="28"/>
          <w:szCs w:val="28"/>
          <w:lang w:val="kk-KZ"/>
        </w:rPr>
        <w:t>.</w:t>
      </w:r>
    </w:p>
    <w:p w:rsidR="00F10355" w:rsidRPr="00B16A70" w:rsidRDefault="00F10355" w:rsidP="00214F91">
      <w:pPr>
        <w:pStyle w:val="af"/>
        <w:numPr>
          <w:ilvl w:val="0"/>
          <w:numId w:val="12"/>
        </w:numPr>
        <w:jc w:val="both"/>
        <w:rPr>
          <w:sz w:val="28"/>
          <w:szCs w:val="28"/>
          <w:lang w:val="kk-KZ"/>
        </w:rPr>
      </w:pPr>
      <w:r w:rsidRPr="00B16A70">
        <w:rPr>
          <w:sz w:val="28"/>
          <w:szCs w:val="28"/>
          <w:lang w:val="kk-KZ"/>
        </w:rPr>
        <w:t>ГОСТ 9758-86. Заполнители пористые неорганические для строительных работ. Методы испытания.</w:t>
      </w:r>
    </w:p>
    <w:p w:rsidR="00D500FA" w:rsidRPr="00B16A70" w:rsidRDefault="00392797" w:rsidP="00214F91">
      <w:pPr>
        <w:pStyle w:val="af"/>
        <w:numPr>
          <w:ilvl w:val="0"/>
          <w:numId w:val="12"/>
        </w:numPr>
        <w:jc w:val="both"/>
        <w:rPr>
          <w:sz w:val="28"/>
          <w:szCs w:val="28"/>
          <w:lang w:val="kk-KZ"/>
        </w:rPr>
      </w:pPr>
      <w:r w:rsidRPr="00B16A70">
        <w:rPr>
          <w:sz w:val="28"/>
          <w:szCs w:val="28"/>
          <w:lang w:val="kk-KZ"/>
        </w:rPr>
        <w:t>Көпжасаров Б.Т. Бетон технологиясы. Шымкент 2006</w:t>
      </w:r>
    </w:p>
    <w:p w:rsidR="00B233DC" w:rsidRPr="00B16A70" w:rsidRDefault="005152D1" w:rsidP="00214F91">
      <w:pPr>
        <w:pStyle w:val="af4"/>
        <w:numPr>
          <w:ilvl w:val="0"/>
          <w:numId w:val="12"/>
        </w:numPr>
        <w:jc w:val="both"/>
        <w:rPr>
          <w:sz w:val="28"/>
          <w:szCs w:val="28"/>
        </w:rPr>
      </w:pPr>
      <w:r w:rsidRPr="00B16A70">
        <w:rPr>
          <w:sz w:val="28"/>
          <w:szCs w:val="28"/>
        </w:rPr>
        <w:t>Попов Л.Н., Попов Н.Л. Лабораторные работы по дисциплине «Строительные материалы и изделия»: Учеб. пособие. - М.: ИНФРА-М, 200</w:t>
      </w:r>
      <w:r w:rsidR="00B233DC" w:rsidRPr="00B16A70">
        <w:rPr>
          <w:sz w:val="28"/>
          <w:szCs w:val="28"/>
          <w:lang w:val="kk-KZ"/>
        </w:rPr>
        <w:t>5</w:t>
      </w:r>
      <w:r w:rsidRPr="00B16A70">
        <w:rPr>
          <w:sz w:val="28"/>
          <w:szCs w:val="28"/>
        </w:rPr>
        <w:t>. – 219 с.</w:t>
      </w:r>
    </w:p>
    <w:p w:rsidR="005152D1" w:rsidRPr="00B16A70" w:rsidRDefault="005152D1" w:rsidP="00214F91">
      <w:pPr>
        <w:pStyle w:val="af4"/>
        <w:numPr>
          <w:ilvl w:val="0"/>
          <w:numId w:val="12"/>
        </w:numPr>
        <w:jc w:val="both"/>
        <w:rPr>
          <w:sz w:val="28"/>
          <w:szCs w:val="28"/>
        </w:rPr>
      </w:pPr>
      <w:r w:rsidRPr="00B16A70">
        <w:rPr>
          <w:sz w:val="28"/>
          <w:szCs w:val="28"/>
        </w:rPr>
        <w:t xml:space="preserve">Попов К.Н., Каддо М.Б. Строительные материалы и изделия: Учеб. – М.: Высш. шк., 2002. – 367 с. </w:t>
      </w:r>
    </w:p>
    <w:p w:rsidR="005152D1" w:rsidRPr="00B16A70" w:rsidRDefault="005152D1" w:rsidP="00214F91">
      <w:pPr>
        <w:pStyle w:val="af4"/>
        <w:numPr>
          <w:ilvl w:val="0"/>
          <w:numId w:val="12"/>
        </w:numPr>
        <w:jc w:val="both"/>
        <w:rPr>
          <w:sz w:val="28"/>
          <w:szCs w:val="28"/>
        </w:rPr>
      </w:pPr>
      <w:r w:rsidRPr="00B16A70">
        <w:rPr>
          <w:sz w:val="28"/>
          <w:szCs w:val="28"/>
        </w:rPr>
        <w:t xml:space="preserve">Рыбьев И.А. Строительное материаловедение. – М: Высшая школа, 2003. – 700 с. </w:t>
      </w:r>
    </w:p>
    <w:p w:rsidR="005152D1" w:rsidRPr="00B16A70" w:rsidRDefault="005152D1" w:rsidP="00214F91">
      <w:pPr>
        <w:pStyle w:val="af4"/>
        <w:numPr>
          <w:ilvl w:val="0"/>
          <w:numId w:val="12"/>
        </w:numPr>
        <w:jc w:val="both"/>
        <w:rPr>
          <w:sz w:val="28"/>
          <w:szCs w:val="28"/>
        </w:rPr>
      </w:pPr>
      <w:r w:rsidRPr="00B16A70">
        <w:rPr>
          <w:sz w:val="28"/>
          <w:szCs w:val="28"/>
        </w:rPr>
        <w:t>Строительные материалы: Учебно-справочное пособие. –Ростов-на-Д: Феникс, 2005.- 608 с.</w:t>
      </w:r>
    </w:p>
    <w:p w:rsidR="005152D1" w:rsidRPr="00B16A70" w:rsidRDefault="005152D1" w:rsidP="00214F91">
      <w:pPr>
        <w:pStyle w:val="af4"/>
        <w:numPr>
          <w:ilvl w:val="0"/>
          <w:numId w:val="12"/>
        </w:numPr>
        <w:jc w:val="both"/>
        <w:rPr>
          <w:sz w:val="28"/>
          <w:szCs w:val="28"/>
        </w:rPr>
      </w:pPr>
      <w:r w:rsidRPr="00B16A70">
        <w:rPr>
          <w:sz w:val="28"/>
          <w:szCs w:val="28"/>
        </w:rPr>
        <w:t>Микульский В.Г. Строительные материалы (материаловедение и технология): Учеб. пособие. - М.: АСВ, 2002. - 536 с.</w:t>
      </w:r>
    </w:p>
    <w:p w:rsidR="005152D1" w:rsidRPr="00B16A70" w:rsidRDefault="005152D1" w:rsidP="00214F91">
      <w:pPr>
        <w:pStyle w:val="af4"/>
        <w:numPr>
          <w:ilvl w:val="0"/>
          <w:numId w:val="12"/>
        </w:numPr>
        <w:jc w:val="both"/>
        <w:rPr>
          <w:sz w:val="28"/>
          <w:szCs w:val="28"/>
        </w:rPr>
      </w:pPr>
      <w:r w:rsidRPr="00B16A70">
        <w:rPr>
          <w:sz w:val="28"/>
          <w:szCs w:val="28"/>
        </w:rPr>
        <w:lastRenderedPageBreak/>
        <w:t>Белов В.В., Петропавловская В.Б., Шлапаков Ю.А. Лабораторные определения свойств строительных материалов: Учеб. пособие. – Тверь: Тверской гос. техн. ун-т, 2002. – 111 с.</w:t>
      </w:r>
    </w:p>
    <w:p w:rsidR="005152D1" w:rsidRPr="00B16A70" w:rsidRDefault="005152D1" w:rsidP="00214F91">
      <w:pPr>
        <w:pStyle w:val="af4"/>
        <w:numPr>
          <w:ilvl w:val="0"/>
          <w:numId w:val="12"/>
        </w:numPr>
        <w:jc w:val="both"/>
        <w:rPr>
          <w:sz w:val="28"/>
          <w:szCs w:val="28"/>
        </w:rPr>
      </w:pPr>
      <w:r w:rsidRPr="00B16A70">
        <w:rPr>
          <w:sz w:val="28"/>
          <w:szCs w:val="28"/>
        </w:rPr>
        <w:t>Попов К.Н., Каддо О.В., Кульков О.В. Оценка качества строительных материалов. – М.: Высш. шк., 2004. – 287 с.</w:t>
      </w:r>
    </w:p>
    <w:p w:rsidR="005152D1" w:rsidRPr="00B16A70" w:rsidRDefault="005152D1" w:rsidP="00214F91">
      <w:pPr>
        <w:pStyle w:val="af4"/>
        <w:numPr>
          <w:ilvl w:val="0"/>
          <w:numId w:val="12"/>
        </w:numPr>
        <w:jc w:val="both"/>
        <w:rPr>
          <w:sz w:val="28"/>
          <w:szCs w:val="28"/>
        </w:rPr>
      </w:pPr>
      <w:r w:rsidRPr="00B16A70">
        <w:rPr>
          <w:sz w:val="28"/>
          <w:szCs w:val="28"/>
        </w:rPr>
        <w:t>Сергеев, А.Г. Метрология: Учебное пособие для вузов / А.Г. Серге</w:t>
      </w:r>
      <w:r w:rsidR="00214F91" w:rsidRPr="00B16A70">
        <w:rPr>
          <w:sz w:val="28"/>
          <w:szCs w:val="28"/>
          <w:lang w:val="kk-KZ"/>
        </w:rPr>
        <w:t>е</w:t>
      </w:r>
      <w:r w:rsidR="00B16A70">
        <w:rPr>
          <w:sz w:val="28"/>
          <w:szCs w:val="28"/>
        </w:rPr>
        <w:t>в, В.В.</w:t>
      </w:r>
      <w:r w:rsidRPr="00B16A70">
        <w:rPr>
          <w:sz w:val="28"/>
          <w:szCs w:val="28"/>
        </w:rPr>
        <w:t>Крохин. – М.: Логос, 2000. – 408 с.</w:t>
      </w:r>
    </w:p>
    <w:p w:rsidR="005152D1" w:rsidRPr="00B16A70" w:rsidRDefault="005152D1" w:rsidP="00214F91">
      <w:pPr>
        <w:pStyle w:val="af4"/>
        <w:numPr>
          <w:ilvl w:val="0"/>
          <w:numId w:val="12"/>
        </w:numPr>
        <w:spacing w:before="0" w:beforeAutospacing="0" w:after="0" w:afterAutospacing="0"/>
        <w:jc w:val="both"/>
        <w:rPr>
          <w:sz w:val="28"/>
          <w:szCs w:val="28"/>
        </w:rPr>
      </w:pPr>
      <w:r w:rsidRPr="00B16A70">
        <w:rPr>
          <w:sz w:val="28"/>
          <w:szCs w:val="28"/>
        </w:rPr>
        <w:t>Ермекбаева Р.Б. Строительное материаловедение: Учебное пособие-</w:t>
      </w:r>
    </w:p>
    <w:p w:rsidR="00303255" w:rsidRPr="00B16A70" w:rsidRDefault="00214F91" w:rsidP="00214F91">
      <w:pPr>
        <w:pStyle w:val="af4"/>
        <w:spacing w:before="0" w:beforeAutospacing="0" w:after="0" w:afterAutospacing="0"/>
        <w:rPr>
          <w:sz w:val="28"/>
          <w:szCs w:val="28"/>
          <w:lang w:val="kk-KZ"/>
        </w:rPr>
      </w:pPr>
      <w:r w:rsidRPr="00B16A70">
        <w:rPr>
          <w:sz w:val="28"/>
          <w:szCs w:val="28"/>
          <w:lang w:val="kk-KZ"/>
        </w:rPr>
        <w:t xml:space="preserve">           </w:t>
      </w:r>
      <w:r w:rsidR="005152D1" w:rsidRPr="00B16A70">
        <w:rPr>
          <w:sz w:val="28"/>
          <w:szCs w:val="28"/>
        </w:rPr>
        <w:t>Алматы.: Каз ГАСА, 2007.</w:t>
      </w:r>
    </w:p>
    <w:p w:rsidR="00633BDC" w:rsidRPr="00B16A70" w:rsidRDefault="00633BDC" w:rsidP="00633BDC">
      <w:pPr>
        <w:pStyle w:val="af"/>
        <w:numPr>
          <w:ilvl w:val="0"/>
          <w:numId w:val="12"/>
        </w:numPr>
        <w:jc w:val="both"/>
        <w:rPr>
          <w:sz w:val="28"/>
          <w:szCs w:val="28"/>
          <w:lang w:val="kk-KZ"/>
        </w:rPr>
      </w:pPr>
      <w:r w:rsidRPr="00B16A70">
        <w:rPr>
          <w:sz w:val="28"/>
          <w:szCs w:val="28"/>
          <w:lang w:val="kk-KZ"/>
        </w:rPr>
        <w:t xml:space="preserve">Бисенов Қ.А., Нарманова Р.Ә., Үдербаев С.С. Құрылыс материалдары мен бұйымдары: Оқу құралы. – Алматы: «Издат Маркет», 2008. – 224бет </w:t>
      </w:r>
    </w:p>
    <w:p w:rsidR="00633BDC" w:rsidRPr="00B16A70" w:rsidRDefault="00633BDC" w:rsidP="00633BDC">
      <w:pPr>
        <w:numPr>
          <w:ilvl w:val="0"/>
          <w:numId w:val="12"/>
        </w:numPr>
        <w:jc w:val="both"/>
        <w:rPr>
          <w:sz w:val="28"/>
          <w:szCs w:val="28"/>
          <w:lang w:val="kk-KZ"/>
        </w:rPr>
      </w:pPr>
      <w:r w:rsidRPr="00B16A70">
        <w:rPr>
          <w:sz w:val="28"/>
          <w:szCs w:val="28"/>
          <w:lang w:val="kk-KZ"/>
        </w:rPr>
        <w:t>Үдербаев С.С. Құрылыс материалдары; қасиеттері және өндірілуі. Оқу құралы. Қызылорда, «Тұмар», 2007ж. – 208 бет.</w:t>
      </w:r>
    </w:p>
    <w:p w:rsidR="000C38DC" w:rsidRPr="00B16A70" w:rsidRDefault="000136EF" w:rsidP="000C38DC">
      <w:pPr>
        <w:pStyle w:val="af"/>
        <w:numPr>
          <w:ilvl w:val="0"/>
          <w:numId w:val="12"/>
        </w:numPr>
        <w:jc w:val="both"/>
        <w:rPr>
          <w:sz w:val="28"/>
          <w:szCs w:val="28"/>
          <w:lang w:val="kk-KZ"/>
        </w:rPr>
      </w:pPr>
      <w:r>
        <w:rPr>
          <w:sz w:val="28"/>
          <w:szCs w:val="28"/>
          <w:lang w:val="kk-KZ"/>
        </w:rPr>
        <w:t>ҚР ғылымның даму тұжырымдамасы</w:t>
      </w:r>
      <w:r w:rsidR="000C38DC" w:rsidRPr="00B16A70">
        <w:rPr>
          <w:sz w:val="28"/>
          <w:szCs w:val="28"/>
          <w:lang w:val="kk-KZ"/>
        </w:rPr>
        <w:t>.</w:t>
      </w:r>
    </w:p>
    <w:p w:rsidR="000C38DC" w:rsidRPr="00B16A70" w:rsidRDefault="000C38DC" w:rsidP="000C38DC">
      <w:pPr>
        <w:ind w:left="720"/>
        <w:jc w:val="both"/>
        <w:rPr>
          <w:sz w:val="28"/>
          <w:szCs w:val="28"/>
          <w:lang w:val="kk-KZ"/>
        </w:rPr>
      </w:pPr>
    </w:p>
    <w:p w:rsidR="00B16051" w:rsidRPr="00B16A70" w:rsidRDefault="00B16051" w:rsidP="00265E11">
      <w:pPr>
        <w:jc w:val="center"/>
        <w:rPr>
          <w:b/>
          <w:sz w:val="28"/>
          <w:szCs w:val="28"/>
          <w:lang w:val="kk-KZ"/>
        </w:rPr>
      </w:pPr>
    </w:p>
    <w:p w:rsidR="00B16051" w:rsidRPr="00B16A70" w:rsidRDefault="00B16051" w:rsidP="00265E11">
      <w:pPr>
        <w:jc w:val="center"/>
        <w:rPr>
          <w:b/>
          <w:sz w:val="28"/>
          <w:szCs w:val="28"/>
          <w:lang w:val="kk-KZ"/>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A72C0E" w:rsidRPr="00B16A70" w:rsidRDefault="00A72C0E" w:rsidP="0081280A">
      <w:pPr>
        <w:jc w:val="center"/>
        <w:rPr>
          <w:b/>
          <w:sz w:val="28"/>
          <w:szCs w:val="28"/>
          <w:lang w:val="kk-KZ" w:eastAsia="ko-KR"/>
        </w:rPr>
      </w:pPr>
    </w:p>
    <w:p w:rsidR="0081280A" w:rsidRPr="00B16A70" w:rsidRDefault="0081280A" w:rsidP="0081280A">
      <w:pPr>
        <w:jc w:val="center"/>
        <w:rPr>
          <w:b/>
          <w:sz w:val="28"/>
          <w:szCs w:val="28"/>
          <w:lang w:val="kk-KZ" w:eastAsia="ko-KR"/>
        </w:rPr>
      </w:pPr>
      <w:r w:rsidRPr="00B16A70">
        <w:rPr>
          <w:b/>
          <w:sz w:val="28"/>
          <w:szCs w:val="28"/>
          <w:lang w:val="kk-KZ" w:eastAsia="ko-KR"/>
        </w:rPr>
        <w:lastRenderedPageBreak/>
        <w:t>АРЫНБАЕВА Р</w:t>
      </w:r>
      <w:r w:rsidR="00731F7B" w:rsidRPr="00B16A70">
        <w:rPr>
          <w:b/>
          <w:sz w:val="28"/>
          <w:szCs w:val="28"/>
          <w:lang w:val="kk-KZ" w:eastAsia="ko-KR"/>
        </w:rPr>
        <w:t xml:space="preserve">оза </w:t>
      </w:r>
      <w:r w:rsidRPr="00B16A70">
        <w:rPr>
          <w:b/>
          <w:sz w:val="28"/>
          <w:szCs w:val="28"/>
          <w:lang w:val="kk-KZ" w:eastAsia="ko-KR"/>
        </w:rPr>
        <w:t>А</w:t>
      </w:r>
      <w:r w:rsidR="00731F7B" w:rsidRPr="00B16A70">
        <w:rPr>
          <w:b/>
          <w:sz w:val="28"/>
          <w:szCs w:val="28"/>
          <w:lang w:val="kk-KZ" w:eastAsia="ko-KR"/>
        </w:rPr>
        <w:t>нуарбекқызы</w:t>
      </w:r>
    </w:p>
    <w:p w:rsidR="0081280A" w:rsidRPr="00B16A70" w:rsidRDefault="0081280A" w:rsidP="0081280A">
      <w:pPr>
        <w:jc w:val="center"/>
        <w:rPr>
          <w:b/>
          <w:sz w:val="28"/>
          <w:szCs w:val="28"/>
          <w:lang w:val="kk-KZ"/>
        </w:rPr>
      </w:pPr>
    </w:p>
    <w:p w:rsidR="0081280A" w:rsidRPr="00B16A70" w:rsidRDefault="0081280A" w:rsidP="0081280A">
      <w:pPr>
        <w:jc w:val="center"/>
        <w:rPr>
          <w:sz w:val="28"/>
          <w:szCs w:val="28"/>
          <w:lang w:val="kk-KZ"/>
        </w:rPr>
      </w:pPr>
    </w:p>
    <w:p w:rsidR="0081280A" w:rsidRPr="00B16A70" w:rsidRDefault="0081280A" w:rsidP="0081280A">
      <w:pPr>
        <w:jc w:val="center"/>
        <w:rPr>
          <w:sz w:val="28"/>
          <w:szCs w:val="28"/>
          <w:lang w:val="kk-KZ"/>
        </w:rPr>
      </w:pPr>
    </w:p>
    <w:p w:rsidR="0081280A" w:rsidRPr="00B16A70" w:rsidRDefault="0081280A" w:rsidP="0081280A">
      <w:pPr>
        <w:jc w:val="center"/>
        <w:rPr>
          <w:sz w:val="28"/>
          <w:szCs w:val="28"/>
          <w:lang w:val="kk-KZ"/>
        </w:rPr>
      </w:pPr>
    </w:p>
    <w:p w:rsidR="0081280A" w:rsidRPr="00B16A70" w:rsidRDefault="0081280A" w:rsidP="0081280A">
      <w:pPr>
        <w:jc w:val="center"/>
        <w:rPr>
          <w:i/>
          <w:sz w:val="28"/>
          <w:szCs w:val="28"/>
          <w:lang w:val="kk-KZ"/>
        </w:rPr>
      </w:pPr>
    </w:p>
    <w:p w:rsidR="0081280A" w:rsidRPr="00B16A70" w:rsidRDefault="0081280A" w:rsidP="0081280A">
      <w:pPr>
        <w:jc w:val="center"/>
        <w:rPr>
          <w:b/>
          <w:sz w:val="28"/>
          <w:szCs w:val="28"/>
          <w:lang w:val="kk-KZ"/>
        </w:rPr>
      </w:pPr>
      <w:r w:rsidRPr="00B16A70">
        <w:rPr>
          <w:b/>
          <w:sz w:val="28"/>
          <w:szCs w:val="28"/>
          <w:lang w:val="kk-KZ"/>
        </w:rPr>
        <w:t>Студенттердің оқу-зерттеу жұмыстары</w:t>
      </w:r>
    </w:p>
    <w:p w:rsidR="0081280A" w:rsidRPr="00B16A70" w:rsidRDefault="0081280A" w:rsidP="0081280A">
      <w:pPr>
        <w:jc w:val="center"/>
        <w:rPr>
          <w:sz w:val="28"/>
          <w:szCs w:val="28"/>
          <w:lang w:val="kk-KZ" w:eastAsia="ko-KR"/>
        </w:rPr>
      </w:pPr>
      <w:r w:rsidRPr="00B16A70">
        <w:rPr>
          <w:sz w:val="28"/>
          <w:szCs w:val="28"/>
          <w:lang w:val="kk-KZ" w:eastAsia="ko-KR"/>
        </w:rPr>
        <w:t xml:space="preserve">пәнінен </w:t>
      </w:r>
    </w:p>
    <w:p w:rsidR="0081280A" w:rsidRPr="00B16A70" w:rsidRDefault="00214F91" w:rsidP="0081280A">
      <w:pPr>
        <w:jc w:val="center"/>
        <w:rPr>
          <w:sz w:val="28"/>
          <w:szCs w:val="28"/>
          <w:lang w:val="kk-KZ" w:eastAsia="ko-KR"/>
        </w:rPr>
      </w:pPr>
      <w:r w:rsidRPr="00B16A70">
        <w:rPr>
          <w:sz w:val="28"/>
          <w:szCs w:val="28"/>
          <w:lang w:val="kk-KZ" w:eastAsia="ko-KR"/>
        </w:rPr>
        <w:t xml:space="preserve">зертханалық </w:t>
      </w:r>
      <w:r w:rsidR="0081280A" w:rsidRPr="00B16A70">
        <w:rPr>
          <w:sz w:val="28"/>
          <w:szCs w:val="28"/>
          <w:lang w:val="kk-KZ" w:eastAsia="ko-KR"/>
        </w:rPr>
        <w:t xml:space="preserve">жұмыстарды орындауға  арналған </w:t>
      </w:r>
    </w:p>
    <w:p w:rsidR="0081280A" w:rsidRPr="00B16A70" w:rsidRDefault="0081280A" w:rsidP="0081280A">
      <w:pPr>
        <w:jc w:val="center"/>
        <w:rPr>
          <w:i/>
          <w:sz w:val="28"/>
          <w:szCs w:val="28"/>
          <w:lang w:val="kk-KZ" w:eastAsia="ko-KR"/>
        </w:rPr>
      </w:pPr>
    </w:p>
    <w:p w:rsidR="0081280A" w:rsidRPr="00B16A70" w:rsidRDefault="0081280A" w:rsidP="0081280A">
      <w:pPr>
        <w:jc w:val="center"/>
        <w:rPr>
          <w:i/>
          <w:sz w:val="28"/>
          <w:szCs w:val="28"/>
          <w:lang w:val="kk-KZ" w:eastAsia="ko-KR"/>
        </w:rPr>
      </w:pPr>
      <w:r w:rsidRPr="00B16A70">
        <w:rPr>
          <w:i/>
          <w:sz w:val="28"/>
          <w:szCs w:val="28"/>
          <w:lang w:val="kk-KZ" w:eastAsia="ko-KR"/>
        </w:rPr>
        <w:t>ӘДІСТЕМЕЛІК НҰСҚАУЛАР</w:t>
      </w:r>
    </w:p>
    <w:p w:rsidR="0081280A" w:rsidRPr="00B16A70" w:rsidRDefault="0081280A" w:rsidP="0081280A">
      <w:pPr>
        <w:jc w:val="center"/>
        <w:rPr>
          <w:i/>
          <w:sz w:val="28"/>
          <w:szCs w:val="28"/>
          <w:lang w:val="kk-KZ" w:eastAsia="ko-KR"/>
        </w:rPr>
      </w:pPr>
    </w:p>
    <w:p w:rsidR="0081280A" w:rsidRPr="00B16A70" w:rsidRDefault="0081280A" w:rsidP="0081280A">
      <w:pPr>
        <w:jc w:val="center"/>
        <w:rPr>
          <w:sz w:val="28"/>
          <w:szCs w:val="28"/>
          <w:lang w:val="kk-KZ" w:eastAsia="ko-KR"/>
        </w:rPr>
      </w:pPr>
    </w:p>
    <w:p w:rsidR="00C4377C" w:rsidRPr="00B16A70" w:rsidRDefault="00C4377C" w:rsidP="00C4377C">
      <w:pPr>
        <w:jc w:val="center"/>
        <w:rPr>
          <w:sz w:val="28"/>
          <w:szCs w:val="28"/>
          <w:lang w:val="kk-KZ"/>
        </w:rPr>
      </w:pPr>
    </w:p>
    <w:p w:rsidR="00C4377C" w:rsidRPr="00B16A70" w:rsidRDefault="00C4377C" w:rsidP="00C4377C">
      <w:pPr>
        <w:jc w:val="center"/>
        <w:rPr>
          <w:i/>
          <w:sz w:val="28"/>
          <w:szCs w:val="28"/>
          <w:lang w:val="kk-KZ" w:eastAsia="ko-KR"/>
        </w:rPr>
      </w:pPr>
    </w:p>
    <w:p w:rsidR="00C4377C" w:rsidRPr="00B16A70" w:rsidRDefault="00C4377C" w:rsidP="00C4377C">
      <w:pPr>
        <w:jc w:val="center"/>
        <w:rPr>
          <w:i/>
          <w:sz w:val="28"/>
          <w:szCs w:val="28"/>
          <w:lang w:val="kk-KZ" w:eastAsia="ko-KR"/>
        </w:rPr>
      </w:pPr>
    </w:p>
    <w:p w:rsidR="00C4377C" w:rsidRPr="00B16A70" w:rsidRDefault="00C4377C" w:rsidP="00C4377C">
      <w:pPr>
        <w:jc w:val="center"/>
        <w:rPr>
          <w:i/>
          <w:sz w:val="28"/>
          <w:szCs w:val="28"/>
          <w:lang w:val="kk-KZ" w:eastAsia="ko-KR"/>
        </w:rPr>
      </w:pPr>
    </w:p>
    <w:p w:rsidR="00C4377C" w:rsidRPr="00B16A70" w:rsidRDefault="00C4377C" w:rsidP="00C4377C">
      <w:pPr>
        <w:jc w:val="center"/>
        <w:rPr>
          <w:i/>
          <w:sz w:val="28"/>
          <w:szCs w:val="28"/>
          <w:lang w:val="kk-KZ" w:eastAsia="ko-KR"/>
        </w:rPr>
      </w:pPr>
    </w:p>
    <w:p w:rsidR="00C4377C" w:rsidRPr="00B16A70" w:rsidRDefault="00C4377C" w:rsidP="00C4377C">
      <w:pPr>
        <w:jc w:val="center"/>
        <w:rPr>
          <w:i/>
          <w:sz w:val="28"/>
          <w:szCs w:val="28"/>
          <w:lang w:val="kk-KZ" w:eastAsia="ko-KR"/>
        </w:rPr>
      </w:pPr>
    </w:p>
    <w:p w:rsidR="00C4377C" w:rsidRPr="00B16A70" w:rsidRDefault="00C4377C" w:rsidP="00C4377C">
      <w:pPr>
        <w:jc w:val="center"/>
        <w:rPr>
          <w:i/>
          <w:sz w:val="28"/>
          <w:szCs w:val="28"/>
          <w:lang w:val="kk-KZ" w:eastAsia="ko-KR"/>
        </w:rPr>
      </w:pPr>
    </w:p>
    <w:p w:rsidR="00C4377C" w:rsidRPr="00B16A70" w:rsidRDefault="00C4377C" w:rsidP="00C4377C">
      <w:pPr>
        <w:jc w:val="center"/>
        <w:rPr>
          <w:sz w:val="28"/>
          <w:szCs w:val="28"/>
          <w:lang w:val="kk-KZ"/>
        </w:rPr>
      </w:pPr>
      <w:r w:rsidRPr="00B16A70">
        <w:rPr>
          <w:sz w:val="28"/>
          <w:szCs w:val="28"/>
          <w:lang w:val="kk-KZ"/>
        </w:rPr>
        <w:t>Баспаға қол қойылды</w:t>
      </w:r>
      <w:r w:rsidR="00D61532" w:rsidRPr="00B16A70">
        <w:rPr>
          <w:sz w:val="28"/>
          <w:szCs w:val="28"/>
          <w:lang w:val="kk-KZ"/>
        </w:rPr>
        <w:t xml:space="preserve"> </w:t>
      </w:r>
      <w:r w:rsidR="007306B4" w:rsidRPr="00B16A70">
        <w:rPr>
          <w:sz w:val="28"/>
          <w:szCs w:val="28"/>
          <w:lang w:val="kk-KZ"/>
        </w:rPr>
        <w:t>__</w:t>
      </w:r>
      <w:r w:rsidR="00D61532" w:rsidRPr="00B16A70">
        <w:rPr>
          <w:sz w:val="28"/>
          <w:szCs w:val="28"/>
          <w:lang w:val="kk-KZ"/>
        </w:rPr>
        <w:t>.</w:t>
      </w:r>
      <w:r w:rsidR="007306B4" w:rsidRPr="00B16A70">
        <w:rPr>
          <w:sz w:val="28"/>
          <w:szCs w:val="28"/>
          <w:lang w:val="kk-KZ"/>
        </w:rPr>
        <w:t>__</w:t>
      </w:r>
      <w:r w:rsidR="00FC474C" w:rsidRPr="00B16A70">
        <w:rPr>
          <w:sz w:val="28"/>
          <w:szCs w:val="28"/>
          <w:lang w:val="kk-KZ"/>
        </w:rPr>
        <w:t>.</w:t>
      </w:r>
      <w:r w:rsidR="00D61532" w:rsidRPr="00B16A70">
        <w:rPr>
          <w:sz w:val="28"/>
          <w:szCs w:val="28"/>
          <w:lang w:val="kk-KZ"/>
        </w:rPr>
        <w:t>201</w:t>
      </w:r>
      <w:r w:rsidR="00EF6119" w:rsidRPr="00B16A70">
        <w:rPr>
          <w:sz w:val="28"/>
          <w:szCs w:val="28"/>
          <w:lang w:val="kk-KZ"/>
        </w:rPr>
        <w:t>8</w:t>
      </w:r>
      <w:r w:rsidR="00D61532" w:rsidRPr="00B16A70">
        <w:rPr>
          <w:sz w:val="28"/>
          <w:szCs w:val="28"/>
          <w:lang w:val="kk-KZ"/>
        </w:rPr>
        <w:t>ж.</w:t>
      </w:r>
    </w:p>
    <w:p w:rsidR="00C4377C" w:rsidRPr="00B16A70" w:rsidRDefault="00C4377C" w:rsidP="00C4377C">
      <w:pPr>
        <w:jc w:val="center"/>
        <w:rPr>
          <w:sz w:val="28"/>
          <w:szCs w:val="28"/>
          <w:lang w:val="kk-KZ"/>
        </w:rPr>
      </w:pPr>
      <w:r w:rsidRPr="00B16A70">
        <w:rPr>
          <w:sz w:val="28"/>
          <w:szCs w:val="28"/>
          <w:lang w:val="kk-KZ"/>
        </w:rPr>
        <w:t>Қағаз форматы X</w:t>
      </w:r>
      <w:r w:rsidRPr="00B16A70">
        <w:rPr>
          <w:sz w:val="28"/>
          <w:szCs w:val="28"/>
          <w:vertAlign w:val="superscript"/>
          <w:lang w:val="kk-KZ"/>
        </w:rPr>
        <w:t>x</w:t>
      </w:r>
      <w:r w:rsidRPr="00B16A70">
        <w:rPr>
          <w:sz w:val="28"/>
          <w:szCs w:val="28"/>
          <w:lang w:val="kk-KZ"/>
        </w:rPr>
        <w:t>Y  1/16</w:t>
      </w:r>
    </w:p>
    <w:p w:rsidR="00C4377C" w:rsidRPr="00B16A70" w:rsidRDefault="00C4377C" w:rsidP="00C4377C">
      <w:pPr>
        <w:jc w:val="center"/>
        <w:rPr>
          <w:sz w:val="28"/>
          <w:szCs w:val="28"/>
          <w:lang w:val="kk-KZ"/>
        </w:rPr>
      </w:pPr>
      <w:r w:rsidRPr="00B16A70">
        <w:rPr>
          <w:sz w:val="28"/>
          <w:szCs w:val="28"/>
          <w:lang w:val="kk-KZ"/>
        </w:rPr>
        <w:t xml:space="preserve">Типографиялық қағаз. Офсеттік баспа. Көлемі </w:t>
      </w:r>
      <w:r w:rsidR="00603DD3" w:rsidRPr="00B16A70">
        <w:rPr>
          <w:sz w:val="28"/>
          <w:szCs w:val="28"/>
          <w:lang w:val="kk-KZ"/>
        </w:rPr>
        <w:t>1,</w:t>
      </w:r>
      <w:r w:rsidR="00AC5D26">
        <w:rPr>
          <w:sz w:val="28"/>
          <w:szCs w:val="28"/>
          <w:lang w:val="kk-KZ"/>
        </w:rPr>
        <w:t>75</w:t>
      </w:r>
      <w:r w:rsidR="00D61532" w:rsidRPr="00B16A70">
        <w:rPr>
          <w:sz w:val="28"/>
          <w:szCs w:val="28"/>
          <w:lang w:val="kk-KZ"/>
        </w:rPr>
        <w:t xml:space="preserve"> </w:t>
      </w:r>
      <w:r w:rsidR="001B5CB0" w:rsidRPr="00B16A70">
        <w:rPr>
          <w:sz w:val="28"/>
          <w:szCs w:val="28"/>
          <w:lang w:val="kk-KZ"/>
        </w:rPr>
        <w:t>б.т</w:t>
      </w:r>
      <w:r w:rsidRPr="00B16A70">
        <w:rPr>
          <w:sz w:val="28"/>
          <w:szCs w:val="28"/>
          <w:lang w:val="kk-KZ"/>
        </w:rPr>
        <w:t>.</w:t>
      </w:r>
    </w:p>
    <w:p w:rsidR="00C4377C" w:rsidRPr="00B16A70" w:rsidRDefault="00C4377C" w:rsidP="00C4377C">
      <w:pPr>
        <w:jc w:val="center"/>
        <w:rPr>
          <w:i/>
          <w:sz w:val="28"/>
          <w:szCs w:val="28"/>
          <w:lang w:val="kk-KZ"/>
        </w:rPr>
      </w:pPr>
      <w:r w:rsidRPr="00B16A70">
        <w:rPr>
          <w:sz w:val="28"/>
          <w:szCs w:val="28"/>
          <w:lang w:val="kk-KZ"/>
        </w:rPr>
        <w:t>Тираж</w:t>
      </w:r>
      <w:r w:rsidR="00D61532" w:rsidRPr="00B16A70">
        <w:rPr>
          <w:sz w:val="28"/>
          <w:szCs w:val="28"/>
          <w:lang w:val="kk-KZ"/>
        </w:rPr>
        <w:t xml:space="preserve"> 50 </w:t>
      </w:r>
      <w:r w:rsidRPr="00B16A70">
        <w:rPr>
          <w:sz w:val="28"/>
          <w:szCs w:val="28"/>
          <w:lang w:val="kk-KZ"/>
        </w:rPr>
        <w:t>дана. Тапсырыс № …*</w:t>
      </w: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jc w:val="center"/>
        <w:rPr>
          <w:i/>
          <w:sz w:val="28"/>
          <w:szCs w:val="28"/>
          <w:lang w:val="kk-KZ"/>
        </w:rPr>
      </w:pPr>
    </w:p>
    <w:p w:rsidR="00C4377C" w:rsidRPr="00B16A70" w:rsidRDefault="00C4377C" w:rsidP="00C4377C">
      <w:pPr>
        <w:ind w:firstLine="708"/>
        <w:jc w:val="center"/>
        <w:rPr>
          <w:sz w:val="28"/>
          <w:szCs w:val="28"/>
          <w:lang w:val="kk-KZ"/>
        </w:rPr>
      </w:pPr>
      <w:r w:rsidRPr="00B16A70">
        <w:rPr>
          <w:sz w:val="28"/>
          <w:szCs w:val="28"/>
          <w:lang w:val="kk-KZ"/>
        </w:rPr>
        <w:t>©  М.Әуезов атындағы Оңтүстік Қазақстан мемлекеттік университетінің баспасы</w:t>
      </w:r>
    </w:p>
    <w:p w:rsidR="00C4377C" w:rsidRPr="00B16A70" w:rsidRDefault="00C4377C" w:rsidP="00C4377C">
      <w:pPr>
        <w:jc w:val="center"/>
        <w:rPr>
          <w:sz w:val="28"/>
          <w:szCs w:val="28"/>
          <w:lang w:val="kk-KZ"/>
        </w:rPr>
      </w:pPr>
    </w:p>
    <w:p w:rsidR="00C4377C" w:rsidRPr="00B16A70" w:rsidRDefault="00C4377C" w:rsidP="00C4377C">
      <w:pPr>
        <w:jc w:val="center"/>
        <w:rPr>
          <w:sz w:val="28"/>
          <w:szCs w:val="28"/>
          <w:lang w:val="kk-KZ"/>
        </w:rPr>
      </w:pPr>
    </w:p>
    <w:p w:rsidR="00C4377C" w:rsidRPr="00B16A70" w:rsidRDefault="00C4377C" w:rsidP="00C4377C">
      <w:pPr>
        <w:jc w:val="center"/>
        <w:rPr>
          <w:sz w:val="28"/>
          <w:szCs w:val="28"/>
          <w:lang w:val="kk-KZ"/>
        </w:rPr>
      </w:pPr>
    </w:p>
    <w:p w:rsidR="00C4377C" w:rsidRPr="00B16A70" w:rsidRDefault="00C4377C" w:rsidP="00C4377C">
      <w:pPr>
        <w:jc w:val="both"/>
        <w:rPr>
          <w:sz w:val="28"/>
          <w:szCs w:val="28"/>
          <w:lang w:val="kk-KZ"/>
        </w:rPr>
      </w:pPr>
      <w:r w:rsidRPr="00B16A70">
        <w:rPr>
          <w:sz w:val="28"/>
          <w:szCs w:val="28"/>
          <w:lang w:val="kk-KZ"/>
        </w:rPr>
        <w:t>М.Әуезов атындағы  ОҚМУ  баспа орталығы, Шымкент қ., Тауке хан даңғылы, 5</w:t>
      </w: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sz w:val="28"/>
          <w:szCs w:val="28"/>
          <w:lang w:val="kk-KZ"/>
        </w:rPr>
      </w:pPr>
    </w:p>
    <w:p w:rsidR="00633BDC" w:rsidRPr="00B16A70" w:rsidRDefault="00633BDC" w:rsidP="00C4377C">
      <w:pPr>
        <w:jc w:val="both"/>
        <w:rPr>
          <w:i/>
          <w:sz w:val="28"/>
          <w:szCs w:val="28"/>
          <w:lang w:val="kk-KZ"/>
        </w:rPr>
      </w:pPr>
    </w:p>
    <w:sectPr w:rsidR="00633BDC" w:rsidRPr="00B16A70" w:rsidSect="00BC277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965" w:rsidRDefault="00FE0965" w:rsidP="00BD0FDC">
      <w:r>
        <w:separator/>
      </w:r>
    </w:p>
  </w:endnote>
  <w:endnote w:type="continuationSeparator" w:id="1">
    <w:p w:rsidR="00FE0965" w:rsidRDefault="00FE0965" w:rsidP="00BD0F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08030"/>
      <w:docPartObj>
        <w:docPartGallery w:val="Page Numbers (Bottom of Page)"/>
        <w:docPartUnique/>
      </w:docPartObj>
    </w:sdtPr>
    <w:sdtContent>
      <w:p w:rsidR="00B233DC" w:rsidRDefault="00166E82">
        <w:pPr>
          <w:pStyle w:val="af2"/>
          <w:jc w:val="center"/>
        </w:pPr>
        <w:fldSimple w:instr=" PAGE   \* MERGEFORMAT ">
          <w:r w:rsidR="000136EF">
            <w:rPr>
              <w:noProof/>
            </w:rPr>
            <w:t>24</w:t>
          </w:r>
        </w:fldSimple>
      </w:p>
    </w:sdtContent>
  </w:sdt>
  <w:p w:rsidR="00B233DC" w:rsidRDefault="00B233DC">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965" w:rsidRDefault="00FE0965" w:rsidP="00BD0FDC">
      <w:r>
        <w:separator/>
      </w:r>
    </w:p>
  </w:footnote>
  <w:footnote w:type="continuationSeparator" w:id="1">
    <w:p w:rsidR="00FE0965" w:rsidRDefault="00FE0965" w:rsidP="00BD0F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0815"/>
    <w:multiLevelType w:val="hybridMultilevel"/>
    <w:tmpl w:val="3AA4F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671A73"/>
    <w:multiLevelType w:val="hybridMultilevel"/>
    <w:tmpl w:val="D05042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1347CD"/>
    <w:multiLevelType w:val="hybridMultilevel"/>
    <w:tmpl w:val="092E6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D35978"/>
    <w:multiLevelType w:val="hybridMultilevel"/>
    <w:tmpl w:val="6414EE9C"/>
    <w:lvl w:ilvl="0" w:tplc="27E6EB02">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4">
    <w:nsid w:val="052C1159"/>
    <w:multiLevelType w:val="hybridMultilevel"/>
    <w:tmpl w:val="F5684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BC2BC0"/>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6">
    <w:nsid w:val="08794A43"/>
    <w:multiLevelType w:val="hybridMultilevel"/>
    <w:tmpl w:val="6B0888DA"/>
    <w:lvl w:ilvl="0" w:tplc="E7C29A38">
      <w:start w:val="1"/>
      <w:numFmt w:val="bullet"/>
      <w:lvlText w:val="-"/>
      <w:lvlJc w:val="left"/>
      <w:pPr>
        <w:tabs>
          <w:tab w:val="num" w:pos="1080"/>
        </w:tabs>
        <w:ind w:left="11"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8880608"/>
    <w:multiLevelType w:val="hybridMultilevel"/>
    <w:tmpl w:val="7CD6AF5E"/>
    <w:lvl w:ilvl="0" w:tplc="20527548">
      <w:start w:val="1"/>
      <w:numFmt w:val="decimal"/>
      <w:lvlText w:val="%1)"/>
      <w:lvlJc w:val="left"/>
      <w:pPr>
        <w:tabs>
          <w:tab w:val="num" w:pos="1200"/>
        </w:tabs>
        <w:ind w:left="1200" w:hanging="360"/>
      </w:pPr>
      <w:rPr>
        <w:rFonts w:hint="default"/>
      </w:rPr>
    </w:lvl>
    <w:lvl w:ilvl="1" w:tplc="24788A66">
      <w:start w:val="1"/>
      <w:numFmt w:val="decimal"/>
      <w:lvlText w:val="%2."/>
      <w:lvlJc w:val="left"/>
      <w:pPr>
        <w:tabs>
          <w:tab w:val="num" w:pos="1980"/>
        </w:tabs>
        <w:ind w:left="1980" w:hanging="420"/>
      </w:pPr>
      <w:rPr>
        <w:rFonts w:hint="default"/>
      </w:r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8">
    <w:nsid w:val="10D55F9C"/>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9">
    <w:nsid w:val="200B085A"/>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10">
    <w:nsid w:val="2B9823EC"/>
    <w:multiLevelType w:val="hybridMultilevel"/>
    <w:tmpl w:val="060EBA80"/>
    <w:lvl w:ilvl="0" w:tplc="D2E638F2">
      <w:start w:val="1"/>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B9F3BA7"/>
    <w:multiLevelType w:val="hybridMultilevel"/>
    <w:tmpl w:val="E89A168A"/>
    <w:lvl w:ilvl="0" w:tplc="CC44F920">
      <w:start w:val="30"/>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A43D15"/>
    <w:multiLevelType w:val="hybridMultilevel"/>
    <w:tmpl w:val="17021688"/>
    <w:lvl w:ilvl="0" w:tplc="8410DFC4">
      <w:start w:val="1"/>
      <w:numFmt w:val="decimal"/>
      <w:lvlText w:val="%1."/>
      <w:lvlJc w:val="left"/>
      <w:pPr>
        <w:tabs>
          <w:tab w:val="num" w:pos="1440"/>
        </w:tabs>
        <w:ind w:left="144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9B760E7"/>
    <w:multiLevelType w:val="hybridMultilevel"/>
    <w:tmpl w:val="29065118"/>
    <w:lvl w:ilvl="0" w:tplc="9E5A6E2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4">
    <w:nsid w:val="4017770E"/>
    <w:multiLevelType w:val="hybridMultilevel"/>
    <w:tmpl w:val="07F80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0D263D"/>
    <w:multiLevelType w:val="multilevel"/>
    <w:tmpl w:val="DE40C8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8CE4609"/>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17">
    <w:nsid w:val="4CA46CEF"/>
    <w:multiLevelType w:val="hybridMultilevel"/>
    <w:tmpl w:val="2BF01B62"/>
    <w:lvl w:ilvl="0" w:tplc="EE8E8072">
      <w:start w:val="1"/>
      <w:numFmt w:val="decimal"/>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49D6560"/>
    <w:multiLevelType w:val="multilevel"/>
    <w:tmpl w:val="ABE62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8161842"/>
    <w:multiLevelType w:val="multilevel"/>
    <w:tmpl w:val="9C284DB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94A2E0B"/>
    <w:multiLevelType w:val="hybridMultilevel"/>
    <w:tmpl w:val="AD2272FE"/>
    <w:lvl w:ilvl="0" w:tplc="FFFFFFFF">
      <w:start w:val="1"/>
      <w:numFmt w:val="decimal"/>
      <w:lvlText w:val="%1."/>
      <w:lvlJc w:val="left"/>
      <w:pPr>
        <w:tabs>
          <w:tab w:val="num" w:pos="720"/>
        </w:tabs>
        <w:ind w:left="720" w:hanging="360"/>
      </w:pPr>
      <w:rPr>
        <w:rFonts w:hint="default"/>
      </w:rPr>
    </w:lvl>
    <w:lvl w:ilvl="1" w:tplc="3A623C58">
      <w:start w:val="5"/>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F7C6EC7"/>
    <w:multiLevelType w:val="hybridMultilevel"/>
    <w:tmpl w:val="07F80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D12E3C"/>
    <w:multiLevelType w:val="hybridMultilevel"/>
    <w:tmpl w:val="1B5C0D6E"/>
    <w:lvl w:ilvl="0" w:tplc="DF6E4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5429A0"/>
    <w:multiLevelType w:val="hybridMultilevel"/>
    <w:tmpl w:val="F21EF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83449C"/>
    <w:multiLevelType w:val="multilevel"/>
    <w:tmpl w:val="61CAD5D8"/>
    <w:lvl w:ilvl="0">
      <w:start w:val="1"/>
      <w:numFmt w:val="decimal"/>
      <w:lvlText w:val="%1."/>
      <w:lvlJc w:val="left"/>
      <w:pPr>
        <w:tabs>
          <w:tab w:val="num" w:pos="720"/>
        </w:tabs>
        <w:ind w:left="720" w:hanging="360"/>
      </w:pPr>
    </w:lvl>
    <w:lvl w:ilvl="1">
      <w:start w:val="227"/>
      <w:numFmt w:val="decimal"/>
      <w:lvlText w:val="%2"/>
      <w:lvlJc w:val="left"/>
      <w:pPr>
        <w:ind w:left="1485" w:hanging="405"/>
      </w:pPr>
      <w:rPr>
        <w:rFonts w:hint="default"/>
        <w:sz w:val="27"/>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B2E0FDE"/>
    <w:multiLevelType w:val="hybridMultilevel"/>
    <w:tmpl w:val="6D80317A"/>
    <w:lvl w:ilvl="0" w:tplc="80F6DB8E">
      <w:start w:val="1"/>
      <w:numFmt w:val="decimal"/>
      <w:lvlText w:val="%1."/>
      <w:lvlJc w:val="left"/>
      <w:pPr>
        <w:ind w:left="1065" w:hanging="360"/>
      </w:pPr>
      <w:rPr>
        <w:rFonts w:eastAsiaTheme="minorEastAsia"/>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6">
    <w:nsid w:val="7B7100D0"/>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27">
    <w:nsid w:val="7D271AD1"/>
    <w:multiLevelType w:val="multilevel"/>
    <w:tmpl w:val="405C6906"/>
    <w:lvl w:ilvl="0">
      <w:start w:val="1"/>
      <w:numFmt w:val="decimal"/>
      <w:lvlText w:val="%1."/>
      <w:lvlJc w:val="left"/>
      <w:pPr>
        <w:ind w:left="720" w:hanging="360"/>
      </w:pPr>
      <w:rPr>
        <w:rFonts w:hint="default"/>
        <w:color w:val="auto"/>
        <w:sz w:val="28"/>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7"/>
  </w:num>
  <w:num w:numId="2">
    <w:abstractNumId w:val="6"/>
  </w:num>
  <w:num w:numId="3">
    <w:abstractNumId w:val="20"/>
  </w:num>
  <w:num w:numId="4">
    <w:abstractNumId w:val="12"/>
  </w:num>
  <w:num w:numId="5">
    <w:abstractNumId w:val="3"/>
  </w:num>
  <w:num w:numId="6">
    <w:abstractNumId w:val="22"/>
  </w:num>
  <w:num w:numId="7">
    <w:abstractNumId w:val="8"/>
  </w:num>
  <w:num w:numId="8">
    <w:abstractNumId w:val="9"/>
  </w:num>
  <w:num w:numId="9">
    <w:abstractNumId w:val="5"/>
  </w:num>
  <w:num w:numId="10">
    <w:abstractNumId w:val="26"/>
  </w:num>
  <w:num w:numId="11">
    <w:abstractNumId w:val="16"/>
  </w:num>
  <w:num w:numId="12">
    <w:abstractNumId w:val="4"/>
  </w:num>
  <w:num w:numId="13">
    <w:abstractNumId w:val="21"/>
  </w:num>
  <w:num w:numId="14">
    <w:abstractNumId w:val="14"/>
  </w:num>
  <w:num w:numId="15">
    <w:abstractNumId w:val="27"/>
  </w:num>
  <w:num w:numId="16">
    <w:abstractNumId w:val="2"/>
  </w:num>
  <w:num w:numId="17">
    <w:abstractNumId w:val="23"/>
  </w:num>
  <w:num w:numId="18">
    <w:abstractNumId w:val="15"/>
  </w:num>
  <w:num w:numId="19">
    <w:abstractNumId w:val="17"/>
  </w:num>
  <w:num w:numId="20">
    <w:abstractNumId w:val="1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4"/>
    <w:lvlOverride w:ilvl="0">
      <w:startOverride w:val="1"/>
    </w:lvlOverride>
  </w:num>
  <w:num w:numId="24">
    <w:abstractNumId w:val="18"/>
  </w:num>
  <w:num w:numId="25">
    <w:abstractNumId w:val="19"/>
  </w:num>
  <w:num w:numId="26">
    <w:abstractNumId w:val="0"/>
  </w:num>
  <w:num w:numId="27">
    <w:abstractNumId w:val="11"/>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4377C"/>
    <w:rsid w:val="00000FE0"/>
    <w:rsid w:val="000136EF"/>
    <w:rsid w:val="0001687F"/>
    <w:rsid w:val="000223EC"/>
    <w:rsid w:val="000227C1"/>
    <w:rsid w:val="0002560B"/>
    <w:rsid w:val="00030821"/>
    <w:rsid w:val="0003084C"/>
    <w:rsid w:val="00036F8B"/>
    <w:rsid w:val="0005166F"/>
    <w:rsid w:val="00051876"/>
    <w:rsid w:val="00061470"/>
    <w:rsid w:val="00064A04"/>
    <w:rsid w:val="00067F69"/>
    <w:rsid w:val="00070E5B"/>
    <w:rsid w:val="000746A6"/>
    <w:rsid w:val="00075938"/>
    <w:rsid w:val="000845B8"/>
    <w:rsid w:val="00090482"/>
    <w:rsid w:val="00091914"/>
    <w:rsid w:val="000C38DC"/>
    <w:rsid w:val="000C3DAB"/>
    <w:rsid w:val="000D2133"/>
    <w:rsid w:val="000D3AA7"/>
    <w:rsid w:val="000E41B4"/>
    <w:rsid w:val="000F1F18"/>
    <w:rsid w:val="000F416F"/>
    <w:rsid w:val="00102D52"/>
    <w:rsid w:val="00105FDB"/>
    <w:rsid w:val="0010607F"/>
    <w:rsid w:val="001113D3"/>
    <w:rsid w:val="00121259"/>
    <w:rsid w:val="00123C8E"/>
    <w:rsid w:val="0013763A"/>
    <w:rsid w:val="00140282"/>
    <w:rsid w:val="00146331"/>
    <w:rsid w:val="001514FC"/>
    <w:rsid w:val="00151FFB"/>
    <w:rsid w:val="001550E6"/>
    <w:rsid w:val="00164E98"/>
    <w:rsid w:val="0016514A"/>
    <w:rsid w:val="00165991"/>
    <w:rsid w:val="00166E82"/>
    <w:rsid w:val="00187F36"/>
    <w:rsid w:val="00193F11"/>
    <w:rsid w:val="0019409B"/>
    <w:rsid w:val="001A10E7"/>
    <w:rsid w:val="001B040F"/>
    <w:rsid w:val="001B0B0C"/>
    <w:rsid w:val="001B5792"/>
    <w:rsid w:val="001B5CB0"/>
    <w:rsid w:val="001B7F4A"/>
    <w:rsid w:val="001C6FD2"/>
    <w:rsid w:val="001C7EAE"/>
    <w:rsid w:val="001E5C4E"/>
    <w:rsid w:val="001F3A7F"/>
    <w:rsid w:val="002023A5"/>
    <w:rsid w:val="00214F91"/>
    <w:rsid w:val="002214BC"/>
    <w:rsid w:val="00230B57"/>
    <w:rsid w:val="002373F4"/>
    <w:rsid w:val="00247F26"/>
    <w:rsid w:val="00252287"/>
    <w:rsid w:val="00265E11"/>
    <w:rsid w:val="00266F4B"/>
    <w:rsid w:val="00274CAC"/>
    <w:rsid w:val="00276D92"/>
    <w:rsid w:val="0028142F"/>
    <w:rsid w:val="0028570B"/>
    <w:rsid w:val="00286991"/>
    <w:rsid w:val="002920FD"/>
    <w:rsid w:val="002955E4"/>
    <w:rsid w:val="002B0D12"/>
    <w:rsid w:val="002B684D"/>
    <w:rsid w:val="002C1C51"/>
    <w:rsid w:val="002C4F10"/>
    <w:rsid w:val="002C5421"/>
    <w:rsid w:val="002C630C"/>
    <w:rsid w:val="002D79AC"/>
    <w:rsid w:val="002E4F12"/>
    <w:rsid w:val="002F7B3A"/>
    <w:rsid w:val="00303255"/>
    <w:rsid w:val="00305041"/>
    <w:rsid w:val="00316DAC"/>
    <w:rsid w:val="0032369F"/>
    <w:rsid w:val="00324006"/>
    <w:rsid w:val="00332630"/>
    <w:rsid w:val="00332C93"/>
    <w:rsid w:val="00336996"/>
    <w:rsid w:val="003377A5"/>
    <w:rsid w:val="00343F02"/>
    <w:rsid w:val="00345C22"/>
    <w:rsid w:val="003519C5"/>
    <w:rsid w:val="00356293"/>
    <w:rsid w:val="00361B1C"/>
    <w:rsid w:val="0036798B"/>
    <w:rsid w:val="00371277"/>
    <w:rsid w:val="00371425"/>
    <w:rsid w:val="00373884"/>
    <w:rsid w:val="003753C8"/>
    <w:rsid w:val="003904A5"/>
    <w:rsid w:val="00392797"/>
    <w:rsid w:val="00396526"/>
    <w:rsid w:val="003A0BBF"/>
    <w:rsid w:val="003B50BC"/>
    <w:rsid w:val="003B653A"/>
    <w:rsid w:val="003C3787"/>
    <w:rsid w:val="003C3A50"/>
    <w:rsid w:val="003D0897"/>
    <w:rsid w:val="003D374D"/>
    <w:rsid w:val="003D69F6"/>
    <w:rsid w:val="003E1C1C"/>
    <w:rsid w:val="003F4787"/>
    <w:rsid w:val="003F6DC0"/>
    <w:rsid w:val="004153BC"/>
    <w:rsid w:val="0041563E"/>
    <w:rsid w:val="00416F0D"/>
    <w:rsid w:val="004424E0"/>
    <w:rsid w:val="004447F5"/>
    <w:rsid w:val="00446D06"/>
    <w:rsid w:val="00446E55"/>
    <w:rsid w:val="00450655"/>
    <w:rsid w:val="0045786A"/>
    <w:rsid w:val="00460DC4"/>
    <w:rsid w:val="004622D6"/>
    <w:rsid w:val="00465518"/>
    <w:rsid w:val="0046622F"/>
    <w:rsid w:val="00472BE6"/>
    <w:rsid w:val="00482E17"/>
    <w:rsid w:val="004930C8"/>
    <w:rsid w:val="004932F4"/>
    <w:rsid w:val="00497B19"/>
    <w:rsid w:val="004A0F67"/>
    <w:rsid w:val="004A357D"/>
    <w:rsid w:val="004A5918"/>
    <w:rsid w:val="004C31ED"/>
    <w:rsid w:val="004C5342"/>
    <w:rsid w:val="004F2782"/>
    <w:rsid w:val="00504453"/>
    <w:rsid w:val="00511271"/>
    <w:rsid w:val="005140B4"/>
    <w:rsid w:val="005152D1"/>
    <w:rsid w:val="00517FA0"/>
    <w:rsid w:val="005219FD"/>
    <w:rsid w:val="005368D1"/>
    <w:rsid w:val="0058025A"/>
    <w:rsid w:val="00582E01"/>
    <w:rsid w:val="00585F65"/>
    <w:rsid w:val="00586FA8"/>
    <w:rsid w:val="005968F0"/>
    <w:rsid w:val="005A0935"/>
    <w:rsid w:val="005A0B41"/>
    <w:rsid w:val="005B3768"/>
    <w:rsid w:val="005B64D8"/>
    <w:rsid w:val="005B78CD"/>
    <w:rsid w:val="005C7B0C"/>
    <w:rsid w:val="005D7841"/>
    <w:rsid w:val="005E147B"/>
    <w:rsid w:val="005E4EEE"/>
    <w:rsid w:val="005E5632"/>
    <w:rsid w:val="005E5EB0"/>
    <w:rsid w:val="005E7491"/>
    <w:rsid w:val="005F170F"/>
    <w:rsid w:val="005F5BA7"/>
    <w:rsid w:val="00602C95"/>
    <w:rsid w:val="00603DD3"/>
    <w:rsid w:val="006147C8"/>
    <w:rsid w:val="00615FA1"/>
    <w:rsid w:val="00620B76"/>
    <w:rsid w:val="00621F52"/>
    <w:rsid w:val="00633BDC"/>
    <w:rsid w:val="00640468"/>
    <w:rsid w:val="00650293"/>
    <w:rsid w:val="006530EA"/>
    <w:rsid w:val="00654342"/>
    <w:rsid w:val="00655436"/>
    <w:rsid w:val="0066034C"/>
    <w:rsid w:val="0066673C"/>
    <w:rsid w:val="0067179F"/>
    <w:rsid w:val="00673E82"/>
    <w:rsid w:val="00675681"/>
    <w:rsid w:val="006833B0"/>
    <w:rsid w:val="00693D59"/>
    <w:rsid w:val="00694788"/>
    <w:rsid w:val="006950F8"/>
    <w:rsid w:val="006A2D55"/>
    <w:rsid w:val="006A58A1"/>
    <w:rsid w:val="006A5AE1"/>
    <w:rsid w:val="006B19CC"/>
    <w:rsid w:val="006C3CE9"/>
    <w:rsid w:val="006C3FDB"/>
    <w:rsid w:val="006D0BE3"/>
    <w:rsid w:val="006D2E6D"/>
    <w:rsid w:val="006D5DAC"/>
    <w:rsid w:val="00702BE5"/>
    <w:rsid w:val="00705E4A"/>
    <w:rsid w:val="0071699C"/>
    <w:rsid w:val="00725590"/>
    <w:rsid w:val="007306B4"/>
    <w:rsid w:val="00731F7B"/>
    <w:rsid w:val="00732494"/>
    <w:rsid w:val="00737B63"/>
    <w:rsid w:val="00737EFD"/>
    <w:rsid w:val="00742B1A"/>
    <w:rsid w:val="00767B94"/>
    <w:rsid w:val="0077103C"/>
    <w:rsid w:val="00780E78"/>
    <w:rsid w:val="007853A2"/>
    <w:rsid w:val="007871C9"/>
    <w:rsid w:val="007871CC"/>
    <w:rsid w:val="0079305C"/>
    <w:rsid w:val="00794B05"/>
    <w:rsid w:val="007960BF"/>
    <w:rsid w:val="0079743B"/>
    <w:rsid w:val="007B1271"/>
    <w:rsid w:val="007B2739"/>
    <w:rsid w:val="007C5767"/>
    <w:rsid w:val="007C6829"/>
    <w:rsid w:val="007D5184"/>
    <w:rsid w:val="007D6B5C"/>
    <w:rsid w:val="007E31E5"/>
    <w:rsid w:val="007E5360"/>
    <w:rsid w:val="007F7C40"/>
    <w:rsid w:val="0080681E"/>
    <w:rsid w:val="0081280A"/>
    <w:rsid w:val="008138C5"/>
    <w:rsid w:val="008140BD"/>
    <w:rsid w:val="00814346"/>
    <w:rsid w:val="008147C1"/>
    <w:rsid w:val="008174E6"/>
    <w:rsid w:val="00837DBC"/>
    <w:rsid w:val="008500EE"/>
    <w:rsid w:val="0085393F"/>
    <w:rsid w:val="00854A02"/>
    <w:rsid w:val="00856886"/>
    <w:rsid w:val="008603E8"/>
    <w:rsid w:val="00862A40"/>
    <w:rsid w:val="00872048"/>
    <w:rsid w:val="00875704"/>
    <w:rsid w:val="008761C7"/>
    <w:rsid w:val="00885E39"/>
    <w:rsid w:val="00894973"/>
    <w:rsid w:val="008A2F47"/>
    <w:rsid w:val="008B0472"/>
    <w:rsid w:val="008C05FF"/>
    <w:rsid w:val="008C1884"/>
    <w:rsid w:val="008D39DE"/>
    <w:rsid w:val="008D47C9"/>
    <w:rsid w:val="008E3206"/>
    <w:rsid w:val="008E438F"/>
    <w:rsid w:val="008E4C3A"/>
    <w:rsid w:val="008E782F"/>
    <w:rsid w:val="00903279"/>
    <w:rsid w:val="00906917"/>
    <w:rsid w:val="00912182"/>
    <w:rsid w:val="00921873"/>
    <w:rsid w:val="00930837"/>
    <w:rsid w:val="009456E7"/>
    <w:rsid w:val="00950099"/>
    <w:rsid w:val="0095091E"/>
    <w:rsid w:val="009509E8"/>
    <w:rsid w:val="0095706C"/>
    <w:rsid w:val="00960BE6"/>
    <w:rsid w:val="009667EE"/>
    <w:rsid w:val="00970589"/>
    <w:rsid w:val="00975A87"/>
    <w:rsid w:val="0098207C"/>
    <w:rsid w:val="009821A3"/>
    <w:rsid w:val="00984D7B"/>
    <w:rsid w:val="00995B5C"/>
    <w:rsid w:val="009A0236"/>
    <w:rsid w:val="009B08BD"/>
    <w:rsid w:val="009D0D3B"/>
    <w:rsid w:val="009D3628"/>
    <w:rsid w:val="009F2555"/>
    <w:rsid w:val="009F6EA4"/>
    <w:rsid w:val="00A00414"/>
    <w:rsid w:val="00A07D0A"/>
    <w:rsid w:val="00A162E3"/>
    <w:rsid w:val="00A221A6"/>
    <w:rsid w:val="00A30717"/>
    <w:rsid w:val="00A334DC"/>
    <w:rsid w:val="00A46755"/>
    <w:rsid w:val="00A47C3D"/>
    <w:rsid w:val="00A5131B"/>
    <w:rsid w:val="00A52509"/>
    <w:rsid w:val="00A5695A"/>
    <w:rsid w:val="00A652C7"/>
    <w:rsid w:val="00A72869"/>
    <w:rsid w:val="00A72C0E"/>
    <w:rsid w:val="00A84BF4"/>
    <w:rsid w:val="00A87C6E"/>
    <w:rsid w:val="00A87DED"/>
    <w:rsid w:val="00AB0CB5"/>
    <w:rsid w:val="00AB3599"/>
    <w:rsid w:val="00AB4870"/>
    <w:rsid w:val="00AC47C7"/>
    <w:rsid w:val="00AC532A"/>
    <w:rsid w:val="00AC5D26"/>
    <w:rsid w:val="00AD21B9"/>
    <w:rsid w:val="00AD2F8C"/>
    <w:rsid w:val="00AD405F"/>
    <w:rsid w:val="00AE2520"/>
    <w:rsid w:val="00AF586D"/>
    <w:rsid w:val="00AF644B"/>
    <w:rsid w:val="00AF7632"/>
    <w:rsid w:val="00B01889"/>
    <w:rsid w:val="00B04419"/>
    <w:rsid w:val="00B05B71"/>
    <w:rsid w:val="00B07831"/>
    <w:rsid w:val="00B16051"/>
    <w:rsid w:val="00B16A70"/>
    <w:rsid w:val="00B22A01"/>
    <w:rsid w:val="00B233DC"/>
    <w:rsid w:val="00B237F4"/>
    <w:rsid w:val="00B26281"/>
    <w:rsid w:val="00B27302"/>
    <w:rsid w:val="00B31D71"/>
    <w:rsid w:val="00B43055"/>
    <w:rsid w:val="00B44717"/>
    <w:rsid w:val="00B524C8"/>
    <w:rsid w:val="00B53D20"/>
    <w:rsid w:val="00B764AC"/>
    <w:rsid w:val="00B8669A"/>
    <w:rsid w:val="00B87FE0"/>
    <w:rsid w:val="00B92056"/>
    <w:rsid w:val="00BB5E20"/>
    <w:rsid w:val="00BC2773"/>
    <w:rsid w:val="00BD0FDC"/>
    <w:rsid w:val="00BD261D"/>
    <w:rsid w:val="00BD2DC9"/>
    <w:rsid w:val="00BD3888"/>
    <w:rsid w:val="00BD5C2B"/>
    <w:rsid w:val="00BE300C"/>
    <w:rsid w:val="00BE5B1D"/>
    <w:rsid w:val="00BF0D4D"/>
    <w:rsid w:val="00C05649"/>
    <w:rsid w:val="00C2186F"/>
    <w:rsid w:val="00C21A29"/>
    <w:rsid w:val="00C35A76"/>
    <w:rsid w:val="00C40EA6"/>
    <w:rsid w:val="00C4377C"/>
    <w:rsid w:val="00C44309"/>
    <w:rsid w:val="00C7781A"/>
    <w:rsid w:val="00C85D42"/>
    <w:rsid w:val="00C90C94"/>
    <w:rsid w:val="00C9514C"/>
    <w:rsid w:val="00C969D6"/>
    <w:rsid w:val="00CA35FA"/>
    <w:rsid w:val="00CA6510"/>
    <w:rsid w:val="00CA6771"/>
    <w:rsid w:val="00CB527D"/>
    <w:rsid w:val="00CB718A"/>
    <w:rsid w:val="00CC33EA"/>
    <w:rsid w:val="00CC5759"/>
    <w:rsid w:val="00CD4682"/>
    <w:rsid w:val="00CD56A2"/>
    <w:rsid w:val="00CF0246"/>
    <w:rsid w:val="00CF2B39"/>
    <w:rsid w:val="00CF2CE4"/>
    <w:rsid w:val="00CF367D"/>
    <w:rsid w:val="00D0715D"/>
    <w:rsid w:val="00D0723C"/>
    <w:rsid w:val="00D10B20"/>
    <w:rsid w:val="00D218DF"/>
    <w:rsid w:val="00D361D9"/>
    <w:rsid w:val="00D36F79"/>
    <w:rsid w:val="00D42724"/>
    <w:rsid w:val="00D43AEC"/>
    <w:rsid w:val="00D4450F"/>
    <w:rsid w:val="00D471A2"/>
    <w:rsid w:val="00D477B3"/>
    <w:rsid w:val="00D500FA"/>
    <w:rsid w:val="00D52DAD"/>
    <w:rsid w:val="00D614E1"/>
    <w:rsid w:val="00D61532"/>
    <w:rsid w:val="00D62F74"/>
    <w:rsid w:val="00D667F9"/>
    <w:rsid w:val="00D767B7"/>
    <w:rsid w:val="00D86990"/>
    <w:rsid w:val="00D96233"/>
    <w:rsid w:val="00D97838"/>
    <w:rsid w:val="00DA2035"/>
    <w:rsid w:val="00DA52D8"/>
    <w:rsid w:val="00DB34DC"/>
    <w:rsid w:val="00DB7571"/>
    <w:rsid w:val="00DC3BAF"/>
    <w:rsid w:val="00DC7006"/>
    <w:rsid w:val="00DD3FEA"/>
    <w:rsid w:val="00DF5B26"/>
    <w:rsid w:val="00DF6722"/>
    <w:rsid w:val="00E06CDB"/>
    <w:rsid w:val="00E479C5"/>
    <w:rsid w:val="00E50C30"/>
    <w:rsid w:val="00E55B58"/>
    <w:rsid w:val="00E909BA"/>
    <w:rsid w:val="00E97257"/>
    <w:rsid w:val="00EA1FC5"/>
    <w:rsid w:val="00EA7014"/>
    <w:rsid w:val="00EB0051"/>
    <w:rsid w:val="00EB3A83"/>
    <w:rsid w:val="00EB5A35"/>
    <w:rsid w:val="00EC4C1B"/>
    <w:rsid w:val="00EC61A2"/>
    <w:rsid w:val="00EC7236"/>
    <w:rsid w:val="00ED2F2C"/>
    <w:rsid w:val="00EE4AA4"/>
    <w:rsid w:val="00EF6119"/>
    <w:rsid w:val="00EF6A4F"/>
    <w:rsid w:val="00EF7F64"/>
    <w:rsid w:val="00F02E01"/>
    <w:rsid w:val="00F03780"/>
    <w:rsid w:val="00F060F7"/>
    <w:rsid w:val="00F10355"/>
    <w:rsid w:val="00F2432B"/>
    <w:rsid w:val="00F32DC9"/>
    <w:rsid w:val="00F35D23"/>
    <w:rsid w:val="00F428BB"/>
    <w:rsid w:val="00F51DCF"/>
    <w:rsid w:val="00F52FEC"/>
    <w:rsid w:val="00F53213"/>
    <w:rsid w:val="00F54FC7"/>
    <w:rsid w:val="00F55891"/>
    <w:rsid w:val="00F558DC"/>
    <w:rsid w:val="00F55F8B"/>
    <w:rsid w:val="00F62059"/>
    <w:rsid w:val="00F65C0B"/>
    <w:rsid w:val="00F72DF3"/>
    <w:rsid w:val="00F7674C"/>
    <w:rsid w:val="00FA1BF5"/>
    <w:rsid w:val="00FA2CA4"/>
    <w:rsid w:val="00FB18C5"/>
    <w:rsid w:val="00FB2483"/>
    <w:rsid w:val="00FC31DF"/>
    <w:rsid w:val="00FC474C"/>
    <w:rsid w:val="00FC7260"/>
    <w:rsid w:val="00FC7E19"/>
    <w:rsid w:val="00FE0965"/>
    <w:rsid w:val="00FE1F67"/>
    <w:rsid w:val="00FE5A78"/>
    <w:rsid w:val="00FE5BA8"/>
    <w:rsid w:val="00FE77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7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65E11"/>
    <w:pPr>
      <w:keepNext/>
      <w:outlineLvl w:val="0"/>
    </w:pPr>
    <w:rPr>
      <w:rFonts w:ascii="KZ Times New Roman" w:hAnsi="KZ Times New Roman"/>
      <w:sz w:val="28"/>
      <w:lang w:val="ru-MO"/>
    </w:rPr>
  </w:style>
  <w:style w:type="paragraph" w:styleId="2">
    <w:name w:val="heading 2"/>
    <w:basedOn w:val="a"/>
    <w:next w:val="a"/>
    <w:link w:val="20"/>
    <w:qFormat/>
    <w:rsid w:val="00265E11"/>
    <w:pPr>
      <w:keepNext/>
      <w:jc w:val="center"/>
      <w:outlineLvl w:val="1"/>
    </w:pPr>
    <w:rPr>
      <w:rFonts w:ascii="Arial" w:hAnsi="Arial" w:cs="Arial"/>
      <w:sz w:val="32"/>
      <w:lang w:val="ru-MO"/>
    </w:rPr>
  </w:style>
  <w:style w:type="paragraph" w:styleId="3">
    <w:name w:val="heading 3"/>
    <w:basedOn w:val="a"/>
    <w:next w:val="a"/>
    <w:link w:val="30"/>
    <w:uiPriority w:val="9"/>
    <w:qFormat/>
    <w:rsid w:val="00265E11"/>
    <w:pPr>
      <w:keepNext/>
      <w:jc w:val="center"/>
      <w:outlineLvl w:val="2"/>
    </w:pPr>
    <w:rPr>
      <w:rFonts w:ascii="Arial" w:hAnsi="Arial" w:cs="Arial"/>
      <w:b/>
      <w:sz w:val="28"/>
      <w:szCs w:val="32"/>
      <w:lang w:val="kk-KZ"/>
    </w:rPr>
  </w:style>
  <w:style w:type="paragraph" w:styleId="4">
    <w:name w:val="heading 4"/>
    <w:basedOn w:val="a"/>
    <w:next w:val="a"/>
    <w:link w:val="40"/>
    <w:uiPriority w:val="9"/>
    <w:qFormat/>
    <w:rsid w:val="00265E11"/>
    <w:pPr>
      <w:keepNext/>
      <w:jc w:val="center"/>
      <w:outlineLvl w:val="3"/>
    </w:pPr>
    <w:rPr>
      <w:rFonts w:ascii="Arial" w:hAnsi="Arial" w:cs="Arial"/>
      <w:b/>
      <w:bCs/>
      <w:sz w:val="22"/>
      <w:lang w:val="kk-KZ"/>
    </w:rPr>
  </w:style>
  <w:style w:type="paragraph" w:styleId="5">
    <w:name w:val="heading 5"/>
    <w:basedOn w:val="a"/>
    <w:next w:val="a"/>
    <w:link w:val="50"/>
    <w:uiPriority w:val="9"/>
    <w:semiHidden/>
    <w:unhideWhenUsed/>
    <w:qFormat/>
    <w:rsid w:val="00B524C8"/>
    <w:pPr>
      <w:keepNext/>
      <w:keepLines/>
      <w:spacing w:before="200" w:line="276" w:lineRule="auto"/>
      <w:outlineLvl w:val="4"/>
    </w:pPr>
    <w:rPr>
      <w:rFonts w:asciiTheme="majorHAnsi" w:eastAsiaTheme="majorEastAsia" w:hAnsiTheme="majorHAnsi" w:cstheme="majorBidi"/>
      <w:color w:val="243F60" w:themeColor="accent1" w:themeShade="7F"/>
      <w:sz w:val="20"/>
      <w:szCs w:val="20"/>
      <w:lang w:eastAsia="en-US"/>
    </w:rPr>
  </w:style>
  <w:style w:type="paragraph" w:styleId="6">
    <w:name w:val="heading 6"/>
    <w:basedOn w:val="a"/>
    <w:next w:val="a"/>
    <w:link w:val="60"/>
    <w:qFormat/>
    <w:rsid w:val="00265E11"/>
    <w:pPr>
      <w:keepNext/>
      <w:ind w:firstLine="720"/>
      <w:outlineLvl w:val="5"/>
    </w:pPr>
    <w:rPr>
      <w:sz w:val="28"/>
      <w:szCs w:val="28"/>
      <w:lang w:val="kk-KZ"/>
    </w:rPr>
  </w:style>
  <w:style w:type="paragraph" w:styleId="7">
    <w:name w:val="heading 7"/>
    <w:basedOn w:val="a"/>
    <w:next w:val="a"/>
    <w:link w:val="70"/>
    <w:qFormat/>
    <w:rsid w:val="00265E11"/>
    <w:pPr>
      <w:spacing w:before="240" w:after="60"/>
      <w:outlineLvl w:val="6"/>
    </w:pPr>
    <w:rPr>
      <w:rFonts w:ascii="Calibri" w:hAnsi="Calibri"/>
    </w:rPr>
  </w:style>
  <w:style w:type="paragraph" w:styleId="8">
    <w:name w:val="heading 8"/>
    <w:basedOn w:val="a"/>
    <w:next w:val="a"/>
    <w:link w:val="80"/>
    <w:qFormat/>
    <w:rsid w:val="00265E11"/>
    <w:pPr>
      <w:keepNext/>
      <w:jc w:val="center"/>
      <w:outlineLvl w:val="7"/>
    </w:pPr>
    <w:rPr>
      <w:b/>
      <w:bCs/>
      <w:sz w:val="36"/>
      <w:szCs w:val="28"/>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C4377C"/>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customStyle="1" w:styleId="10">
    <w:name w:val="Заголовок 1 Знак"/>
    <w:basedOn w:val="a0"/>
    <w:link w:val="1"/>
    <w:rsid w:val="00265E11"/>
    <w:rPr>
      <w:rFonts w:ascii="KZ Times New Roman" w:eastAsia="Times New Roman" w:hAnsi="KZ Times New Roman" w:cs="Times New Roman"/>
      <w:sz w:val="28"/>
      <w:szCs w:val="24"/>
      <w:lang w:val="ru-MO" w:eastAsia="ru-RU"/>
    </w:rPr>
  </w:style>
  <w:style w:type="character" w:customStyle="1" w:styleId="20">
    <w:name w:val="Заголовок 2 Знак"/>
    <w:basedOn w:val="a0"/>
    <w:link w:val="2"/>
    <w:rsid w:val="00265E11"/>
    <w:rPr>
      <w:rFonts w:ascii="Arial" w:eastAsia="Times New Roman" w:hAnsi="Arial" w:cs="Arial"/>
      <w:sz w:val="32"/>
      <w:szCs w:val="24"/>
      <w:lang w:val="ru-MO" w:eastAsia="ru-RU"/>
    </w:rPr>
  </w:style>
  <w:style w:type="character" w:customStyle="1" w:styleId="30">
    <w:name w:val="Заголовок 3 Знак"/>
    <w:basedOn w:val="a0"/>
    <w:link w:val="3"/>
    <w:uiPriority w:val="9"/>
    <w:rsid w:val="00265E11"/>
    <w:rPr>
      <w:rFonts w:ascii="Arial" w:eastAsia="Times New Roman" w:hAnsi="Arial" w:cs="Arial"/>
      <w:b/>
      <w:sz w:val="28"/>
      <w:szCs w:val="32"/>
      <w:lang w:val="kk-KZ" w:eastAsia="ru-RU"/>
    </w:rPr>
  </w:style>
  <w:style w:type="character" w:customStyle="1" w:styleId="40">
    <w:name w:val="Заголовок 4 Знак"/>
    <w:basedOn w:val="a0"/>
    <w:link w:val="4"/>
    <w:uiPriority w:val="9"/>
    <w:rsid w:val="00265E11"/>
    <w:rPr>
      <w:rFonts w:ascii="Arial" w:eastAsia="Times New Roman" w:hAnsi="Arial" w:cs="Arial"/>
      <w:b/>
      <w:bCs/>
      <w:szCs w:val="24"/>
      <w:lang w:val="kk-KZ" w:eastAsia="ru-RU"/>
    </w:rPr>
  </w:style>
  <w:style w:type="character" w:customStyle="1" w:styleId="60">
    <w:name w:val="Заголовок 6 Знак"/>
    <w:basedOn w:val="a0"/>
    <w:link w:val="6"/>
    <w:rsid w:val="00265E11"/>
    <w:rPr>
      <w:rFonts w:ascii="Times New Roman" w:eastAsia="Times New Roman" w:hAnsi="Times New Roman" w:cs="Times New Roman"/>
      <w:sz w:val="28"/>
      <w:szCs w:val="28"/>
      <w:lang w:val="kk-KZ" w:eastAsia="ru-RU"/>
    </w:rPr>
  </w:style>
  <w:style w:type="character" w:customStyle="1" w:styleId="70">
    <w:name w:val="Заголовок 7 Знак"/>
    <w:basedOn w:val="a0"/>
    <w:link w:val="7"/>
    <w:rsid w:val="00265E11"/>
    <w:rPr>
      <w:rFonts w:ascii="Calibri" w:eastAsia="Times New Roman" w:hAnsi="Calibri" w:cs="Times New Roman"/>
      <w:sz w:val="24"/>
      <w:szCs w:val="24"/>
      <w:lang w:eastAsia="ru-RU"/>
    </w:rPr>
  </w:style>
  <w:style w:type="character" w:customStyle="1" w:styleId="80">
    <w:name w:val="Заголовок 8 Знак"/>
    <w:basedOn w:val="a0"/>
    <w:link w:val="8"/>
    <w:rsid w:val="00265E11"/>
    <w:rPr>
      <w:rFonts w:ascii="Times New Roman" w:eastAsia="Times New Roman" w:hAnsi="Times New Roman" w:cs="Times New Roman"/>
      <w:b/>
      <w:bCs/>
      <w:sz w:val="36"/>
      <w:szCs w:val="28"/>
      <w:lang w:val="ru-MO" w:eastAsia="ru-RU"/>
    </w:rPr>
  </w:style>
  <w:style w:type="paragraph" w:styleId="a3">
    <w:name w:val="Body Text Indent"/>
    <w:basedOn w:val="a"/>
    <w:link w:val="a4"/>
    <w:rsid w:val="00265E11"/>
    <w:pPr>
      <w:ind w:firstLine="540"/>
    </w:pPr>
    <w:rPr>
      <w:rFonts w:ascii="KZ Times New Roman" w:hAnsi="KZ Times New Roman"/>
      <w:sz w:val="28"/>
      <w:lang w:val="ru-MO"/>
    </w:rPr>
  </w:style>
  <w:style w:type="character" w:customStyle="1" w:styleId="a4">
    <w:name w:val="Основной текст с отступом Знак"/>
    <w:basedOn w:val="a0"/>
    <w:link w:val="a3"/>
    <w:rsid w:val="00265E11"/>
    <w:rPr>
      <w:rFonts w:ascii="KZ Times New Roman" w:eastAsia="Times New Roman" w:hAnsi="KZ Times New Roman" w:cs="Times New Roman"/>
      <w:sz w:val="28"/>
      <w:szCs w:val="24"/>
      <w:lang w:val="ru-MO" w:eastAsia="ru-RU"/>
    </w:rPr>
  </w:style>
  <w:style w:type="paragraph" w:styleId="21">
    <w:name w:val="Body Text Indent 2"/>
    <w:basedOn w:val="a"/>
    <w:link w:val="22"/>
    <w:rsid w:val="00265E11"/>
    <w:pPr>
      <w:ind w:left="360"/>
    </w:pPr>
    <w:rPr>
      <w:rFonts w:ascii="KZ Times New Roman" w:hAnsi="KZ Times New Roman"/>
      <w:sz w:val="20"/>
      <w:lang w:val="ru-MO"/>
    </w:rPr>
  </w:style>
  <w:style w:type="character" w:customStyle="1" w:styleId="22">
    <w:name w:val="Основной текст с отступом 2 Знак"/>
    <w:basedOn w:val="a0"/>
    <w:link w:val="21"/>
    <w:rsid w:val="00265E11"/>
    <w:rPr>
      <w:rFonts w:ascii="KZ Times New Roman" w:eastAsia="Times New Roman" w:hAnsi="KZ Times New Roman" w:cs="Times New Roman"/>
      <w:sz w:val="20"/>
      <w:szCs w:val="24"/>
      <w:lang w:val="ru-MO" w:eastAsia="ru-RU"/>
    </w:rPr>
  </w:style>
  <w:style w:type="paragraph" w:styleId="a5">
    <w:name w:val="No Spacing"/>
    <w:uiPriority w:val="1"/>
    <w:qFormat/>
    <w:rsid w:val="00265E11"/>
    <w:pPr>
      <w:spacing w:after="0" w:line="240" w:lineRule="auto"/>
    </w:pPr>
    <w:rPr>
      <w:rFonts w:ascii="Calibri" w:eastAsia="Times New Roman" w:hAnsi="Calibri" w:cs="Times New Roman"/>
      <w:lang w:eastAsia="ru-RU"/>
    </w:rPr>
  </w:style>
  <w:style w:type="paragraph" w:styleId="a6">
    <w:name w:val="Body Text"/>
    <w:basedOn w:val="a"/>
    <w:link w:val="a7"/>
    <w:unhideWhenUsed/>
    <w:rsid w:val="00265E11"/>
    <w:pPr>
      <w:spacing w:after="120"/>
    </w:pPr>
  </w:style>
  <w:style w:type="character" w:customStyle="1" w:styleId="a7">
    <w:name w:val="Основной текст Знак"/>
    <w:basedOn w:val="a0"/>
    <w:link w:val="a6"/>
    <w:rsid w:val="00265E11"/>
    <w:rPr>
      <w:rFonts w:ascii="Times New Roman" w:eastAsia="Times New Roman" w:hAnsi="Times New Roman" w:cs="Times New Roman"/>
      <w:sz w:val="24"/>
      <w:szCs w:val="24"/>
      <w:lang w:eastAsia="ru-RU"/>
    </w:rPr>
  </w:style>
  <w:style w:type="paragraph" w:styleId="a8">
    <w:name w:val="header"/>
    <w:basedOn w:val="a"/>
    <w:link w:val="a9"/>
    <w:rsid w:val="00265E11"/>
    <w:pPr>
      <w:tabs>
        <w:tab w:val="center" w:pos="4677"/>
        <w:tab w:val="right" w:pos="9355"/>
      </w:tabs>
    </w:pPr>
    <w:rPr>
      <w:lang w:val="kk-KZ"/>
    </w:rPr>
  </w:style>
  <w:style w:type="character" w:customStyle="1" w:styleId="a9">
    <w:name w:val="Верхний колонтитул Знак"/>
    <w:basedOn w:val="a0"/>
    <w:link w:val="a8"/>
    <w:rsid w:val="00265E11"/>
    <w:rPr>
      <w:rFonts w:ascii="Times New Roman" w:eastAsia="Times New Roman" w:hAnsi="Times New Roman" w:cs="Times New Roman"/>
      <w:sz w:val="24"/>
      <w:szCs w:val="24"/>
      <w:lang w:val="kk-KZ" w:eastAsia="ru-RU"/>
    </w:rPr>
  </w:style>
  <w:style w:type="paragraph" w:customStyle="1" w:styleId="aa">
    <w:name w:val="Мой"/>
    <w:basedOn w:val="a"/>
    <w:rsid w:val="00265E11"/>
    <w:pPr>
      <w:widowControl w:val="0"/>
      <w:spacing w:line="360" w:lineRule="auto"/>
      <w:ind w:firstLine="720"/>
      <w:jc w:val="both"/>
    </w:pPr>
    <w:rPr>
      <w:sz w:val="28"/>
      <w:szCs w:val="20"/>
    </w:rPr>
  </w:style>
  <w:style w:type="paragraph" w:customStyle="1" w:styleId="11">
    <w:name w:val="Заголовок 11"/>
    <w:basedOn w:val="a"/>
    <w:next w:val="a"/>
    <w:rsid w:val="00265E11"/>
    <w:pPr>
      <w:keepNext/>
      <w:widowControl w:val="0"/>
      <w:snapToGrid w:val="0"/>
      <w:spacing w:before="340" w:line="360" w:lineRule="auto"/>
      <w:jc w:val="center"/>
      <w:outlineLvl w:val="0"/>
    </w:pPr>
    <w:rPr>
      <w:rFonts w:ascii="Arial" w:hAnsi="Arial"/>
      <w:szCs w:val="20"/>
    </w:rPr>
  </w:style>
  <w:style w:type="paragraph" w:styleId="ab">
    <w:name w:val="Title"/>
    <w:basedOn w:val="a"/>
    <w:link w:val="ac"/>
    <w:qFormat/>
    <w:rsid w:val="00265E11"/>
    <w:pPr>
      <w:ind w:firstLine="720"/>
      <w:jc w:val="center"/>
    </w:pPr>
    <w:rPr>
      <w:sz w:val="28"/>
      <w:szCs w:val="20"/>
    </w:rPr>
  </w:style>
  <w:style w:type="character" w:customStyle="1" w:styleId="ac">
    <w:name w:val="Название Знак"/>
    <w:basedOn w:val="a0"/>
    <w:link w:val="ab"/>
    <w:rsid w:val="00265E11"/>
    <w:rPr>
      <w:rFonts w:ascii="Times New Roman" w:eastAsia="Times New Roman" w:hAnsi="Times New Roman" w:cs="Times New Roman"/>
      <w:sz w:val="28"/>
      <w:szCs w:val="20"/>
      <w:lang w:eastAsia="ru-RU"/>
    </w:rPr>
  </w:style>
  <w:style w:type="paragraph" w:styleId="ad">
    <w:name w:val="Balloon Text"/>
    <w:basedOn w:val="a"/>
    <w:link w:val="ae"/>
    <w:uiPriority w:val="99"/>
    <w:semiHidden/>
    <w:unhideWhenUsed/>
    <w:rsid w:val="00265E11"/>
    <w:rPr>
      <w:rFonts w:ascii="Tahoma" w:hAnsi="Tahoma" w:cs="Tahoma"/>
      <w:sz w:val="16"/>
      <w:szCs w:val="16"/>
    </w:rPr>
  </w:style>
  <w:style w:type="character" w:customStyle="1" w:styleId="ae">
    <w:name w:val="Текст выноски Знак"/>
    <w:basedOn w:val="a0"/>
    <w:link w:val="ad"/>
    <w:uiPriority w:val="99"/>
    <w:semiHidden/>
    <w:rsid w:val="00265E11"/>
    <w:rPr>
      <w:rFonts w:ascii="Tahoma" w:eastAsia="Times New Roman" w:hAnsi="Tahoma" w:cs="Tahoma"/>
      <w:sz w:val="16"/>
      <w:szCs w:val="16"/>
      <w:lang w:eastAsia="ru-RU"/>
    </w:rPr>
  </w:style>
  <w:style w:type="paragraph" w:styleId="af">
    <w:name w:val="List Paragraph"/>
    <w:basedOn w:val="a"/>
    <w:uiPriority w:val="34"/>
    <w:qFormat/>
    <w:rsid w:val="009D3628"/>
    <w:pPr>
      <w:ind w:left="720"/>
      <w:contextualSpacing/>
    </w:pPr>
  </w:style>
  <w:style w:type="paragraph" w:styleId="23">
    <w:name w:val="Body Text 2"/>
    <w:basedOn w:val="a"/>
    <w:link w:val="24"/>
    <w:rsid w:val="00975A87"/>
    <w:pPr>
      <w:spacing w:after="120" w:line="480" w:lineRule="auto"/>
    </w:pPr>
    <w:rPr>
      <w:sz w:val="20"/>
      <w:szCs w:val="20"/>
    </w:rPr>
  </w:style>
  <w:style w:type="character" w:customStyle="1" w:styleId="24">
    <w:name w:val="Основной текст 2 Знак"/>
    <w:basedOn w:val="a0"/>
    <w:link w:val="23"/>
    <w:rsid w:val="00975A87"/>
    <w:rPr>
      <w:rFonts w:ascii="Times New Roman" w:eastAsia="Times New Roman" w:hAnsi="Times New Roman" w:cs="Times New Roman"/>
      <w:sz w:val="20"/>
      <w:szCs w:val="20"/>
      <w:lang w:eastAsia="ru-RU"/>
    </w:rPr>
  </w:style>
  <w:style w:type="paragraph" w:customStyle="1" w:styleId="af0">
    <w:name w:val="Формула"/>
    <w:basedOn w:val="a6"/>
    <w:rsid w:val="00975A87"/>
    <w:rPr>
      <w:sz w:val="20"/>
      <w:szCs w:val="20"/>
    </w:rPr>
  </w:style>
  <w:style w:type="paragraph" w:customStyle="1" w:styleId="12">
    <w:name w:val="Стиль1"/>
    <w:basedOn w:val="a"/>
    <w:rsid w:val="00975A87"/>
    <w:pPr>
      <w:tabs>
        <w:tab w:val="left" w:pos="454"/>
      </w:tabs>
    </w:pPr>
    <w:rPr>
      <w:sz w:val="28"/>
      <w:szCs w:val="20"/>
    </w:rPr>
  </w:style>
  <w:style w:type="paragraph" w:customStyle="1" w:styleId="af1">
    <w:name w:val="Центр"/>
    <w:basedOn w:val="af2"/>
    <w:rsid w:val="003753C8"/>
    <w:pPr>
      <w:tabs>
        <w:tab w:val="clear" w:pos="4677"/>
        <w:tab w:val="clear" w:pos="9355"/>
        <w:tab w:val="center" w:pos="4536"/>
        <w:tab w:val="right" w:pos="9072"/>
      </w:tabs>
      <w:jc w:val="center"/>
    </w:pPr>
    <w:rPr>
      <w:sz w:val="20"/>
      <w:szCs w:val="20"/>
    </w:rPr>
  </w:style>
  <w:style w:type="paragraph" w:styleId="af2">
    <w:name w:val="footer"/>
    <w:basedOn w:val="a"/>
    <w:link w:val="af3"/>
    <w:uiPriority w:val="99"/>
    <w:unhideWhenUsed/>
    <w:rsid w:val="003753C8"/>
    <w:pPr>
      <w:tabs>
        <w:tab w:val="center" w:pos="4677"/>
        <w:tab w:val="right" w:pos="9355"/>
      </w:tabs>
    </w:pPr>
  </w:style>
  <w:style w:type="character" w:customStyle="1" w:styleId="af3">
    <w:name w:val="Нижний колонтитул Знак"/>
    <w:basedOn w:val="a0"/>
    <w:link w:val="af2"/>
    <w:uiPriority w:val="99"/>
    <w:rsid w:val="003753C8"/>
    <w:rPr>
      <w:rFonts w:ascii="Times New Roman" w:eastAsia="Times New Roman" w:hAnsi="Times New Roman" w:cs="Times New Roman"/>
      <w:sz w:val="24"/>
      <w:szCs w:val="24"/>
      <w:lang w:eastAsia="ru-RU"/>
    </w:rPr>
  </w:style>
  <w:style w:type="paragraph" w:styleId="af4">
    <w:name w:val="Normal (Web)"/>
    <w:basedOn w:val="a"/>
    <w:uiPriority w:val="99"/>
    <w:unhideWhenUsed/>
    <w:rsid w:val="00D667F9"/>
    <w:pPr>
      <w:spacing w:before="100" w:beforeAutospacing="1" w:after="100" w:afterAutospacing="1"/>
    </w:pPr>
  </w:style>
  <w:style w:type="table" w:styleId="af5">
    <w:name w:val="Table Grid"/>
    <w:basedOn w:val="a1"/>
    <w:uiPriority w:val="39"/>
    <w:rsid w:val="00CD56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B524C8"/>
    <w:rPr>
      <w:rFonts w:asciiTheme="majorHAnsi" w:eastAsiaTheme="majorEastAsia" w:hAnsiTheme="majorHAnsi" w:cstheme="majorBidi"/>
      <w:color w:val="243F60" w:themeColor="accent1" w:themeShade="7F"/>
      <w:sz w:val="20"/>
      <w:szCs w:val="20"/>
    </w:rPr>
  </w:style>
  <w:style w:type="character" w:styleId="af6">
    <w:name w:val="Placeholder Text"/>
    <w:basedOn w:val="a0"/>
    <w:uiPriority w:val="99"/>
    <w:semiHidden/>
    <w:rsid w:val="00B524C8"/>
    <w:rPr>
      <w:color w:val="808080"/>
    </w:rPr>
  </w:style>
</w:styles>
</file>

<file path=word/webSettings.xml><?xml version="1.0" encoding="utf-8"?>
<w:webSettings xmlns:r="http://schemas.openxmlformats.org/officeDocument/2006/relationships" xmlns:w="http://schemas.openxmlformats.org/wordprocessingml/2006/main">
  <w:divs>
    <w:div w:id="25449924">
      <w:bodyDiv w:val="1"/>
      <w:marLeft w:val="0"/>
      <w:marRight w:val="0"/>
      <w:marTop w:val="0"/>
      <w:marBottom w:val="0"/>
      <w:divBdr>
        <w:top w:val="none" w:sz="0" w:space="0" w:color="auto"/>
        <w:left w:val="none" w:sz="0" w:space="0" w:color="auto"/>
        <w:bottom w:val="none" w:sz="0" w:space="0" w:color="auto"/>
        <w:right w:val="none" w:sz="0" w:space="0" w:color="auto"/>
      </w:divBdr>
    </w:div>
    <w:div w:id="617837819">
      <w:bodyDiv w:val="1"/>
      <w:marLeft w:val="0"/>
      <w:marRight w:val="0"/>
      <w:marTop w:val="0"/>
      <w:marBottom w:val="0"/>
      <w:divBdr>
        <w:top w:val="none" w:sz="0" w:space="0" w:color="auto"/>
        <w:left w:val="none" w:sz="0" w:space="0" w:color="auto"/>
        <w:bottom w:val="none" w:sz="0" w:space="0" w:color="auto"/>
        <w:right w:val="none" w:sz="0" w:space="0" w:color="auto"/>
      </w:divBdr>
    </w:div>
    <w:div w:id="1175420619">
      <w:bodyDiv w:val="1"/>
      <w:marLeft w:val="0"/>
      <w:marRight w:val="0"/>
      <w:marTop w:val="0"/>
      <w:marBottom w:val="0"/>
      <w:divBdr>
        <w:top w:val="none" w:sz="0" w:space="0" w:color="auto"/>
        <w:left w:val="none" w:sz="0" w:space="0" w:color="auto"/>
        <w:bottom w:val="none" w:sz="0" w:space="0" w:color="auto"/>
        <w:right w:val="none" w:sz="0" w:space="0" w:color="auto"/>
      </w:divBdr>
    </w:div>
    <w:div w:id="1524782237">
      <w:bodyDiv w:val="1"/>
      <w:marLeft w:val="0"/>
      <w:marRight w:val="0"/>
      <w:marTop w:val="0"/>
      <w:marBottom w:val="0"/>
      <w:divBdr>
        <w:top w:val="none" w:sz="0" w:space="0" w:color="auto"/>
        <w:left w:val="none" w:sz="0" w:space="0" w:color="auto"/>
        <w:bottom w:val="none" w:sz="0" w:space="0" w:color="auto"/>
        <w:right w:val="none" w:sz="0" w:space="0" w:color="auto"/>
      </w:divBdr>
    </w:div>
    <w:div w:id="183318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3FBD6-52DD-4365-B272-CF808156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28</Pages>
  <Words>5494</Words>
  <Characters>31318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Админ_204</cp:lastModifiedBy>
  <cp:revision>430</cp:revision>
  <cp:lastPrinted>2015-12-08T09:37:00Z</cp:lastPrinted>
  <dcterms:created xsi:type="dcterms:W3CDTF">2014-06-10T05:05:00Z</dcterms:created>
  <dcterms:modified xsi:type="dcterms:W3CDTF">2018-11-22T03:34:00Z</dcterms:modified>
</cp:coreProperties>
</file>